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95439" w14:textId="77777777" w:rsidR="00AF2785" w:rsidRDefault="00AF2785" w:rsidP="00A016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1B5E1" w14:textId="4B934DB7" w:rsidR="00C357C9" w:rsidRPr="00C357C9" w:rsidRDefault="00C357C9" w:rsidP="00DB37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7C9">
        <w:rPr>
          <w:rFonts w:ascii="Times New Roman" w:hAnsi="Times New Roman" w:cs="Times New Roman"/>
          <w:b/>
          <w:bCs/>
          <w:sz w:val="24"/>
          <w:szCs w:val="24"/>
        </w:rPr>
        <w:t>Положение о проведении соревнований</w:t>
      </w:r>
    </w:p>
    <w:p w14:paraId="556B51FA" w14:textId="77777777" w:rsidR="00C357C9" w:rsidRPr="00C357C9" w:rsidRDefault="00C357C9" w:rsidP="00DB37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57C9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C357C9">
        <w:rPr>
          <w:rFonts w:ascii="Times New Roman" w:hAnsi="Times New Roman" w:cs="Times New Roman"/>
          <w:b/>
          <w:bCs/>
          <w:sz w:val="24"/>
          <w:szCs w:val="24"/>
        </w:rPr>
        <w:t>РобоКвинт</w:t>
      </w:r>
      <w:proofErr w:type="spellEnd"/>
      <w:r w:rsidRPr="00C357C9">
        <w:rPr>
          <w:rFonts w:ascii="Times New Roman" w:hAnsi="Times New Roman" w:cs="Times New Roman"/>
          <w:b/>
          <w:bCs/>
          <w:sz w:val="24"/>
          <w:szCs w:val="24"/>
        </w:rPr>
        <w:t>: Мир, созданный инженерами»</w:t>
      </w:r>
      <w:r w:rsidRPr="00C357C9">
        <w:rPr>
          <w:rFonts w:ascii="Times New Roman" w:hAnsi="Times New Roman" w:cs="Times New Roman"/>
          <w:sz w:val="24"/>
          <w:szCs w:val="24"/>
        </w:rPr>
        <w:br/>
      </w:r>
      <w:r w:rsidRPr="00C357C9">
        <w:rPr>
          <w:rFonts w:ascii="Times New Roman" w:hAnsi="Times New Roman" w:cs="Times New Roman"/>
          <w:b/>
          <w:bCs/>
          <w:sz w:val="24"/>
          <w:szCs w:val="24"/>
        </w:rPr>
        <w:t>Пермь, 29 ноября 2025 года</w:t>
      </w:r>
    </w:p>
    <w:p w14:paraId="1134CA7A" w14:textId="53F21C43" w:rsidR="00C357C9" w:rsidRPr="00C357C9" w:rsidRDefault="00C357C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4857F4" w14:textId="77777777" w:rsidR="00C357C9" w:rsidRPr="00C357C9" w:rsidRDefault="00C357C9" w:rsidP="00DB37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7C9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14D132A4" w14:textId="77777777" w:rsidR="00072D1A" w:rsidRPr="00072D1A" w:rsidRDefault="00072D1A" w:rsidP="00064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D1A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Pr="00072D1A">
        <w:rPr>
          <w:rFonts w:ascii="Times New Roman" w:hAnsi="Times New Roman" w:cs="Times New Roman"/>
          <w:sz w:val="24"/>
          <w:szCs w:val="24"/>
        </w:rPr>
        <w:t xml:space="preserve"> Настоящее положение определяет порядок проведения соревнований в рамках мероприятия </w:t>
      </w:r>
      <w:r w:rsidRPr="00072D1A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072D1A">
        <w:rPr>
          <w:rFonts w:ascii="Times New Roman" w:hAnsi="Times New Roman" w:cs="Times New Roman"/>
          <w:b/>
          <w:bCs/>
          <w:sz w:val="24"/>
          <w:szCs w:val="24"/>
        </w:rPr>
        <w:t>РобоКвинт</w:t>
      </w:r>
      <w:proofErr w:type="spellEnd"/>
      <w:r w:rsidRPr="00072D1A">
        <w:rPr>
          <w:rFonts w:ascii="Times New Roman" w:hAnsi="Times New Roman" w:cs="Times New Roman"/>
          <w:b/>
          <w:bCs/>
          <w:sz w:val="24"/>
          <w:szCs w:val="24"/>
        </w:rPr>
        <w:t>: Мир, созданный инженерами»</w:t>
      </w:r>
      <w:r w:rsidRPr="00072D1A">
        <w:rPr>
          <w:rFonts w:ascii="Times New Roman" w:hAnsi="Times New Roman" w:cs="Times New Roman"/>
          <w:sz w:val="24"/>
          <w:szCs w:val="24"/>
        </w:rPr>
        <w:t>, направленного на популяризацию инженерного и технического творчества среди школьников, студентов и молодежи Пермского края, развитие практических навыков проектирования, конструирования, программирования и работы с роботизированными системами и современными техническими средствами.</w:t>
      </w:r>
    </w:p>
    <w:p w14:paraId="38907819" w14:textId="77777777" w:rsidR="00072D1A" w:rsidRPr="00927E99" w:rsidRDefault="00072D1A" w:rsidP="00DB37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27E99">
        <w:rPr>
          <w:rFonts w:ascii="Times New Roman" w:hAnsi="Times New Roman" w:cs="Times New Roman"/>
          <w:b/>
          <w:bCs/>
          <w:sz w:val="24"/>
          <w:szCs w:val="24"/>
        </w:rPr>
        <w:t>1.2. Соревнования проводятся:</w:t>
      </w:r>
    </w:p>
    <w:p w14:paraId="195C2B9B" w14:textId="77777777" w:rsidR="00072D1A" w:rsidRPr="00072D1A" w:rsidRDefault="00072D1A" w:rsidP="00064CDF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D1A">
        <w:rPr>
          <w:rFonts w:ascii="Times New Roman" w:hAnsi="Times New Roman" w:cs="Times New Roman"/>
          <w:b/>
          <w:bCs/>
          <w:sz w:val="24"/>
          <w:szCs w:val="24"/>
        </w:rPr>
        <w:t>Дата:</w:t>
      </w:r>
      <w:r w:rsidRPr="00072D1A">
        <w:rPr>
          <w:rFonts w:ascii="Times New Roman" w:hAnsi="Times New Roman" w:cs="Times New Roman"/>
          <w:sz w:val="24"/>
          <w:szCs w:val="24"/>
        </w:rPr>
        <w:t xml:space="preserve"> 29 ноября 2025 года</w:t>
      </w:r>
    </w:p>
    <w:p w14:paraId="00018898" w14:textId="77777777" w:rsidR="00072D1A" w:rsidRPr="00072D1A" w:rsidRDefault="00072D1A" w:rsidP="00064CDF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D1A">
        <w:rPr>
          <w:rFonts w:ascii="Times New Roman" w:hAnsi="Times New Roman" w:cs="Times New Roman"/>
          <w:b/>
          <w:bCs/>
          <w:sz w:val="24"/>
          <w:szCs w:val="24"/>
        </w:rPr>
        <w:t>Место проведения:</w:t>
      </w:r>
      <w:r w:rsidRPr="00072D1A">
        <w:rPr>
          <w:rFonts w:ascii="Times New Roman" w:hAnsi="Times New Roman" w:cs="Times New Roman"/>
          <w:sz w:val="24"/>
          <w:szCs w:val="24"/>
        </w:rPr>
        <w:t xml:space="preserve"> Пермский край, г. Пермь, </w:t>
      </w:r>
      <w:proofErr w:type="spellStart"/>
      <w:r w:rsidRPr="00072D1A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072D1A">
        <w:rPr>
          <w:rFonts w:ascii="Times New Roman" w:hAnsi="Times New Roman" w:cs="Times New Roman"/>
          <w:sz w:val="24"/>
          <w:szCs w:val="24"/>
        </w:rPr>
        <w:t xml:space="preserve"> Комсомольский, д. 53, Молодёжный Центр «Кристалл», 1 этаж и цокольный этаж</w:t>
      </w:r>
    </w:p>
    <w:p w14:paraId="55E1D3EF" w14:textId="77777777" w:rsidR="00072D1A" w:rsidRPr="00927E99" w:rsidRDefault="00072D1A" w:rsidP="00DB37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27E99">
        <w:rPr>
          <w:rFonts w:ascii="Times New Roman" w:hAnsi="Times New Roman" w:cs="Times New Roman"/>
          <w:b/>
          <w:bCs/>
          <w:sz w:val="24"/>
          <w:szCs w:val="24"/>
        </w:rPr>
        <w:t>1.3. Организаторы мероприятия:</w:t>
      </w:r>
    </w:p>
    <w:p w14:paraId="52BEA4AF" w14:textId="791971F4" w:rsidR="00064CDF" w:rsidRPr="00064CDF" w:rsidRDefault="00072D1A" w:rsidP="00064CDF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D1A">
        <w:rPr>
          <w:rFonts w:ascii="Times New Roman" w:hAnsi="Times New Roman" w:cs="Times New Roman"/>
          <w:sz w:val="24"/>
          <w:szCs w:val="24"/>
        </w:rPr>
        <w:t>Пермский национальный исследовательский политехнический университет (ПНИПУ)</w:t>
      </w:r>
    </w:p>
    <w:p w14:paraId="492B8608" w14:textId="77777777" w:rsidR="00072D1A" w:rsidRPr="00072D1A" w:rsidRDefault="00072D1A" w:rsidP="00064CDF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D1A">
        <w:rPr>
          <w:rFonts w:ascii="Times New Roman" w:hAnsi="Times New Roman" w:cs="Times New Roman"/>
          <w:sz w:val="24"/>
          <w:szCs w:val="24"/>
        </w:rPr>
        <w:t>Инженерный центр «</w:t>
      </w:r>
      <w:proofErr w:type="spellStart"/>
      <w:r w:rsidRPr="00072D1A">
        <w:rPr>
          <w:rFonts w:ascii="Times New Roman" w:hAnsi="Times New Roman" w:cs="Times New Roman"/>
          <w:sz w:val="24"/>
          <w:szCs w:val="24"/>
        </w:rPr>
        <w:t>РобоКвинт</w:t>
      </w:r>
      <w:proofErr w:type="spellEnd"/>
      <w:r w:rsidRPr="00072D1A">
        <w:rPr>
          <w:rFonts w:ascii="Times New Roman" w:hAnsi="Times New Roman" w:cs="Times New Roman"/>
          <w:sz w:val="24"/>
          <w:szCs w:val="24"/>
        </w:rPr>
        <w:t>»</w:t>
      </w:r>
    </w:p>
    <w:p w14:paraId="25C1C935" w14:textId="77777777" w:rsidR="00072D1A" w:rsidRDefault="00072D1A" w:rsidP="00064CDF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D1A">
        <w:rPr>
          <w:rFonts w:ascii="Times New Roman" w:hAnsi="Times New Roman" w:cs="Times New Roman"/>
          <w:sz w:val="24"/>
          <w:szCs w:val="24"/>
        </w:rPr>
        <w:t>Центр детского творчества «Сигнал»</w:t>
      </w:r>
    </w:p>
    <w:p w14:paraId="776E956A" w14:textId="5880D977" w:rsidR="00064CDF" w:rsidRDefault="00064CDF" w:rsidP="00064CDF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Пермский межвузовский кампус «Б</w:t>
      </w:r>
      <w:r w:rsidRPr="00064CDF">
        <w:rPr>
          <w:rFonts w:ascii="Times New Roman" w:hAnsi="Times New Roman" w:cs="Times New Roman"/>
          <w:sz w:val="24"/>
          <w:szCs w:val="24"/>
        </w:rPr>
        <w:t>удущее Пармы»</w:t>
      </w:r>
    </w:p>
    <w:p w14:paraId="02AD87F6" w14:textId="7E658FA5" w:rsidR="00064CDF" w:rsidRPr="00927E99" w:rsidRDefault="00064CDF" w:rsidP="00927E99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Фестиваль науки </w:t>
      </w:r>
      <w:r w:rsidRPr="00064CD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64CDF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064CDF">
        <w:rPr>
          <w:rFonts w:ascii="Times New Roman" w:hAnsi="Times New Roman" w:cs="Times New Roman"/>
          <w:sz w:val="24"/>
          <w:szCs w:val="24"/>
        </w:rPr>
        <w:t>-Выбор»</w:t>
      </w:r>
      <w:r w:rsidR="00927E99">
        <w:rPr>
          <w:rFonts w:ascii="Times New Roman" w:hAnsi="Times New Roman" w:cs="Times New Roman"/>
          <w:sz w:val="24"/>
          <w:szCs w:val="24"/>
        </w:rPr>
        <w:t xml:space="preserve">, </w:t>
      </w:r>
      <w:r w:rsidR="00927E99" w:rsidRPr="00064CDF">
        <w:rPr>
          <w:rFonts w:ascii="Times New Roman" w:hAnsi="Times New Roman" w:cs="Times New Roman"/>
          <w:sz w:val="24"/>
          <w:szCs w:val="24"/>
        </w:rPr>
        <w:t>«</w:t>
      </w:r>
      <w:r w:rsidR="00927E99">
        <w:rPr>
          <w:rFonts w:ascii="Times New Roman" w:hAnsi="Times New Roman" w:cs="Times New Roman"/>
          <w:sz w:val="24"/>
          <w:szCs w:val="24"/>
        </w:rPr>
        <w:t>Н</w:t>
      </w:r>
      <w:r w:rsidR="00927E99" w:rsidRPr="00064CDF">
        <w:rPr>
          <w:rFonts w:ascii="Times New Roman" w:hAnsi="Times New Roman" w:cs="Times New Roman"/>
          <w:sz w:val="24"/>
          <w:szCs w:val="24"/>
        </w:rPr>
        <w:t>аука десятилетий и технологий</w:t>
      </w:r>
    </w:p>
    <w:p w14:paraId="7BB83795" w14:textId="77777777" w:rsidR="000F48DE" w:rsidRDefault="00064CDF" w:rsidP="00064CDF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«Краснокамский РМЗ»</w:t>
      </w:r>
    </w:p>
    <w:p w14:paraId="1650CA1A" w14:textId="6AE69D1B" w:rsidR="00072D1A" w:rsidRPr="00072D1A" w:rsidRDefault="000F48DE" w:rsidP="00064CDF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Роботех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064CDF">
        <w:rPr>
          <w:rFonts w:ascii="Times New Roman" w:hAnsi="Times New Roman" w:cs="Times New Roman"/>
          <w:sz w:val="24"/>
          <w:szCs w:val="24"/>
        </w:rPr>
        <w:t xml:space="preserve"> и другие п</w:t>
      </w:r>
      <w:r w:rsidR="00072D1A" w:rsidRPr="00072D1A">
        <w:rPr>
          <w:rFonts w:ascii="Times New Roman" w:hAnsi="Times New Roman" w:cs="Times New Roman"/>
          <w:sz w:val="24"/>
          <w:szCs w:val="24"/>
        </w:rPr>
        <w:t>ромышленные компании, IT-команды и образовательные организации региона</w:t>
      </w:r>
    </w:p>
    <w:p w14:paraId="346604BD" w14:textId="77777777" w:rsidR="00072D1A" w:rsidRPr="00927E99" w:rsidRDefault="00072D1A" w:rsidP="00DB37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27E99">
        <w:rPr>
          <w:rFonts w:ascii="Times New Roman" w:hAnsi="Times New Roman" w:cs="Times New Roman"/>
          <w:b/>
          <w:bCs/>
          <w:sz w:val="24"/>
          <w:szCs w:val="24"/>
        </w:rPr>
        <w:t>1.4. Статус участников и условия участия:</w:t>
      </w:r>
    </w:p>
    <w:p w14:paraId="48D09077" w14:textId="77777777" w:rsidR="00072D1A" w:rsidRPr="00072D1A" w:rsidRDefault="00072D1A" w:rsidP="00064CDF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D1A">
        <w:rPr>
          <w:rFonts w:ascii="Times New Roman" w:hAnsi="Times New Roman" w:cs="Times New Roman"/>
          <w:sz w:val="24"/>
          <w:szCs w:val="24"/>
        </w:rPr>
        <w:t>Участие в мероприятии является добровольным.</w:t>
      </w:r>
    </w:p>
    <w:p w14:paraId="0442FBDA" w14:textId="77777777" w:rsidR="00072D1A" w:rsidRPr="00072D1A" w:rsidRDefault="00072D1A" w:rsidP="00064CDF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D1A">
        <w:rPr>
          <w:rFonts w:ascii="Times New Roman" w:hAnsi="Times New Roman" w:cs="Times New Roman"/>
          <w:sz w:val="24"/>
          <w:szCs w:val="24"/>
        </w:rPr>
        <w:t>К участию допускаются школьники, студенты, команды кружков робототехники и образовательных организаций Пермского края.</w:t>
      </w:r>
    </w:p>
    <w:p w14:paraId="18C48CC6" w14:textId="77777777" w:rsidR="00072D1A" w:rsidRPr="00072D1A" w:rsidRDefault="00072D1A" w:rsidP="00064CDF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D1A">
        <w:rPr>
          <w:rFonts w:ascii="Times New Roman" w:hAnsi="Times New Roman" w:cs="Times New Roman"/>
          <w:sz w:val="24"/>
          <w:szCs w:val="24"/>
        </w:rPr>
        <w:t>Все участники и гости обязаны соблюдать настоящее положение, требования техники безопасности и указания организаторов.</w:t>
      </w:r>
    </w:p>
    <w:p w14:paraId="475952B5" w14:textId="77777777" w:rsidR="00072D1A" w:rsidRPr="00072D1A" w:rsidRDefault="00072D1A" w:rsidP="00064CDF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D1A">
        <w:rPr>
          <w:rFonts w:ascii="Times New Roman" w:hAnsi="Times New Roman" w:cs="Times New Roman"/>
          <w:sz w:val="24"/>
          <w:szCs w:val="24"/>
        </w:rPr>
        <w:t>Организаторы имеют право отказать в участии лицам, нарушающим правила безопасности или не предоставившим необходимые материалы и оборудование.</w:t>
      </w:r>
    </w:p>
    <w:p w14:paraId="48C6CE3C" w14:textId="77777777" w:rsidR="00072D1A" w:rsidRPr="00927E99" w:rsidRDefault="00072D1A" w:rsidP="00DB37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27E99">
        <w:rPr>
          <w:rFonts w:ascii="Times New Roman" w:hAnsi="Times New Roman" w:cs="Times New Roman"/>
          <w:b/>
          <w:bCs/>
          <w:sz w:val="24"/>
          <w:szCs w:val="24"/>
        </w:rPr>
        <w:t>1.5. Актуальность и правовая основа:</w:t>
      </w:r>
    </w:p>
    <w:p w14:paraId="0DE29D88" w14:textId="77777777" w:rsidR="00072D1A" w:rsidRPr="00072D1A" w:rsidRDefault="00072D1A" w:rsidP="00064CDF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D1A">
        <w:rPr>
          <w:rFonts w:ascii="Times New Roman" w:hAnsi="Times New Roman" w:cs="Times New Roman"/>
          <w:sz w:val="24"/>
          <w:szCs w:val="24"/>
        </w:rPr>
        <w:t>Мероприятие проводится в рамках реализации государственных программ по поддержке инженерного и технического творчества, развития робототехники, беспилотных авиационных систем и радиоэлектронной отрасли в Российской Федерации.</w:t>
      </w:r>
    </w:p>
    <w:p w14:paraId="49C213B1" w14:textId="77777777" w:rsidR="00072D1A" w:rsidRPr="00072D1A" w:rsidRDefault="00072D1A" w:rsidP="00064CDF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D1A">
        <w:rPr>
          <w:rFonts w:ascii="Times New Roman" w:hAnsi="Times New Roman" w:cs="Times New Roman"/>
          <w:sz w:val="24"/>
          <w:szCs w:val="24"/>
        </w:rPr>
        <w:t>Действие мероприятия согласуется с Федеральным законом от 29.12.2012 № 273-ФЗ «Об образовании в Российской Федерации» и положениями федеральных целевых программ, направленных на научно-техническое развитие и подготовку инженерных кадров.</w:t>
      </w:r>
    </w:p>
    <w:p w14:paraId="357A4A5D" w14:textId="02220E32" w:rsidR="00072D1A" w:rsidRPr="00072D1A" w:rsidRDefault="00072D1A" w:rsidP="00064CDF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D1A">
        <w:rPr>
          <w:rFonts w:ascii="Times New Roman" w:hAnsi="Times New Roman" w:cs="Times New Roman"/>
          <w:sz w:val="24"/>
          <w:szCs w:val="24"/>
        </w:rPr>
        <w:t>Участие способствует формированию навыков, востребованных в современных отраслях робототехники</w:t>
      </w:r>
      <w:r w:rsidR="00064CDF">
        <w:rPr>
          <w:rFonts w:ascii="Times New Roman" w:hAnsi="Times New Roman" w:cs="Times New Roman"/>
          <w:sz w:val="24"/>
          <w:szCs w:val="24"/>
        </w:rPr>
        <w:t>, автоматизации, машиностроения</w:t>
      </w:r>
      <w:r w:rsidRPr="00072D1A">
        <w:rPr>
          <w:rFonts w:ascii="Times New Roman" w:hAnsi="Times New Roman" w:cs="Times New Roman"/>
          <w:sz w:val="24"/>
          <w:szCs w:val="24"/>
        </w:rPr>
        <w:t xml:space="preserve"> и высоких технологий.</w:t>
      </w:r>
    </w:p>
    <w:p w14:paraId="2F839C31" w14:textId="77777777" w:rsidR="00072D1A" w:rsidRPr="00927E99" w:rsidRDefault="00072D1A" w:rsidP="00DB37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27E99">
        <w:rPr>
          <w:rFonts w:ascii="Times New Roman" w:hAnsi="Times New Roman" w:cs="Times New Roman"/>
          <w:b/>
          <w:bCs/>
          <w:sz w:val="24"/>
          <w:szCs w:val="24"/>
        </w:rPr>
        <w:t>1.6. Права и обязанности организаторов:</w:t>
      </w:r>
    </w:p>
    <w:p w14:paraId="670BC570" w14:textId="77777777" w:rsidR="00072D1A" w:rsidRPr="00072D1A" w:rsidRDefault="00072D1A" w:rsidP="00064CDF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D1A">
        <w:rPr>
          <w:rFonts w:ascii="Times New Roman" w:hAnsi="Times New Roman" w:cs="Times New Roman"/>
          <w:sz w:val="24"/>
          <w:szCs w:val="24"/>
        </w:rPr>
        <w:t>Организаторы имеют право вносить изменения в программу и регламент соревнований с обязательным уведомлением участников.</w:t>
      </w:r>
    </w:p>
    <w:p w14:paraId="49A23806" w14:textId="77777777" w:rsidR="00072D1A" w:rsidRPr="00072D1A" w:rsidRDefault="00072D1A" w:rsidP="00064CDF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D1A">
        <w:rPr>
          <w:rFonts w:ascii="Times New Roman" w:hAnsi="Times New Roman" w:cs="Times New Roman"/>
          <w:sz w:val="24"/>
          <w:szCs w:val="24"/>
        </w:rPr>
        <w:lastRenderedPageBreak/>
        <w:t>Организаторы обеспечивают безопасное проведение соревнований, подготовку трасс, рабочих зон, выставочных столов и мастер-классов.</w:t>
      </w:r>
    </w:p>
    <w:p w14:paraId="6F4C0BF4" w14:textId="77777777" w:rsidR="00072D1A" w:rsidRPr="00072D1A" w:rsidRDefault="00072D1A" w:rsidP="00064CDF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D1A">
        <w:rPr>
          <w:rFonts w:ascii="Times New Roman" w:hAnsi="Times New Roman" w:cs="Times New Roman"/>
          <w:sz w:val="24"/>
          <w:szCs w:val="24"/>
        </w:rPr>
        <w:t xml:space="preserve">Фото- и видеоматериалы, сделанные на мероприятии, могут использоваться организаторами в образовательных, информационных и </w:t>
      </w:r>
      <w:proofErr w:type="spellStart"/>
      <w:r w:rsidRPr="00072D1A">
        <w:rPr>
          <w:rFonts w:ascii="Times New Roman" w:hAnsi="Times New Roman" w:cs="Times New Roman"/>
          <w:sz w:val="24"/>
          <w:szCs w:val="24"/>
        </w:rPr>
        <w:t>промоционных</w:t>
      </w:r>
      <w:proofErr w:type="spellEnd"/>
      <w:r w:rsidRPr="00072D1A">
        <w:rPr>
          <w:rFonts w:ascii="Times New Roman" w:hAnsi="Times New Roman" w:cs="Times New Roman"/>
          <w:sz w:val="24"/>
          <w:szCs w:val="24"/>
        </w:rPr>
        <w:t xml:space="preserve"> целях.</w:t>
      </w:r>
    </w:p>
    <w:p w14:paraId="53737E4F" w14:textId="77777777" w:rsidR="00072D1A" w:rsidRPr="00927E99" w:rsidRDefault="00072D1A" w:rsidP="00DB37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27E99">
        <w:rPr>
          <w:rFonts w:ascii="Times New Roman" w:hAnsi="Times New Roman" w:cs="Times New Roman"/>
          <w:b/>
          <w:bCs/>
          <w:sz w:val="24"/>
          <w:szCs w:val="24"/>
        </w:rPr>
        <w:t>1.7. Безопасность и ответственность:</w:t>
      </w:r>
    </w:p>
    <w:p w14:paraId="10C1817B" w14:textId="77777777" w:rsidR="00072D1A" w:rsidRPr="00072D1A" w:rsidRDefault="00072D1A" w:rsidP="00064CDF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D1A">
        <w:rPr>
          <w:rFonts w:ascii="Times New Roman" w:hAnsi="Times New Roman" w:cs="Times New Roman"/>
          <w:sz w:val="24"/>
          <w:szCs w:val="24"/>
        </w:rPr>
        <w:t>Участники обязаны соблюдать технику безопасности при работе с оборудованием, роботизированными системами и демонстрационными проектами.</w:t>
      </w:r>
    </w:p>
    <w:p w14:paraId="6A910AEC" w14:textId="08A0A3AC" w:rsidR="00072D1A" w:rsidRPr="00072D1A" w:rsidRDefault="00072D1A" w:rsidP="00064CDF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D1A">
        <w:rPr>
          <w:rFonts w:ascii="Times New Roman" w:hAnsi="Times New Roman" w:cs="Times New Roman"/>
          <w:sz w:val="24"/>
          <w:szCs w:val="24"/>
        </w:rPr>
        <w:t>Использование опасных веществ</w:t>
      </w:r>
      <w:r w:rsidR="00064CDF">
        <w:rPr>
          <w:rFonts w:ascii="Times New Roman" w:hAnsi="Times New Roman" w:cs="Times New Roman"/>
          <w:sz w:val="24"/>
          <w:szCs w:val="24"/>
        </w:rPr>
        <w:t xml:space="preserve"> </w:t>
      </w:r>
      <w:r w:rsidRPr="00072D1A">
        <w:rPr>
          <w:rFonts w:ascii="Times New Roman" w:hAnsi="Times New Roman" w:cs="Times New Roman"/>
          <w:sz w:val="24"/>
          <w:szCs w:val="24"/>
        </w:rPr>
        <w:t>или пиротехники на мероприятии запрещено.</w:t>
      </w:r>
    </w:p>
    <w:p w14:paraId="595CE543" w14:textId="77777777" w:rsidR="00072D1A" w:rsidRPr="00072D1A" w:rsidRDefault="00072D1A" w:rsidP="00064CDF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D1A">
        <w:rPr>
          <w:rFonts w:ascii="Times New Roman" w:hAnsi="Times New Roman" w:cs="Times New Roman"/>
          <w:sz w:val="24"/>
          <w:szCs w:val="24"/>
        </w:rPr>
        <w:t>Организаторы не несут ответственности за личное имущество участников и повреждение оборудования, возникшее по вине участников при нарушении правил эксплуатации.</w:t>
      </w:r>
    </w:p>
    <w:p w14:paraId="5F4FDD7D" w14:textId="317E438C" w:rsidR="00C357C9" w:rsidRPr="00DB372D" w:rsidRDefault="00C357C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8DEC72" w14:textId="77777777" w:rsidR="00072D1A" w:rsidRPr="00C357C9" w:rsidRDefault="00072D1A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F0F448" w14:textId="77777777" w:rsidR="00C357C9" w:rsidRPr="00C357C9" w:rsidRDefault="00C357C9" w:rsidP="00DB37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7C9">
        <w:rPr>
          <w:rFonts w:ascii="Times New Roman" w:hAnsi="Times New Roman" w:cs="Times New Roman"/>
          <w:b/>
          <w:bCs/>
          <w:sz w:val="24"/>
          <w:szCs w:val="24"/>
        </w:rPr>
        <w:t>2. Цели и задачи мероприятия</w:t>
      </w:r>
    </w:p>
    <w:p w14:paraId="41228BA2" w14:textId="77777777" w:rsidR="00DB372D" w:rsidRDefault="00DB372D" w:rsidP="00DB37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14:paraId="65DF24DC" w14:textId="61C0EBCA" w:rsidR="00DB372D" w:rsidRDefault="00DB372D" w:rsidP="00DB37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2.1. Популяризация инженерного и технического творчества среди детей, подростков и молодежи Пермского края, создание условий для формирования интереса к науке, технике и современным технологиям.</w:t>
      </w:r>
    </w:p>
    <w:p w14:paraId="38EDDE73" w14:textId="7FAD6203" w:rsidR="00DB372D" w:rsidRDefault="00DB372D" w:rsidP="00DB37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 xml:space="preserve">2.2. Развитие практических навыков проектирования, сборки, программирования и эксплуатации роботизированных систем, включая мобильные роботы, </w:t>
      </w:r>
      <w:r w:rsidR="00064CDF">
        <w:rPr>
          <w:rFonts w:ascii="Times New Roman" w:hAnsi="Times New Roman" w:cs="Times New Roman"/>
          <w:sz w:val="24"/>
          <w:szCs w:val="24"/>
        </w:rPr>
        <w:t>беспилотные летательные аппараты</w:t>
      </w:r>
      <w:r w:rsidRPr="00DB372D">
        <w:rPr>
          <w:rFonts w:ascii="Times New Roman" w:hAnsi="Times New Roman" w:cs="Times New Roman"/>
          <w:sz w:val="24"/>
          <w:szCs w:val="24"/>
        </w:rPr>
        <w:t xml:space="preserve"> и радиоэлектронные устройства.</w:t>
      </w:r>
    </w:p>
    <w:p w14:paraId="6DB4B5F5" w14:textId="7095ABD4" w:rsidR="00DB372D" w:rsidRDefault="00DB372D" w:rsidP="00DB37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2.3. Формирование инновационного и кадрового потенциала региона, подготовка участников к дальнейшему обучению и профессиональной деятельности в сфере высоких технологий.</w:t>
      </w:r>
    </w:p>
    <w:p w14:paraId="21559710" w14:textId="3803327D" w:rsidR="00DB372D" w:rsidRDefault="00DB372D" w:rsidP="00DB37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2.4. Демонстрация достижений кружков и команд робототехники Пермского края, стимулирование обмена опытом и популяризация лучших практик инженерного творчества.</w:t>
      </w:r>
    </w:p>
    <w:p w14:paraId="7C2AF896" w14:textId="3F4DA8E8" w:rsidR="00DB372D" w:rsidRDefault="00DB372D" w:rsidP="00DB37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2.5. Актуализация образовательных программ в области робототехники и инженерии в соответствии с Федеральным законом от 29.12.2012 № 273-ФЗ «Об образовании в Российской Федерации» и федеральными целевыми программами развития науки, технологий и инженерного образования.</w:t>
      </w:r>
    </w:p>
    <w:p w14:paraId="646C4B7F" w14:textId="77777777" w:rsidR="00DB372D" w:rsidRPr="00DB372D" w:rsidRDefault="00DB372D" w:rsidP="00DB37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8C7DE5" w14:textId="77777777" w:rsidR="00DB372D" w:rsidRDefault="00DB372D" w:rsidP="00DB37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6DC38D79" w14:textId="77777777" w:rsidR="00DB372D" w:rsidRDefault="00DB372D" w:rsidP="00DB37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2.6. Создание условий для практического применения знаний в области робототехники, электроники, программирования и инженерного проектирования.</w:t>
      </w:r>
    </w:p>
    <w:p w14:paraId="07E60F85" w14:textId="77777777" w:rsidR="00DB372D" w:rsidRDefault="00DB372D" w:rsidP="00DB37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2.7. Организация образовательного процесса через проведение мастер-классов, выставок проектов и соревнований с активным участием школьников, студентов и педагогов.</w:t>
      </w:r>
    </w:p>
    <w:p w14:paraId="1DB1F39F" w14:textId="77777777" w:rsidR="00DB372D" w:rsidRDefault="00DB372D" w:rsidP="00DB37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2.8. Стимулирование креативного подхода, командной работы, разработки инновационных решений и инженерных прототипов.</w:t>
      </w:r>
    </w:p>
    <w:p w14:paraId="2F023489" w14:textId="77777777" w:rsidR="00DB372D" w:rsidRDefault="00DB372D" w:rsidP="00DB37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2.9. Формирование навыков презентации проектов, работы с оборудованием и взаимодействия с командой, что способствует подготовке участников к профессиональной инженерной деятельности.</w:t>
      </w:r>
    </w:p>
    <w:p w14:paraId="178F8D87" w14:textId="665D93F6" w:rsidR="00DB372D" w:rsidRPr="00DB372D" w:rsidRDefault="00DB372D" w:rsidP="00DB37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2.10. Поддержка интеграции образовательных учреждений, кружков робототехники и индустриальных партнеров для развития региональной инженерной инфраструктуры.</w:t>
      </w:r>
    </w:p>
    <w:p w14:paraId="69E7AE76" w14:textId="7FC130E8" w:rsidR="00C357C9" w:rsidRDefault="00C357C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8F3C74" w14:textId="77777777" w:rsidR="00AD0458" w:rsidRDefault="00AD0458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229757" w14:textId="77777777" w:rsidR="00AD0458" w:rsidRDefault="00AD0458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9E0D5A" w14:textId="77777777" w:rsidR="00AD0458" w:rsidRPr="00C357C9" w:rsidRDefault="00AD0458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1CD76E" w14:textId="77777777" w:rsidR="00C357C9" w:rsidRPr="00C357C9" w:rsidRDefault="00C357C9" w:rsidP="00DB37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7C9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Формат соревнований</w:t>
      </w:r>
    </w:p>
    <w:p w14:paraId="17A4A747" w14:textId="77777777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3.1. Направления соревнований:</w:t>
      </w:r>
    </w:p>
    <w:p w14:paraId="22B217ED" w14:textId="720FE059" w:rsidR="00DB372D" w:rsidRPr="00DB372D" w:rsidRDefault="00DB372D" w:rsidP="00AD0458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3D-моделирование</w:t>
      </w:r>
      <w:r w:rsidRPr="00DB372D">
        <w:rPr>
          <w:rFonts w:ascii="Times New Roman" w:hAnsi="Times New Roman" w:cs="Times New Roman"/>
          <w:sz w:val="24"/>
          <w:szCs w:val="24"/>
        </w:rPr>
        <w:t xml:space="preserve"> – создание цифровых моделей в</w:t>
      </w:r>
      <w:r w:rsidR="00AD0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458">
        <w:rPr>
          <w:rFonts w:ascii="Times New Roman" w:hAnsi="Times New Roman" w:cs="Times New Roman"/>
          <w:sz w:val="24"/>
          <w:szCs w:val="24"/>
        </w:rPr>
        <w:t>отчественной</w:t>
      </w:r>
      <w:proofErr w:type="spellEnd"/>
      <w:r w:rsidRPr="00DB372D">
        <w:rPr>
          <w:rFonts w:ascii="Times New Roman" w:hAnsi="Times New Roman" w:cs="Times New Roman"/>
          <w:sz w:val="24"/>
          <w:szCs w:val="24"/>
        </w:rPr>
        <w:t xml:space="preserve"> CAD-сред</w:t>
      </w:r>
      <w:r w:rsidR="00AD0458">
        <w:rPr>
          <w:rFonts w:ascii="Times New Roman" w:hAnsi="Times New Roman" w:cs="Times New Roman"/>
          <w:sz w:val="24"/>
          <w:szCs w:val="24"/>
        </w:rPr>
        <w:t>е «Компас 3</w:t>
      </w:r>
      <w:r w:rsidR="00AD045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D0458">
        <w:rPr>
          <w:rFonts w:ascii="Times New Roman" w:hAnsi="Times New Roman" w:cs="Times New Roman"/>
          <w:sz w:val="24"/>
          <w:szCs w:val="24"/>
        </w:rPr>
        <w:t>»</w:t>
      </w:r>
      <w:r w:rsidRPr="00DB372D">
        <w:rPr>
          <w:rFonts w:ascii="Times New Roman" w:hAnsi="Times New Roman" w:cs="Times New Roman"/>
          <w:sz w:val="24"/>
          <w:szCs w:val="24"/>
        </w:rPr>
        <w:t xml:space="preserve"> с последующей визуализацией, оценкой точности, функциональности и соответствия техническому заданию. Участники развивают пространственное мышление, навыки инженерного проектирования и подготовки к последующему прототипированию.</w:t>
      </w:r>
    </w:p>
    <w:p w14:paraId="254CABBC" w14:textId="77777777" w:rsidR="00DB372D" w:rsidRPr="00DB372D" w:rsidRDefault="00DB372D" w:rsidP="00AD0458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3D-печать</w:t>
      </w:r>
      <w:r w:rsidRPr="00DB372D">
        <w:rPr>
          <w:rFonts w:ascii="Times New Roman" w:hAnsi="Times New Roman" w:cs="Times New Roman"/>
          <w:sz w:val="24"/>
          <w:szCs w:val="24"/>
        </w:rPr>
        <w:t xml:space="preserve"> – изготовление прототипов и деталей на 3D-принтерах с проверкой точности размеров, качества печати и сборки. Направление способствует освоению аддитивных технологий, работе с материалами и практическому воплощению проектов.</w:t>
      </w:r>
    </w:p>
    <w:p w14:paraId="0964FFAD" w14:textId="77777777" w:rsidR="00DB372D" w:rsidRPr="00DB372D" w:rsidRDefault="00DB372D" w:rsidP="00AD0458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Электроника</w:t>
      </w:r>
      <w:r w:rsidRPr="00DB372D">
        <w:rPr>
          <w:rFonts w:ascii="Times New Roman" w:hAnsi="Times New Roman" w:cs="Times New Roman"/>
          <w:sz w:val="24"/>
          <w:szCs w:val="24"/>
        </w:rPr>
        <w:t xml:space="preserve"> – сборка и тестирование электрических схем, создание прототипов электронных устройств и робототехнических модулей. Участники демонстрируют навыки работы с компонентами, пайки, подключением датчиков и управлением исполнительными механизмами.</w:t>
      </w:r>
    </w:p>
    <w:p w14:paraId="02B1420E" w14:textId="77777777" w:rsidR="00DB372D" w:rsidRDefault="00DB372D" w:rsidP="00AD0458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Программирование</w:t>
      </w:r>
      <w:r w:rsidRPr="00DB372D">
        <w:rPr>
          <w:rFonts w:ascii="Times New Roman" w:hAnsi="Times New Roman" w:cs="Times New Roman"/>
          <w:sz w:val="24"/>
          <w:szCs w:val="24"/>
        </w:rPr>
        <w:t xml:space="preserve"> – управление роботами через программное обеспечение, разработка и тестирование алгоритмов движения и функциональных задач. Направление развивает логическое мышление, навыки отладки и создания автономного поведения робота.</w:t>
      </w:r>
    </w:p>
    <w:p w14:paraId="67689ACB" w14:textId="548F03F3" w:rsidR="00AD0458" w:rsidRDefault="00AD0458" w:rsidP="00AD0458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0458">
        <w:rPr>
          <w:rFonts w:ascii="Times New Roman" w:hAnsi="Times New Roman" w:cs="Times New Roman"/>
          <w:b/>
          <w:bCs/>
          <w:sz w:val="24"/>
          <w:szCs w:val="24"/>
        </w:rPr>
        <w:t>Лучший робот</w:t>
      </w:r>
      <w:r w:rsidRPr="00AD0458">
        <w:rPr>
          <w:rFonts w:ascii="Times New Roman" w:hAnsi="Times New Roman" w:cs="Times New Roman"/>
          <w:sz w:val="24"/>
          <w:szCs w:val="24"/>
        </w:rPr>
        <w:t xml:space="preserve"> – номинация, в которой участники самостоятельно демонстрируют созданных ими роботов. При оценке учитываются инженерная грамотность, оригинальность конструкции и слаженность работы</w:t>
      </w:r>
      <w:r>
        <w:rPr>
          <w:rFonts w:ascii="Times New Roman" w:hAnsi="Times New Roman" w:cs="Times New Roman"/>
          <w:sz w:val="24"/>
          <w:szCs w:val="24"/>
        </w:rPr>
        <w:t xml:space="preserve"> участника или</w:t>
      </w:r>
      <w:r w:rsidRPr="00AD0458">
        <w:rPr>
          <w:rFonts w:ascii="Times New Roman" w:hAnsi="Times New Roman" w:cs="Times New Roman"/>
          <w:sz w:val="24"/>
          <w:szCs w:val="24"/>
        </w:rPr>
        <w:t xml:space="preserve"> команды.</w:t>
      </w:r>
    </w:p>
    <w:p w14:paraId="04E004BB" w14:textId="77777777" w:rsidR="00AD0458" w:rsidRPr="00DB372D" w:rsidRDefault="00AD0458" w:rsidP="00AD0458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Возрастные категории участников:</w:t>
      </w:r>
    </w:p>
    <w:p w14:paraId="21223761" w14:textId="77777777" w:rsidR="00AD0458" w:rsidRPr="00DB372D" w:rsidRDefault="00AD0458" w:rsidP="00AD0458">
      <w:pPr>
        <w:numPr>
          <w:ilvl w:val="1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до 8 лет</w:t>
      </w:r>
    </w:p>
    <w:p w14:paraId="38B3359E" w14:textId="77777777" w:rsidR="00AD0458" w:rsidRPr="00DB372D" w:rsidRDefault="00AD0458" w:rsidP="00AD0458">
      <w:pPr>
        <w:numPr>
          <w:ilvl w:val="1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до 12 лет</w:t>
      </w:r>
    </w:p>
    <w:p w14:paraId="4E1CBCC6" w14:textId="77777777" w:rsidR="00AD0458" w:rsidRPr="00DB372D" w:rsidRDefault="00AD0458" w:rsidP="00AD0458">
      <w:pPr>
        <w:numPr>
          <w:ilvl w:val="1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до 14 лет</w:t>
      </w:r>
    </w:p>
    <w:p w14:paraId="3C267650" w14:textId="13488FF9" w:rsidR="00AD0458" w:rsidRPr="00AF2785" w:rsidRDefault="00AD0458" w:rsidP="00AF2785">
      <w:pPr>
        <w:numPr>
          <w:ilvl w:val="1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до 18 лет</w:t>
      </w:r>
    </w:p>
    <w:p w14:paraId="58F6A7E7" w14:textId="77777777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proofErr w:type="spellStart"/>
      <w:r w:rsidRPr="00DB372D">
        <w:rPr>
          <w:rFonts w:ascii="Times New Roman" w:hAnsi="Times New Roman" w:cs="Times New Roman"/>
          <w:b/>
          <w:bCs/>
          <w:sz w:val="24"/>
          <w:szCs w:val="24"/>
        </w:rPr>
        <w:t>РобоСражение</w:t>
      </w:r>
      <w:proofErr w:type="spellEnd"/>
      <w:r w:rsidRPr="00DB372D">
        <w:rPr>
          <w:rFonts w:ascii="Times New Roman" w:hAnsi="Times New Roman" w:cs="Times New Roman"/>
          <w:b/>
          <w:bCs/>
          <w:sz w:val="24"/>
          <w:szCs w:val="24"/>
        </w:rPr>
        <w:t xml:space="preserve"> – отдельное состязание мобильных роботов:</w:t>
      </w:r>
    </w:p>
    <w:p w14:paraId="099427C8" w14:textId="14459229" w:rsidR="00DB372D" w:rsidRPr="00DB372D" w:rsidRDefault="00DB372D" w:rsidP="00AD0458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Роботы соревнуются на специально подготовленной трассе, выполняя функциональные задания</w:t>
      </w:r>
      <w:r w:rsidR="00AD0458">
        <w:rPr>
          <w:rFonts w:ascii="Times New Roman" w:hAnsi="Times New Roman" w:cs="Times New Roman"/>
          <w:sz w:val="24"/>
          <w:szCs w:val="24"/>
        </w:rPr>
        <w:t>.</w:t>
      </w:r>
    </w:p>
    <w:p w14:paraId="13C6D57D" w14:textId="77777777" w:rsidR="00DB372D" w:rsidRPr="00DB372D" w:rsidRDefault="00DB372D" w:rsidP="00DB372D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Возрастные категории участников:</w:t>
      </w:r>
    </w:p>
    <w:p w14:paraId="4DF8C7DE" w14:textId="77777777" w:rsidR="00DB372D" w:rsidRPr="00DB372D" w:rsidRDefault="00DB372D" w:rsidP="00DB372D">
      <w:pPr>
        <w:numPr>
          <w:ilvl w:val="1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до 8 лет</w:t>
      </w:r>
    </w:p>
    <w:p w14:paraId="5C1876F9" w14:textId="77777777" w:rsidR="00DB372D" w:rsidRPr="00DB372D" w:rsidRDefault="00DB372D" w:rsidP="00DB372D">
      <w:pPr>
        <w:numPr>
          <w:ilvl w:val="1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до 12 лет</w:t>
      </w:r>
    </w:p>
    <w:p w14:paraId="31991ACE" w14:textId="77777777" w:rsidR="00DB372D" w:rsidRPr="00DB372D" w:rsidRDefault="00DB372D" w:rsidP="00DB372D">
      <w:pPr>
        <w:numPr>
          <w:ilvl w:val="1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до 14 лет</w:t>
      </w:r>
    </w:p>
    <w:p w14:paraId="59A61D56" w14:textId="77777777" w:rsidR="00DB372D" w:rsidRPr="00DB372D" w:rsidRDefault="00DB372D" w:rsidP="00DB372D">
      <w:pPr>
        <w:numPr>
          <w:ilvl w:val="1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до 18 лет</w:t>
      </w:r>
    </w:p>
    <w:p w14:paraId="3FB9FB94" w14:textId="46D7DDC5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AD045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B372D">
        <w:rPr>
          <w:rFonts w:ascii="Times New Roman" w:hAnsi="Times New Roman" w:cs="Times New Roman"/>
          <w:b/>
          <w:bCs/>
          <w:sz w:val="24"/>
          <w:szCs w:val="24"/>
        </w:rPr>
        <w:t>. Критерии оценки:</w:t>
      </w:r>
    </w:p>
    <w:p w14:paraId="5CF53481" w14:textId="77777777" w:rsidR="00DB372D" w:rsidRPr="00DB372D" w:rsidRDefault="00DB372D" w:rsidP="00AD0458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Техническая сложность и качество реализации проекта</w:t>
      </w:r>
    </w:p>
    <w:p w14:paraId="45EC2D9A" w14:textId="77777777" w:rsidR="00DB372D" w:rsidRPr="00DB372D" w:rsidRDefault="00DB372D" w:rsidP="00AD0458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Функциональность и надежность работы устройства</w:t>
      </w:r>
    </w:p>
    <w:p w14:paraId="109E46A3" w14:textId="77777777" w:rsidR="00DB372D" w:rsidRPr="00DB372D" w:rsidRDefault="00DB372D" w:rsidP="00AD0458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Креативность, оригинальность и инновационность решения</w:t>
      </w:r>
    </w:p>
    <w:p w14:paraId="23089EF4" w14:textId="77777777" w:rsidR="00DB372D" w:rsidRPr="00DB372D" w:rsidRDefault="00DB372D" w:rsidP="00AD0458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Презентация проекта и взаимодействие команды с жюри</w:t>
      </w:r>
    </w:p>
    <w:p w14:paraId="1CC6B1E9" w14:textId="77777777" w:rsidR="00DB372D" w:rsidRPr="00DB372D" w:rsidRDefault="00DB372D" w:rsidP="00AD0458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 xml:space="preserve">Участие в соревнованиях оценивается по </w:t>
      </w:r>
      <w:r w:rsidRPr="00DB372D">
        <w:rPr>
          <w:rFonts w:ascii="Times New Roman" w:hAnsi="Times New Roman" w:cs="Times New Roman"/>
          <w:b/>
          <w:bCs/>
          <w:sz w:val="24"/>
          <w:szCs w:val="24"/>
        </w:rPr>
        <w:t>Приложению 2: Таблица критериев оценки</w:t>
      </w:r>
      <w:r w:rsidRPr="00DB372D">
        <w:rPr>
          <w:rFonts w:ascii="Times New Roman" w:hAnsi="Times New Roman" w:cs="Times New Roman"/>
          <w:sz w:val="24"/>
          <w:szCs w:val="24"/>
        </w:rPr>
        <w:t>, где подробно прописаны баллы и параметры для всех направлений</w:t>
      </w:r>
    </w:p>
    <w:p w14:paraId="0DA40520" w14:textId="226624CB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AD045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B372D">
        <w:rPr>
          <w:rFonts w:ascii="Times New Roman" w:hAnsi="Times New Roman" w:cs="Times New Roman"/>
          <w:b/>
          <w:bCs/>
          <w:sz w:val="24"/>
          <w:szCs w:val="24"/>
        </w:rPr>
        <w:t>. Дополнительно:</w:t>
      </w:r>
    </w:p>
    <w:p w14:paraId="6865490E" w14:textId="77777777" w:rsidR="00DB372D" w:rsidRPr="00DB372D" w:rsidRDefault="00DB372D" w:rsidP="00AD0458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Каждое направление оценивается отдельно в своей возрастной категории, при этом участники могут участвовать сразу в нескольких направлениях.</w:t>
      </w:r>
    </w:p>
    <w:p w14:paraId="10B09347" w14:textId="77777777" w:rsidR="00DB372D" w:rsidRPr="00DB372D" w:rsidRDefault="00DB372D" w:rsidP="00AD0458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Задания и сложность адаптируются под возраст участников, чтобы обеспечить доступность и стимулировать развитие навыков.</w:t>
      </w:r>
    </w:p>
    <w:p w14:paraId="610EC190" w14:textId="77777777" w:rsidR="00DB372D" w:rsidRPr="00DB372D" w:rsidRDefault="00DB372D" w:rsidP="00AD0458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lastRenderedPageBreak/>
        <w:t>Организаторы оставляют за собой право корректировать задания и регламент с целью повышения безопасности и образовательной ценности соревнований.</w:t>
      </w:r>
    </w:p>
    <w:p w14:paraId="568857DF" w14:textId="015D9F9E" w:rsidR="00C357C9" w:rsidRPr="00C357C9" w:rsidRDefault="00C357C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9FE758" w14:textId="77777777" w:rsidR="00C357C9" w:rsidRPr="00C357C9" w:rsidRDefault="00C357C9" w:rsidP="00DB37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7C9">
        <w:rPr>
          <w:rFonts w:ascii="Times New Roman" w:hAnsi="Times New Roman" w:cs="Times New Roman"/>
          <w:b/>
          <w:bCs/>
          <w:sz w:val="24"/>
          <w:szCs w:val="24"/>
        </w:rPr>
        <w:t>4. Выставка кружков робототехники</w:t>
      </w:r>
    </w:p>
    <w:p w14:paraId="5A900671" w14:textId="77777777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4.1. Организация выставки:</w:t>
      </w:r>
      <w:r w:rsidRPr="00DB372D">
        <w:rPr>
          <w:rFonts w:ascii="Times New Roman" w:hAnsi="Times New Roman" w:cs="Times New Roman"/>
          <w:sz w:val="24"/>
          <w:szCs w:val="24"/>
        </w:rPr>
        <w:br/>
        <w:t>В рамках мероприятия проводится выставка кружков робототехники, на которой каждый кружок может разместить свои проекты, прототипы и инженерные разработки на отдельном столе. Выставка является интегрированной частью мероприятия и направлена на:</w:t>
      </w:r>
    </w:p>
    <w:p w14:paraId="6254142F" w14:textId="77777777" w:rsidR="00DB372D" w:rsidRPr="00DB372D" w:rsidRDefault="00DB372D" w:rsidP="00DB372D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демонстрацию практических навыков участников,</w:t>
      </w:r>
    </w:p>
    <w:p w14:paraId="4E9747EF" w14:textId="77777777" w:rsidR="00DB372D" w:rsidRPr="00DB372D" w:rsidRDefault="00DB372D" w:rsidP="00DB372D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обмен опытом между командами,</w:t>
      </w:r>
    </w:p>
    <w:p w14:paraId="1CAF7524" w14:textId="77777777" w:rsidR="00DB372D" w:rsidRPr="00DB372D" w:rsidRDefault="00DB372D" w:rsidP="00DB372D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популяризацию инженерного творчества среди посетителей.</w:t>
      </w:r>
    </w:p>
    <w:p w14:paraId="122DAD57" w14:textId="77777777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4.2. Требования к участию:</w:t>
      </w:r>
    </w:p>
    <w:p w14:paraId="7D5F8C1D" w14:textId="5B7C1664" w:rsidR="00DB372D" w:rsidRPr="00DB372D" w:rsidRDefault="00DB372D" w:rsidP="00AD0458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 xml:space="preserve">Предварительная регистрация через официальный </w:t>
      </w:r>
      <w:r w:rsidR="00AD0458">
        <w:rPr>
          <w:rFonts w:ascii="Times New Roman" w:hAnsi="Times New Roman" w:cs="Times New Roman"/>
          <w:sz w:val="24"/>
          <w:szCs w:val="24"/>
        </w:rPr>
        <w:t>запрос на</w:t>
      </w:r>
      <w:r w:rsidRPr="00DB372D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AD0458">
        <w:rPr>
          <w:rFonts w:ascii="Times New Roman" w:hAnsi="Times New Roman" w:cs="Times New Roman"/>
          <w:sz w:val="24"/>
          <w:szCs w:val="24"/>
        </w:rPr>
        <w:t>е</w:t>
      </w:r>
      <w:r w:rsidRPr="00DB372D">
        <w:rPr>
          <w:rFonts w:ascii="Times New Roman" w:hAnsi="Times New Roman" w:cs="Times New Roman"/>
          <w:sz w:val="24"/>
          <w:szCs w:val="24"/>
        </w:rPr>
        <w:t>.</w:t>
      </w:r>
    </w:p>
    <w:p w14:paraId="558F2680" w14:textId="77777777" w:rsidR="00DB372D" w:rsidRPr="00DB372D" w:rsidRDefault="00DB372D" w:rsidP="00AD0458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Подготовка демонстрационных материалов, прототипов, макетов и готовых решений.</w:t>
      </w:r>
    </w:p>
    <w:p w14:paraId="6FC4E0FA" w14:textId="77777777" w:rsidR="00DB372D" w:rsidRPr="00DB372D" w:rsidRDefault="00DB372D" w:rsidP="00AD0458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Соблюдение правил техники безопасности при демонстрации оборудования и робототехнических устройств.</w:t>
      </w:r>
    </w:p>
    <w:p w14:paraId="6EF7C6E9" w14:textId="77777777" w:rsidR="00DB372D" w:rsidRPr="00DB372D" w:rsidRDefault="00DB372D" w:rsidP="00AD0458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Обеспечение автономной работы оборудования или присутствие наставника для контроля функционирования устройств.</w:t>
      </w:r>
    </w:p>
    <w:p w14:paraId="3296CEA8" w14:textId="77777777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4.3. Возможности для кружков:</w:t>
      </w:r>
    </w:p>
    <w:p w14:paraId="5E82E02A" w14:textId="77777777" w:rsidR="00DB372D" w:rsidRPr="00DB372D" w:rsidRDefault="00DB372D" w:rsidP="00AD0458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Презентация прототипов, мобильных роботов и других инженерных решений.</w:t>
      </w:r>
    </w:p>
    <w:p w14:paraId="5DDEA2FE" w14:textId="77777777" w:rsidR="00DB372D" w:rsidRPr="00DB372D" w:rsidRDefault="00DB372D" w:rsidP="00AD0458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Демонстрация проектов, созданных с использованием 3D-печати, электроники, программирования и робототехнических компонентов.</w:t>
      </w:r>
    </w:p>
    <w:p w14:paraId="411FCE27" w14:textId="77777777" w:rsidR="00DB372D" w:rsidRPr="00DB372D" w:rsidRDefault="00DB372D" w:rsidP="00AD0458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Проведение интерактивных мастер-классов для посетителей, включая школьников, студентов и родителей, с целью развития интереса к инженерным и техническим дисциплинам.</w:t>
      </w:r>
    </w:p>
    <w:p w14:paraId="7C348CE0" w14:textId="77777777" w:rsidR="00DB372D" w:rsidRPr="00DB372D" w:rsidRDefault="00DB372D" w:rsidP="00AD0458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Обмен опытом с другими кружками, участие в обсуждении решений и подходов к разработке роботов.</w:t>
      </w:r>
    </w:p>
    <w:p w14:paraId="070D5DFF" w14:textId="77777777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4.4. Участие и поддержка:</w:t>
      </w:r>
    </w:p>
    <w:p w14:paraId="26DBB36A" w14:textId="77777777" w:rsidR="00DB372D" w:rsidRPr="00DB372D" w:rsidRDefault="00DB372D" w:rsidP="00AD0458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Участие в выставке бесплатное для всех кружков и образовательных организаций.</w:t>
      </w:r>
    </w:p>
    <w:p w14:paraId="557EB0B0" w14:textId="75FAC928" w:rsidR="00DB372D" w:rsidRPr="00DB372D" w:rsidRDefault="00DB372D" w:rsidP="00AD0458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Организаторы предоставляют: стол, рабочее место с доступом к электроэнергии, базовое освещение</w:t>
      </w:r>
      <w:r w:rsidR="00AD0458">
        <w:rPr>
          <w:rFonts w:ascii="Times New Roman" w:hAnsi="Times New Roman" w:cs="Times New Roman"/>
          <w:sz w:val="24"/>
          <w:szCs w:val="24"/>
        </w:rPr>
        <w:t>.</w:t>
      </w:r>
    </w:p>
    <w:p w14:paraId="784D3F34" w14:textId="77777777" w:rsidR="00DB372D" w:rsidRPr="00DB372D" w:rsidRDefault="00DB372D" w:rsidP="00AD0458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Участники могут использовать выставку для презентации своих проектов перед жюри и потенциальными партнёрами, а также для продвижения кружка и вовлечения новых участников.</w:t>
      </w:r>
    </w:p>
    <w:p w14:paraId="467EA3FA" w14:textId="77777777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4.5. Взаимосвязь с соревнованиями:</w:t>
      </w:r>
    </w:p>
    <w:p w14:paraId="036591DB" w14:textId="77777777" w:rsidR="00DB372D" w:rsidRPr="00DB372D" w:rsidRDefault="00DB372D" w:rsidP="00AD0458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Проекты, представленные на выставке, могут быть использованы участниками для демонстрации навыков и подготовки к соревнованиям по направлениям: 3D-моделирование, 3D-печать, электроника, программирование, лучший робот.</w:t>
      </w:r>
    </w:p>
    <w:p w14:paraId="6A991E7A" w14:textId="77777777" w:rsidR="00DB372D" w:rsidRDefault="00DB372D" w:rsidP="00AD0458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Выставка способствует развитию инженерного мышления и творческого подхода, а также позволяет жюри заранее ознакомиться с проектами участников для объективной оценки.</w:t>
      </w:r>
    </w:p>
    <w:p w14:paraId="334A064B" w14:textId="77777777" w:rsidR="00901630" w:rsidRPr="00901630" w:rsidRDefault="00901630" w:rsidP="0090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630">
        <w:rPr>
          <w:rFonts w:ascii="Times New Roman" w:hAnsi="Times New Roman" w:cs="Times New Roman"/>
          <w:b/>
          <w:bCs/>
          <w:sz w:val="24"/>
          <w:szCs w:val="24"/>
        </w:rPr>
        <w:t>4.6. Конференция с устными докладами по робототехнике</w:t>
      </w:r>
    </w:p>
    <w:p w14:paraId="39E03739" w14:textId="77777777" w:rsidR="00901630" w:rsidRPr="00901630" w:rsidRDefault="00901630" w:rsidP="00901630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630">
        <w:rPr>
          <w:rFonts w:ascii="Times New Roman" w:hAnsi="Times New Roman" w:cs="Times New Roman"/>
          <w:sz w:val="24"/>
          <w:szCs w:val="24"/>
        </w:rPr>
        <w:t>В рамках мероприятия проводится конференция с устными докладами, посвящённая современным направлениям развития робототехники, инженерных систем и автоматизации.</w:t>
      </w:r>
      <w:r w:rsidRPr="00901630">
        <w:rPr>
          <w:rFonts w:ascii="Times New Roman" w:hAnsi="Times New Roman" w:cs="Times New Roman"/>
          <w:sz w:val="24"/>
          <w:szCs w:val="24"/>
        </w:rPr>
        <w:br/>
        <w:t xml:space="preserve">Конференция направлена на развитие научного и инженерного потенциала </w:t>
      </w:r>
      <w:r w:rsidRPr="00901630">
        <w:rPr>
          <w:rFonts w:ascii="Times New Roman" w:hAnsi="Times New Roman" w:cs="Times New Roman"/>
          <w:sz w:val="24"/>
          <w:szCs w:val="24"/>
        </w:rPr>
        <w:lastRenderedPageBreak/>
        <w:t>учащихся, студентов, педагогов и представителей промышленных предприятий, а также на популяризацию научно-технических достижений в области робототехники.</w:t>
      </w:r>
    </w:p>
    <w:p w14:paraId="69B36696" w14:textId="77777777" w:rsidR="00901630" w:rsidRPr="00901630" w:rsidRDefault="00901630" w:rsidP="00901630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630">
        <w:rPr>
          <w:rFonts w:ascii="Times New Roman" w:hAnsi="Times New Roman" w:cs="Times New Roman"/>
          <w:sz w:val="24"/>
          <w:szCs w:val="24"/>
        </w:rPr>
        <w:t>К участию в конференции допускаются школьники старших классов, студенты, аспиранты, педагоги, наставники кружков и молодые специалисты предприятий региона.</w:t>
      </w:r>
      <w:r w:rsidRPr="00901630">
        <w:rPr>
          <w:rFonts w:ascii="Times New Roman" w:hAnsi="Times New Roman" w:cs="Times New Roman"/>
          <w:sz w:val="24"/>
          <w:szCs w:val="24"/>
        </w:rPr>
        <w:br/>
        <w:t>Доклады представляются в устной форме продолжительностью до 7 минут с возможностью использования мультимедийных материалов (презентаций, видео, макетов).</w:t>
      </w:r>
      <w:r w:rsidRPr="00901630">
        <w:rPr>
          <w:rFonts w:ascii="Times New Roman" w:hAnsi="Times New Roman" w:cs="Times New Roman"/>
          <w:sz w:val="24"/>
          <w:szCs w:val="24"/>
        </w:rPr>
        <w:br/>
        <w:t>После каждого доклада проводится обсуждение и ответы на вопросы.</w:t>
      </w:r>
    </w:p>
    <w:p w14:paraId="22738360" w14:textId="77777777" w:rsidR="00901630" w:rsidRPr="00901630" w:rsidRDefault="00901630" w:rsidP="00901630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630">
        <w:rPr>
          <w:rFonts w:ascii="Times New Roman" w:hAnsi="Times New Roman" w:cs="Times New Roman"/>
          <w:sz w:val="24"/>
          <w:szCs w:val="24"/>
        </w:rPr>
        <w:t>Тематика конференции включает:</w:t>
      </w:r>
      <w:r w:rsidRPr="00901630">
        <w:rPr>
          <w:rFonts w:ascii="Times New Roman" w:hAnsi="Times New Roman" w:cs="Times New Roman"/>
          <w:sz w:val="24"/>
          <w:szCs w:val="24"/>
        </w:rPr>
        <w:br/>
        <w:t>— мобильные, промышленные и исследовательские робототехнические системы;</w:t>
      </w:r>
      <w:r w:rsidRPr="00901630">
        <w:rPr>
          <w:rFonts w:ascii="Times New Roman" w:hAnsi="Times New Roman" w:cs="Times New Roman"/>
          <w:sz w:val="24"/>
          <w:szCs w:val="24"/>
        </w:rPr>
        <w:br/>
        <w:t>— сенсорные технологии и элементы искусственного интеллекта;</w:t>
      </w:r>
      <w:r w:rsidRPr="00901630">
        <w:rPr>
          <w:rFonts w:ascii="Times New Roman" w:hAnsi="Times New Roman" w:cs="Times New Roman"/>
          <w:sz w:val="24"/>
          <w:szCs w:val="24"/>
        </w:rPr>
        <w:br/>
        <w:t>— проектирование и программирование роботов;</w:t>
      </w:r>
      <w:r w:rsidRPr="00901630">
        <w:rPr>
          <w:rFonts w:ascii="Times New Roman" w:hAnsi="Times New Roman" w:cs="Times New Roman"/>
          <w:sz w:val="24"/>
          <w:szCs w:val="24"/>
        </w:rPr>
        <w:br/>
        <w:t>— инженерное образование и методику преподавания робототехники;</w:t>
      </w:r>
      <w:r w:rsidRPr="00901630">
        <w:rPr>
          <w:rFonts w:ascii="Times New Roman" w:hAnsi="Times New Roman" w:cs="Times New Roman"/>
          <w:sz w:val="24"/>
          <w:szCs w:val="24"/>
        </w:rPr>
        <w:br/>
        <w:t>— инновационные инженерные решения и студенческие разработки.</w:t>
      </w:r>
    </w:p>
    <w:p w14:paraId="7E55BFFA" w14:textId="37AB5298" w:rsidR="00AD0458" w:rsidRPr="00901630" w:rsidRDefault="00901630" w:rsidP="00901630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630">
        <w:rPr>
          <w:rFonts w:ascii="Times New Roman" w:hAnsi="Times New Roman" w:cs="Times New Roman"/>
          <w:sz w:val="24"/>
          <w:szCs w:val="24"/>
        </w:rPr>
        <w:t>Лучшие доклады отмечаются дипломами и памятными призами в номинациях:</w:t>
      </w:r>
      <w:r w:rsidRPr="00901630">
        <w:rPr>
          <w:rFonts w:ascii="Times New Roman" w:hAnsi="Times New Roman" w:cs="Times New Roman"/>
          <w:sz w:val="24"/>
          <w:szCs w:val="24"/>
        </w:rPr>
        <w:br/>
        <w:t>«Лучший студенческий доклад», «Лучший школьный проект», «Инновационное инженерное решение».</w:t>
      </w:r>
    </w:p>
    <w:p w14:paraId="796E94FE" w14:textId="77777777" w:rsidR="00AD0458" w:rsidRPr="00C357C9" w:rsidRDefault="00AD0458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D1F1AA" w14:textId="77777777" w:rsidR="00C357C9" w:rsidRPr="00C357C9" w:rsidRDefault="00C357C9" w:rsidP="00DB37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7C9">
        <w:rPr>
          <w:rFonts w:ascii="Times New Roman" w:hAnsi="Times New Roman" w:cs="Times New Roman"/>
          <w:b/>
          <w:bCs/>
          <w:sz w:val="24"/>
          <w:szCs w:val="24"/>
        </w:rPr>
        <w:t>5. Участники</w:t>
      </w:r>
    </w:p>
    <w:p w14:paraId="77809C69" w14:textId="77777777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5.1. Категории участников:</w:t>
      </w:r>
      <w:r w:rsidRPr="00DB372D">
        <w:rPr>
          <w:rFonts w:ascii="Times New Roman" w:hAnsi="Times New Roman" w:cs="Times New Roman"/>
          <w:sz w:val="24"/>
          <w:szCs w:val="24"/>
        </w:rPr>
        <w:br/>
        <w:t>В соревнованиях и выставке могут принимать участие:</w:t>
      </w:r>
    </w:p>
    <w:p w14:paraId="1BFD5C83" w14:textId="77777777" w:rsidR="00DB372D" w:rsidRPr="00DB372D" w:rsidRDefault="00DB372D" w:rsidP="00AD0458">
      <w:pPr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Школьники (возрастные категории до 8, до 12, до 14 и до 18 лет) и студенты образовательных учреждений Пермского края;</w:t>
      </w:r>
    </w:p>
    <w:p w14:paraId="61D2C483" w14:textId="77777777" w:rsidR="00DB372D" w:rsidRPr="00DB372D" w:rsidRDefault="00DB372D" w:rsidP="00AD0458">
      <w:pPr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Команды кружков робототехники и образовательных организаций региона;</w:t>
      </w:r>
    </w:p>
    <w:p w14:paraId="6DC9B4E5" w14:textId="2256C09F" w:rsidR="00DB372D" w:rsidRPr="00DB372D" w:rsidRDefault="00DB372D" w:rsidP="00AD0458">
      <w:pPr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Индивидуальные группы (от 2 до 5 человек в команде), в зависимости от направления соревнований.</w:t>
      </w:r>
    </w:p>
    <w:p w14:paraId="6E2DB731" w14:textId="77777777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5.2. Возрастные категории и номинации:</w:t>
      </w:r>
    </w:p>
    <w:p w14:paraId="6AD9B255" w14:textId="77777777" w:rsidR="00DB372D" w:rsidRPr="00DB372D" w:rsidRDefault="00DB372D" w:rsidP="00AD0458">
      <w:pPr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 xml:space="preserve">Разделение участников по возрасту и номинациям осуществляется согласно </w:t>
      </w:r>
      <w:r w:rsidRPr="00DB372D">
        <w:rPr>
          <w:rFonts w:ascii="Times New Roman" w:hAnsi="Times New Roman" w:cs="Times New Roman"/>
          <w:b/>
          <w:bCs/>
          <w:sz w:val="24"/>
          <w:szCs w:val="24"/>
        </w:rPr>
        <w:t>Приложению 1: Таблица возрастных категорий и номинаций</w:t>
      </w:r>
      <w:r w:rsidRPr="00DB372D">
        <w:rPr>
          <w:rFonts w:ascii="Times New Roman" w:hAnsi="Times New Roman" w:cs="Times New Roman"/>
          <w:sz w:val="24"/>
          <w:szCs w:val="24"/>
        </w:rPr>
        <w:t>;</w:t>
      </w:r>
    </w:p>
    <w:p w14:paraId="3C9B577F" w14:textId="77777777" w:rsidR="00DB372D" w:rsidRPr="00DB372D" w:rsidRDefault="00DB372D" w:rsidP="00AD0458">
      <w:pPr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Каждое направление имеет свои возрастные категории, чтобы задания соответствовали уровню подготовки участников и были безопасны и доступными.</w:t>
      </w:r>
    </w:p>
    <w:p w14:paraId="2E787D47" w14:textId="77777777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5.3. Требования к участникам:</w:t>
      </w:r>
    </w:p>
    <w:p w14:paraId="5F6AD3F9" w14:textId="77777777" w:rsidR="00DB372D" w:rsidRPr="00DB372D" w:rsidRDefault="00DB372D" w:rsidP="00AD0458">
      <w:pPr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Участники обязаны иметь при себе все необходимые материалы, инструменты, оборудование и расходные материалы для демонстрации проектов;</w:t>
      </w:r>
    </w:p>
    <w:p w14:paraId="2052E6BA" w14:textId="77777777" w:rsidR="00DB372D" w:rsidRPr="00DB372D" w:rsidRDefault="00DB372D" w:rsidP="00AD0458">
      <w:pPr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Участники должны подготовить техническую документацию или краткое описание своих проектов для жюри и посетителей выставки;</w:t>
      </w:r>
    </w:p>
    <w:p w14:paraId="276A3D4C" w14:textId="77777777" w:rsidR="00DB372D" w:rsidRPr="00DB372D" w:rsidRDefault="00DB372D" w:rsidP="00AD0458">
      <w:pPr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Участники несут ответственность за безопасное использование оборудования и материалов в рамках мероприятия;</w:t>
      </w:r>
    </w:p>
    <w:p w14:paraId="31BE4A47" w14:textId="77777777" w:rsidR="00DB372D" w:rsidRPr="00DB372D" w:rsidRDefault="00DB372D" w:rsidP="00AD0458">
      <w:pPr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Рекомендуется наличие наставника или педагога для команд младших возрастных категорий.</w:t>
      </w:r>
    </w:p>
    <w:p w14:paraId="6C344C13" w14:textId="77777777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5.4. Права участников:</w:t>
      </w:r>
    </w:p>
    <w:p w14:paraId="2D575D47" w14:textId="77777777" w:rsidR="00DB372D" w:rsidRPr="00DB372D" w:rsidRDefault="00DB372D" w:rsidP="00AD045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Участвовать во всех направлениях соревнований и выставке;</w:t>
      </w:r>
    </w:p>
    <w:p w14:paraId="0BA247AF" w14:textId="77777777" w:rsidR="00DB372D" w:rsidRPr="00DB372D" w:rsidRDefault="00DB372D" w:rsidP="00AD045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Получать консультации и поддержку от организаторов и наставников во время подготовки и проведения мероприятия;</w:t>
      </w:r>
    </w:p>
    <w:p w14:paraId="6BA4C4B6" w14:textId="77777777" w:rsidR="00DB372D" w:rsidRPr="00DB372D" w:rsidRDefault="00DB372D" w:rsidP="00AD045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Представлять свои проекты и демонстрировать решения жюри, экспертам и посетителям;</w:t>
      </w:r>
    </w:p>
    <w:p w14:paraId="2B1B668A" w14:textId="77777777" w:rsidR="00DB372D" w:rsidRPr="00DB372D" w:rsidRDefault="00DB372D" w:rsidP="00AD045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Участвовать в мастер-классах и образовательной программе мероприятия.</w:t>
      </w:r>
    </w:p>
    <w:p w14:paraId="55398FAD" w14:textId="77777777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lastRenderedPageBreak/>
        <w:t>5.5. Обязанности участников:</w:t>
      </w:r>
    </w:p>
    <w:p w14:paraId="1C49CDFF" w14:textId="77777777" w:rsidR="00DB372D" w:rsidRPr="00DB372D" w:rsidRDefault="00DB372D" w:rsidP="00AD0458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Соблюдать правила техники безопасности и инструкции организаторов;</w:t>
      </w:r>
    </w:p>
    <w:p w14:paraId="56706390" w14:textId="77777777" w:rsidR="00DB372D" w:rsidRPr="00DB372D" w:rsidRDefault="00DB372D" w:rsidP="00AD0458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Прибыть вовремя на регистрацию и занятия, подготовить рабочее место и оборудование;</w:t>
      </w:r>
    </w:p>
    <w:p w14:paraId="30A8606F" w14:textId="77777777" w:rsidR="00DB372D" w:rsidRPr="00DB372D" w:rsidRDefault="00DB372D" w:rsidP="00AD0458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Поддерживать порядок на выставочной зоне и трассах соревнований;</w:t>
      </w:r>
    </w:p>
    <w:p w14:paraId="468842FD" w14:textId="77777777" w:rsidR="00DB372D" w:rsidRPr="00DB372D" w:rsidRDefault="00DB372D" w:rsidP="00AD0458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Сотрудничать с командой и проявлять уважение к другим участникам, жюри и организаторам.</w:t>
      </w:r>
    </w:p>
    <w:p w14:paraId="747EB461" w14:textId="77777777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5.6. Ограничения:</w:t>
      </w:r>
    </w:p>
    <w:p w14:paraId="3BDAF097" w14:textId="7F144BA9" w:rsidR="00DB372D" w:rsidRPr="00DB372D" w:rsidRDefault="00DB372D" w:rsidP="00AD0458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Запрещается использование опасных веществ</w:t>
      </w:r>
      <w:r w:rsidR="00AD0458">
        <w:rPr>
          <w:rFonts w:ascii="Times New Roman" w:hAnsi="Times New Roman" w:cs="Times New Roman"/>
          <w:sz w:val="24"/>
          <w:szCs w:val="24"/>
        </w:rPr>
        <w:t xml:space="preserve"> </w:t>
      </w:r>
      <w:r w:rsidRPr="00DB372D">
        <w:rPr>
          <w:rFonts w:ascii="Times New Roman" w:hAnsi="Times New Roman" w:cs="Times New Roman"/>
          <w:sz w:val="24"/>
          <w:szCs w:val="24"/>
        </w:rPr>
        <w:t>и пиротехники;</w:t>
      </w:r>
    </w:p>
    <w:p w14:paraId="594C945D" w14:textId="77777777" w:rsidR="00DB372D" w:rsidRPr="00DB372D" w:rsidRDefault="00DB372D" w:rsidP="00AD0458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Участники младших возрастных категорий должны находиться под контролем наставника;</w:t>
      </w:r>
    </w:p>
    <w:p w14:paraId="69E4A6DF" w14:textId="77777777" w:rsidR="00DB372D" w:rsidRPr="00DB372D" w:rsidRDefault="00DB372D" w:rsidP="00AD0458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Организаторы оставляют за собой право отказать в участии лицам, нарушающим правила или создающим угрозу безопасности.</w:t>
      </w:r>
    </w:p>
    <w:p w14:paraId="5E2DD3E5" w14:textId="1B32E449" w:rsidR="00C357C9" w:rsidRPr="00C357C9" w:rsidRDefault="00C357C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26F3E6" w14:textId="77777777" w:rsidR="00C357C9" w:rsidRPr="00C357C9" w:rsidRDefault="00C357C9" w:rsidP="00DB37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7C9">
        <w:rPr>
          <w:rFonts w:ascii="Times New Roman" w:hAnsi="Times New Roman" w:cs="Times New Roman"/>
          <w:b/>
          <w:bCs/>
          <w:sz w:val="24"/>
          <w:szCs w:val="24"/>
        </w:rPr>
        <w:t>6. Порядок проведения</w:t>
      </w:r>
    </w:p>
    <w:p w14:paraId="7EE64C29" w14:textId="77777777" w:rsidR="00DB372D" w:rsidRPr="00DB372D" w:rsidRDefault="00DB372D" w:rsidP="00927E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6.1. Регистрация участников:</w:t>
      </w:r>
    </w:p>
    <w:p w14:paraId="6404C01F" w14:textId="0BE4D45C" w:rsidR="00DB372D" w:rsidRPr="00DB372D" w:rsidRDefault="00DB372D" w:rsidP="00DB372D">
      <w:pPr>
        <w:numPr>
          <w:ilvl w:val="0"/>
          <w:numId w:val="4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Регистрация осуществляется заранее через официальн</w:t>
      </w:r>
      <w:r w:rsidR="00AD0458">
        <w:rPr>
          <w:rFonts w:ascii="Times New Roman" w:hAnsi="Times New Roman" w:cs="Times New Roman"/>
          <w:sz w:val="24"/>
          <w:szCs w:val="24"/>
        </w:rPr>
        <w:t>ую группу</w:t>
      </w:r>
      <w:r w:rsidRPr="00DB372D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AD0458">
        <w:rPr>
          <w:rFonts w:ascii="Times New Roman" w:hAnsi="Times New Roman" w:cs="Times New Roman"/>
          <w:sz w:val="24"/>
          <w:szCs w:val="24"/>
        </w:rPr>
        <w:t xml:space="preserve"> или запрос</w:t>
      </w:r>
      <w:r w:rsidRPr="00DB372D">
        <w:rPr>
          <w:rFonts w:ascii="Times New Roman" w:hAnsi="Times New Roman" w:cs="Times New Roman"/>
          <w:sz w:val="24"/>
          <w:szCs w:val="24"/>
        </w:rPr>
        <w:t>.</w:t>
      </w:r>
    </w:p>
    <w:p w14:paraId="254B4F96" w14:textId="77777777" w:rsidR="00DB372D" w:rsidRPr="00DB372D" w:rsidRDefault="00DB372D" w:rsidP="00DB372D">
      <w:pPr>
        <w:numPr>
          <w:ilvl w:val="0"/>
          <w:numId w:val="4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Во время регистрации участники предоставляют сведения о команде, возрастной категории, направлениях участия и необходимом оборудовании.</w:t>
      </w:r>
    </w:p>
    <w:p w14:paraId="586FC62E" w14:textId="77777777" w:rsidR="00AD0458" w:rsidRDefault="00AD0458" w:rsidP="00DB372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06684A3D" w14:textId="64B39534" w:rsidR="00DB372D" w:rsidRPr="00DB372D" w:rsidRDefault="00DB372D" w:rsidP="00927E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6.2. Обязанности и обеспечение со стороны организаторов:</w:t>
      </w:r>
      <w:r w:rsidRPr="00DB372D">
        <w:rPr>
          <w:rFonts w:ascii="Times New Roman" w:hAnsi="Times New Roman" w:cs="Times New Roman"/>
          <w:sz w:val="24"/>
          <w:szCs w:val="24"/>
        </w:rPr>
        <w:br/>
        <w:t>Организаторы обеспечивают:</w:t>
      </w:r>
    </w:p>
    <w:p w14:paraId="69F4B3B7" w14:textId="77777777" w:rsidR="00DB372D" w:rsidRPr="00DB372D" w:rsidRDefault="00DB372D" w:rsidP="00AD0458">
      <w:pPr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Подготовку трасс для соревнований и рабочих зон для всех направлений;</w:t>
      </w:r>
    </w:p>
    <w:p w14:paraId="6B9F5E1A" w14:textId="77777777" w:rsidR="00DB372D" w:rsidRPr="00DB372D" w:rsidRDefault="00DB372D" w:rsidP="00AD0458">
      <w:pPr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Размещение столов и рабочих мест для выставки кружков, включая доступ к электроэнергии и освещению;</w:t>
      </w:r>
    </w:p>
    <w:p w14:paraId="5BE9F77E" w14:textId="77777777" w:rsidR="00DB372D" w:rsidRPr="00DB372D" w:rsidRDefault="00DB372D" w:rsidP="00AD0458">
      <w:pPr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Техническую поддержку и консультации по использованию оборудования;</w:t>
      </w:r>
    </w:p>
    <w:p w14:paraId="39C873EA" w14:textId="77777777" w:rsidR="00DB372D" w:rsidRPr="00DB372D" w:rsidRDefault="00DB372D" w:rsidP="00AD0458">
      <w:pPr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Медицинское сопровождение, обеспечение мер безопасности и инструкции по эвакуации;</w:t>
      </w:r>
    </w:p>
    <w:p w14:paraId="5A13BB5D" w14:textId="77777777" w:rsidR="00DB372D" w:rsidRPr="00DB372D" w:rsidRDefault="00DB372D" w:rsidP="00AD0458">
      <w:pPr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Контроль соблюдения техники безопасности и правил использования оборудования участниками.</w:t>
      </w:r>
    </w:p>
    <w:p w14:paraId="4207B314" w14:textId="77777777" w:rsidR="00DB372D" w:rsidRPr="00DB372D" w:rsidRDefault="00DB372D" w:rsidP="00927E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6.3. Обязанности участников:</w:t>
      </w:r>
    </w:p>
    <w:p w14:paraId="3C6DED5E" w14:textId="77777777" w:rsidR="00DB372D" w:rsidRPr="00DB372D" w:rsidRDefault="00DB372D" w:rsidP="00AD0458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Прибыть вовремя и пройти регистрацию;</w:t>
      </w:r>
    </w:p>
    <w:p w14:paraId="60380697" w14:textId="77777777" w:rsidR="00DB372D" w:rsidRPr="00DB372D" w:rsidRDefault="00DB372D" w:rsidP="00AD0458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Соблюдать правила техники безопасности при работе с оборудованием, роботами и демонстрационными проектами;</w:t>
      </w:r>
    </w:p>
    <w:p w14:paraId="6061A7B8" w14:textId="77777777" w:rsidR="00DB372D" w:rsidRPr="00DB372D" w:rsidRDefault="00DB372D" w:rsidP="00AD0458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Следовать указаниям организаторов, жюри и наставников;</w:t>
      </w:r>
    </w:p>
    <w:p w14:paraId="1D6C2805" w14:textId="77777777" w:rsidR="00DB372D" w:rsidRPr="00DB372D" w:rsidRDefault="00DB372D" w:rsidP="00AD0458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Подготовить и разместить свои проекты на выставке или рабочей зоне в соответствии с регламентом;</w:t>
      </w:r>
    </w:p>
    <w:p w14:paraId="59480A0D" w14:textId="77777777" w:rsidR="00DB372D" w:rsidRPr="00DB372D" w:rsidRDefault="00DB372D" w:rsidP="00AD0458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Обеспечивать порядок и чистоту на рабочем месте, не препятствовать работе других участников.</w:t>
      </w:r>
    </w:p>
    <w:p w14:paraId="3BB68471" w14:textId="77777777" w:rsidR="00DB372D" w:rsidRPr="00DB372D" w:rsidRDefault="00DB372D" w:rsidP="00927E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6.4. Расписание мероприятия:</w:t>
      </w:r>
    </w:p>
    <w:p w14:paraId="6403B638" w14:textId="77777777" w:rsidR="00DB372D" w:rsidRPr="00DB372D" w:rsidRDefault="00DB372D" w:rsidP="00DB372D">
      <w:pPr>
        <w:numPr>
          <w:ilvl w:val="0"/>
          <w:numId w:val="5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09:00–10:00</w:t>
      </w:r>
      <w:r w:rsidRPr="00DB372D">
        <w:rPr>
          <w:rFonts w:ascii="Times New Roman" w:hAnsi="Times New Roman" w:cs="Times New Roman"/>
          <w:sz w:val="24"/>
          <w:szCs w:val="24"/>
        </w:rPr>
        <w:t xml:space="preserve"> – регистрация и размещение участников, подготовка рабочих зон и трасс;</w:t>
      </w:r>
    </w:p>
    <w:p w14:paraId="7D727402" w14:textId="77777777" w:rsidR="00DB372D" w:rsidRPr="00DB372D" w:rsidRDefault="00DB372D" w:rsidP="00DB372D">
      <w:pPr>
        <w:numPr>
          <w:ilvl w:val="0"/>
          <w:numId w:val="5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10:00–12:00</w:t>
      </w:r>
      <w:r w:rsidRPr="00DB372D">
        <w:rPr>
          <w:rFonts w:ascii="Times New Roman" w:hAnsi="Times New Roman" w:cs="Times New Roman"/>
          <w:sz w:val="24"/>
          <w:szCs w:val="24"/>
        </w:rPr>
        <w:t xml:space="preserve"> – мастер-классы, выставка кружков робототехники и свободное время для знакомства участников с оборудованием;</w:t>
      </w:r>
    </w:p>
    <w:p w14:paraId="2AD95F9F" w14:textId="0DBD570C" w:rsidR="00DB372D" w:rsidRPr="00DB372D" w:rsidRDefault="00DB372D" w:rsidP="00DB372D">
      <w:pPr>
        <w:numPr>
          <w:ilvl w:val="0"/>
          <w:numId w:val="5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12:00–16:00</w:t>
      </w:r>
      <w:r w:rsidRPr="00DB372D">
        <w:rPr>
          <w:rFonts w:ascii="Times New Roman" w:hAnsi="Times New Roman" w:cs="Times New Roman"/>
          <w:sz w:val="24"/>
          <w:szCs w:val="24"/>
        </w:rPr>
        <w:t xml:space="preserve"> – проведение соревнований по направлениям: 3D-моделирование, 3D-печать, электроника, программирование</w:t>
      </w:r>
      <w:r w:rsidR="00AD0458">
        <w:rPr>
          <w:rFonts w:ascii="Times New Roman" w:hAnsi="Times New Roman" w:cs="Times New Roman"/>
          <w:sz w:val="24"/>
          <w:szCs w:val="24"/>
        </w:rPr>
        <w:t>.</w:t>
      </w:r>
    </w:p>
    <w:p w14:paraId="70362A01" w14:textId="3A67FB93" w:rsidR="00DB372D" w:rsidRPr="00DB372D" w:rsidRDefault="00DB372D" w:rsidP="00DB372D">
      <w:pPr>
        <w:numPr>
          <w:ilvl w:val="0"/>
          <w:numId w:val="5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16:00–17:00</w:t>
      </w:r>
      <w:r w:rsidRPr="00DB372D">
        <w:rPr>
          <w:rFonts w:ascii="Times New Roman" w:hAnsi="Times New Roman" w:cs="Times New Roman"/>
          <w:sz w:val="24"/>
          <w:szCs w:val="24"/>
        </w:rPr>
        <w:t xml:space="preserve"> – </w:t>
      </w:r>
      <w:r w:rsidR="00AD0458">
        <w:rPr>
          <w:rFonts w:ascii="Times New Roman" w:hAnsi="Times New Roman" w:cs="Times New Roman"/>
          <w:sz w:val="24"/>
          <w:szCs w:val="24"/>
        </w:rPr>
        <w:t>конкурс</w:t>
      </w:r>
      <w:r w:rsidRPr="00DB372D">
        <w:rPr>
          <w:rFonts w:ascii="Times New Roman" w:hAnsi="Times New Roman" w:cs="Times New Roman"/>
          <w:sz w:val="24"/>
          <w:szCs w:val="24"/>
        </w:rPr>
        <w:t xml:space="preserve"> «Лучший робот» и </w:t>
      </w:r>
      <w:proofErr w:type="spellStart"/>
      <w:r w:rsidRPr="00DB372D">
        <w:rPr>
          <w:rFonts w:ascii="Times New Roman" w:hAnsi="Times New Roman" w:cs="Times New Roman"/>
          <w:sz w:val="24"/>
          <w:szCs w:val="24"/>
        </w:rPr>
        <w:t>РобоСражение</w:t>
      </w:r>
      <w:proofErr w:type="spellEnd"/>
      <w:r w:rsidRPr="00DB372D">
        <w:rPr>
          <w:rFonts w:ascii="Times New Roman" w:hAnsi="Times New Roman" w:cs="Times New Roman"/>
          <w:sz w:val="24"/>
          <w:szCs w:val="24"/>
        </w:rPr>
        <w:t>;</w:t>
      </w:r>
    </w:p>
    <w:p w14:paraId="68F660FF" w14:textId="04B67D1E" w:rsidR="00DB372D" w:rsidRPr="00DB372D" w:rsidRDefault="00DB372D" w:rsidP="00DB372D">
      <w:pPr>
        <w:numPr>
          <w:ilvl w:val="0"/>
          <w:numId w:val="5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lastRenderedPageBreak/>
        <w:t>17:00–1</w:t>
      </w:r>
      <w:r w:rsidR="00064CD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B372D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DB372D">
        <w:rPr>
          <w:rFonts w:ascii="Times New Roman" w:hAnsi="Times New Roman" w:cs="Times New Roman"/>
          <w:sz w:val="24"/>
          <w:szCs w:val="24"/>
        </w:rPr>
        <w:t xml:space="preserve"> – подведение итогов, награждение победителей, демонстрация лучших проектов.</w:t>
      </w:r>
    </w:p>
    <w:p w14:paraId="4EF4018F" w14:textId="77777777" w:rsidR="00DB372D" w:rsidRPr="00DB372D" w:rsidRDefault="00DB372D" w:rsidP="00927E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6.5. Организация рабочих зон и трасс:</w:t>
      </w:r>
    </w:p>
    <w:p w14:paraId="01ECAC83" w14:textId="77777777" w:rsidR="00DB372D" w:rsidRPr="00DB372D" w:rsidRDefault="00DB372D" w:rsidP="00AD0458">
      <w:pPr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Каждое направление соревнований имеет выделенную рабочую зону с оборудованием и материалами;</w:t>
      </w:r>
    </w:p>
    <w:p w14:paraId="5155AC37" w14:textId="77777777" w:rsidR="00DB372D" w:rsidRPr="00DB372D" w:rsidRDefault="00DB372D" w:rsidP="00AD0458">
      <w:pPr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Зоны для выставки кружков расположены отдельно, с доступом для посетителей и жюри;</w:t>
      </w:r>
    </w:p>
    <w:p w14:paraId="5EBC9F82" w14:textId="77777777" w:rsidR="00DB372D" w:rsidRPr="00DB372D" w:rsidRDefault="00DB372D" w:rsidP="00AD0458">
      <w:pPr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Оргкомитет координирует передвижение участников между мастер-классами, выставкой и зонами соревнований.</w:t>
      </w:r>
    </w:p>
    <w:p w14:paraId="05401CCA" w14:textId="77777777" w:rsidR="00DB372D" w:rsidRPr="00DB372D" w:rsidRDefault="00DB372D" w:rsidP="00927E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6.6. Контроль и поддержка:</w:t>
      </w:r>
    </w:p>
    <w:p w14:paraId="079D2DB4" w14:textId="77777777" w:rsidR="00DB372D" w:rsidRPr="00DB372D" w:rsidRDefault="00DB372D" w:rsidP="00AD0458">
      <w:pPr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Наставники и волонтеры помогают участникам с установкой оборудования, настройкой роботов и обеспечивают соблюдение регламента;</w:t>
      </w:r>
    </w:p>
    <w:p w14:paraId="33EF0E56" w14:textId="77777777" w:rsidR="00DB372D" w:rsidRPr="00DB372D" w:rsidRDefault="00DB372D" w:rsidP="00AD0458">
      <w:pPr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Жюри контролирует выполнение заданий, оценивает результаты и фиксирует баллы;</w:t>
      </w:r>
    </w:p>
    <w:p w14:paraId="7505B8B4" w14:textId="77777777" w:rsidR="00DB372D" w:rsidRPr="00DB372D" w:rsidRDefault="00DB372D" w:rsidP="00AD0458">
      <w:pPr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Организаторы вправе вносить корректировки в порядок проведения в случае необходимости (техника безопасности, непредвиденные ситуации).</w:t>
      </w:r>
    </w:p>
    <w:p w14:paraId="3717D88B" w14:textId="29472118" w:rsidR="00C357C9" w:rsidRPr="00C357C9" w:rsidRDefault="00C357C9" w:rsidP="00DB372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28DB1D7F" w14:textId="2DCFE28C" w:rsidR="00C357C9" w:rsidRPr="00C357C9" w:rsidRDefault="00C357C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07522C" w14:textId="77777777" w:rsidR="00C357C9" w:rsidRPr="00C357C9" w:rsidRDefault="00C357C9" w:rsidP="00DB37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7C9">
        <w:rPr>
          <w:rFonts w:ascii="Times New Roman" w:hAnsi="Times New Roman" w:cs="Times New Roman"/>
          <w:b/>
          <w:bCs/>
          <w:sz w:val="24"/>
          <w:szCs w:val="24"/>
        </w:rPr>
        <w:t>7. Жюри</w:t>
      </w:r>
    </w:p>
    <w:p w14:paraId="1276CE94" w14:textId="77777777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7.1. Состав жюри:</w:t>
      </w:r>
    </w:p>
    <w:p w14:paraId="72DFC2DA" w14:textId="0A40DDB5" w:rsidR="00DB372D" w:rsidRPr="00DB372D" w:rsidRDefault="00DB372D" w:rsidP="00355D52">
      <w:pPr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 xml:space="preserve">Жюри формируется из педагогов, </w:t>
      </w:r>
      <w:r w:rsidR="00AD0458">
        <w:rPr>
          <w:rFonts w:ascii="Times New Roman" w:hAnsi="Times New Roman" w:cs="Times New Roman"/>
          <w:sz w:val="24"/>
          <w:szCs w:val="24"/>
        </w:rPr>
        <w:t>учёных</w:t>
      </w:r>
      <w:r w:rsidRPr="00DB372D">
        <w:rPr>
          <w:rFonts w:ascii="Times New Roman" w:hAnsi="Times New Roman" w:cs="Times New Roman"/>
          <w:sz w:val="24"/>
          <w:szCs w:val="24"/>
        </w:rPr>
        <w:t>, представителей промышленных компаний, IT-команд и образовательных организаций региона;</w:t>
      </w:r>
    </w:p>
    <w:p w14:paraId="0D432327" w14:textId="77777777" w:rsidR="00DB372D" w:rsidRPr="00DB372D" w:rsidRDefault="00DB372D" w:rsidP="00355D52">
      <w:pPr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Члены жюри обладают компетенцией в направлениях соревнований: 3D-моделирование, 3D-печать, электроника, программирование и робототехника;</w:t>
      </w:r>
    </w:p>
    <w:p w14:paraId="4B05AF1C" w14:textId="77777777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7.2. Полномочия жюри:</w:t>
      </w:r>
    </w:p>
    <w:p w14:paraId="341BAA67" w14:textId="77777777" w:rsidR="00DB372D" w:rsidRPr="00DB372D" w:rsidRDefault="00DB372D" w:rsidP="00355D52">
      <w:pPr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 xml:space="preserve">Оценка проектов участников по критериям, указанным в </w:t>
      </w:r>
      <w:r w:rsidRPr="00DB372D">
        <w:rPr>
          <w:rFonts w:ascii="Times New Roman" w:hAnsi="Times New Roman" w:cs="Times New Roman"/>
          <w:b/>
          <w:bCs/>
          <w:sz w:val="24"/>
          <w:szCs w:val="24"/>
        </w:rPr>
        <w:t>Приложении 2: Таблица критериев оценки</w:t>
      </w:r>
      <w:r w:rsidRPr="00DB372D">
        <w:rPr>
          <w:rFonts w:ascii="Times New Roman" w:hAnsi="Times New Roman" w:cs="Times New Roman"/>
          <w:sz w:val="24"/>
          <w:szCs w:val="24"/>
        </w:rPr>
        <w:t>;</w:t>
      </w:r>
    </w:p>
    <w:p w14:paraId="2464F41B" w14:textId="77777777" w:rsidR="00DB372D" w:rsidRPr="00DB372D" w:rsidRDefault="00DB372D" w:rsidP="00355D52">
      <w:pPr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Контроль соблюдения регламента соревнований и требований техники безопасности;</w:t>
      </w:r>
    </w:p>
    <w:p w14:paraId="4FF57C9C" w14:textId="77777777" w:rsidR="00DB372D" w:rsidRPr="00DB372D" w:rsidRDefault="00DB372D" w:rsidP="00355D52">
      <w:pPr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Право на корректировку выполнения задания участниками в случае технических или организационных проблем;</w:t>
      </w:r>
    </w:p>
    <w:p w14:paraId="17BA4D7B" w14:textId="77777777" w:rsidR="00DB372D" w:rsidRPr="00DB372D" w:rsidRDefault="00DB372D" w:rsidP="00355D52">
      <w:pPr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Фиксация результатов и подача итогового протокола организаторам.</w:t>
      </w:r>
    </w:p>
    <w:p w14:paraId="613B353C" w14:textId="77777777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7.3. Порядок оценки:</w:t>
      </w:r>
    </w:p>
    <w:p w14:paraId="37761890" w14:textId="4E7EF384" w:rsidR="00DB372D" w:rsidRPr="00DB372D" w:rsidRDefault="00DB372D" w:rsidP="00DB372D">
      <w:pPr>
        <w:numPr>
          <w:ilvl w:val="0"/>
          <w:numId w:val="5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 xml:space="preserve">Оценка проводится </w:t>
      </w:r>
      <w:proofErr w:type="gramStart"/>
      <w:r w:rsidRPr="00DB372D">
        <w:rPr>
          <w:rFonts w:ascii="Times New Roman" w:hAnsi="Times New Roman" w:cs="Times New Roman"/>
          <w:sz w:val="24"/>
          <w:szCs w:val="24"/>
        </w:rPr>
        <w:t>по заранее утвержденным критериям</w:t>
      </w:r>
      <w:proofErr w:type="gramEnd"/>
      <w:r w:rsidR="00355D52">
        <w:rPr>
          <w:rFonts w:ascii="Times New Roman" w:hAnsi="Times New Roman" w:cs="Times New Roman"/>
          <w:sz w:val="24"/>
          <w:szCs w:val="24"/>
        </w:rPr>
        <w:t xml:space="preserve"> которые относятся к следующим категориям</w:t>
      </w:r>
      <w:r w:rsidRPr="00DB372D">
        <w:rPr>
          <w:rFonts w:ascii="Times New Roman" w:hAnsi="Times New Roman" w:cs="Times New Roman"/>
          <w:sz w:val="24"/>
          <w:szCs w:val="24"/>
        </w:rPr>
        <w:t>:</w:t>
      </w:r>
    </w:p>
    <w:p w14:paraId="48991704" w14:textId="77777777" w:rsidR="00DB372D" w:rsidRPr="00DB372D" w:rsidRDefault="00DB372D" w:rsidP="00DB372D">
      <w:pPr>
        <w:numPr>
          <w:ilvl w:val="1"/>
          <w:numId w:val="5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техническая сложность и качество реализации;</w:t>
      </w:r>
    </w:p>
    <w:p w14:paraId="3414D1F7" w14:textId="77777777" w:rsidR="00DB372D" w:rsidRPr="00DB372D" w:rsidRDefault="00DB372D" w:rsidP="00DB372D">
      <w:pPr>
        <w:numPr>
          <w:ilvl w:val="1"/>
          <w:numId w:val="5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функциональность и надежность работы;</w:t>
      </w:r>
    </w:p>
    <w:p w14:paraId="12E72968" w14:textId="43A454C4" w:rsidR="00DB372D" w:rsidRPr="00355D52" w:rsidRDefault="00DB372D" w:rsidP="00355D52">
      <w:pPr>
        <w:numPr>
          <w:ilvl w:val="1"/>
          <w:numId w:val="5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креативность и оригинальность решения;</w:t>
      </w:r>
    </w:p>
    <w:p w14:paraId="492C3500" w14:textId="77777777" w:rsidR="00DB372D" w:rsidRPr="00DB372D" w:rsidRDefault="00DB372D" w:rsidP="00DB372D">
      <w:pPr>
        <w:numPr>
          <w:ilvl w:val="0"/>
          <w:numId w:val="5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Каждый член жюри присваивает баллы по каждому критерию, после чего результаты суммируются и фиксируются в протоколе.</w:t>
      </w:r>
    </w:p>
    <w:p w14:paraId="3FFA2002" w14:textId="77777777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7.4. Принятие решений:</w:t>
      </w:r>
    </w:p>
    <w:p w14:paraId="79AAD2DA" w14:textId="77777777" w:rsidR="00DB372D" w:rsidRPr="00DB372D" w:rsidRDefault="00DB372D" w:rsidP="00355D52">
      <w:pPr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Решения жюри являются окончательными и не подлежат обжалованию участниками;</w:t>
      </w:r>
    </w:p>
    <w:p w14:paraId="2967E524" w14:textId="77777777" w:rsidR="00DB372D" w:rsidRPr="00DB372D" w:rsidRDefault="00DB372D" w:rsidP="00355D52">
      <w:pPr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В случае спорных ситуаций решение принимается коллегиально большинством голосов членов жюри;</w:t>
      </w:r>
    </w:p>
    <w:p w14:paraId="11CE57F1" w14:textId="77777777" w:rsidR="00DB372D" w:rsidRPr="00DB372D" w:rsidRDefault="00DB372D" w:rsidP="00355D52">
      <w:pPr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Итоги фиксируются в письменной форме и публикуются после завершения соревнований.</w:t>
      </w:r>
    </w:p>
    <w:p w14:paraId="3410856E" w14:textId="77777777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7.5. Дополнительно:</w:t>
      </w:r>
    </w:p>
    <w:p w14:paraId="78DB8E5F" w14:textId="77777777" w:rsidR="00DB372D" w:rsidRPr="00DB372D" w:rsidRDefault="00DB372D" w:rsidP="00355D52">
      <w:pPr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Жюри вправе давать рекомендации участникам для улучшения проектов и подготовки к будущим соревнованиям;</w:t>
      </w:r>
    </w:p>
    <w:p w14:paraId="19F1C24F" w14:textId="77777777" w:rsidR="00DB372D" w:rsidRPr="00DB372D" w:rsidRDefault="00DB372D" w:rsidP="00355D52">
      <w:pPr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lastRenderedPageBreak/>
        <w:t>Члены жюри обязаны сохранять конфиденциальность информации о проектах участников до официального объявления результатов.</w:t>
      </w:r>
    </w:p>
    <w:p w14:paraId="741D336D" w14:textId="0A565A39" w:rsidR="00C357C9" w:rsidRPr="00C357C9" w:rsidRDefault="00C357C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4ACF3E" w14:textId="77777777" w:rsidR="00C357C9" w:rsidRPr="00C357C9" w:rsidRDefault="00C357C9" w:rsidP="00DB37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7C9">
        <w:rPr>
          <w:rFonts w:ascii="Times New Roman" w:hAnsi="Times New Roman" w:cs="Times New Roman"/>
          <w:b/>
          <w:bCs/>
          <w:sz w:val="24"/>
          <w:szCs w:val="24"/>
        </w:rPr>
        <w:t>8. Награждение</w:t>
      </w:r>
    </w:p>
    <w:p w14:paraId="1257BF3C" w14:textId="77777777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8.1. Общие положения:</w:t>
      </w:r>
    </w:p>
    <w:p w14:paraId="4B5025A8" w14:textId="77777777" w:rsidR="00DB372D" w:rsidRPr="00DB372D" w:rsidRDefault="00DB372D" w:rsidP="00355D52">
      <w:pPr>
        <w:numPr>
          <w:ilvl w:val="0"/>
          <w:numId w:val="5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Победители и призёры соревнований награждаются дипломами, грамотами, медалями и памятными призами;</w:t>
      </w:r>
    </w:p>
    <w:p w14:paraId="5CC17519" w14:textId="77777777" w:rsidR="00DB372D" w:rsidRPr="00DB372D" w:rsidRDefault="00DB372D" w:rsidP="00355D52">
      <w:pPr>
        <w:numPr>
          <w:ilvl w:val="0"/>
          <w:numId w:val="5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Награждение проводится отдельно по каждому направлению и возрастной категории;</w:t>
      </w:r>
    </w:p>
    <w:p w14:paraId="04B61C79" w14:textId="77777777" w:rsidR="00DB372D" w:rsidRPr="00DB372D" w:rsidRDefault="00DB372D" w:rsidP="00355D52">
      <w:pPr>
        <w:numPr>
          <w:ilvl w:val="0"/>
          <w:numId w:val="5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Итоги подводятся после завершения всех соревнований и финальных испытаний.</w:t>
      </w:r>
    </w:p>
    <w:p w14:paraId="596F0002" w14:textId="77777777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8.2. Основные номинации:</w:t>
      </w:r>
    </w:p>
    <w:p w14:paraId="12603375" w14:textId="47F0F5D6" w:rsidR="00DB372D" w:rsidRPr="00DB372D" w:rsidRDefault="00DB372D" w:rsidP="00DB372D">
      <w:pPr>
        <w:numPr>
          <w:ilvl w:val="0"/>
          <w:numId w:val="5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Лучший</w:t>
      </w:r>
      <w:r w:rsidR="00355D52">
        <w:rPr>
          <w:rFonts w:ascii="Times New Roman" w:hAnsi="Times New Roman" w:cs="Times New Roman"/>
          <w:b/>
          <w:bCs/>
          <w:sz w:val="24"/>
          <w:szCs w:val="24"/>
        </w:rPr>
        <w:t xml:space="preserve"> инженер</w:t>
      </w:r>
      <w:r w:rsidRPr="00DB372D">
        <w:rPr>
          <w:rFonts w:ascii="Times New Roman" w:hAnsi="Times New Roman" w:cs="Times New Roman"/>
          <w:b/>
          <w:bCs/>
          <w:sz w:val="24"/>
          <w:szCs w:val="24"/>
        </w:rPr>
        <w:t xml:space="preserve"> по направлению:</w:t>
      </w:r>
      <w:r w:rsidRPr="00DB372D">
        <w:rPr>
          <w:rFonts w:ascii="Times New Roman" w:hAnsi="Times New Roman" w:cs="Times New Roman"/>
          <w:sz w:val="24"/>
          <w:szCs w:val="24"/>
        </w:rPr>
        <w:t xml:space="preserve"> победитель в каждой возрастной категории по направлениям:</w:t>
      </w:r>
    </w:p>
    <w:p w14:paraId="0FA2C41B" w14:textId="77777777" w:rsidR="00DB372D" w:rsidRPr="00DB372D" w:rsidRDefault="00DB372D" w:rsidP="00DB372D">
      <w:pPr>
        <w:numPr>
          <w:ilvl w:val="1"/>
          <w:numId w:val="5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3D-моделирование</w:t>
      </w:r>
    </w:p>
    <w:p w14:paraId="724A06EA" w14:textId="77777777" w:rsidR="00DB372D" w:rsidRPr="00DB372D" w:rsidRDefault="00DB372D" w:rsidP="00DB372D">
      <w:pPr>
        <w:numPr>
          <w:ilvl w:val="1"/>
          <w:numId w:val="5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3D-печать</w:t>
      </w:r>
    </w:p>
    <w:p w14:paraId="1CF8274F" w14:textId="77777777" w:rsidR="00DB372D" w:rsidRPr="00DB372D" w:rsidRDefault="00DB372D" w:rsidP="00DB372D">
      <w:pPr>
        <w:numPr>
          <w:ilvl w:val="1"/>
          <w:numId w:val="5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Электроника</w:t>
      </w:r>
    </w:p>
    <w:p w14:paraId="7708D58A" w14:textId="77777777" w:rsidR="00DB372D" w:rsidRPr="00DB372D" w:rsidRDefault="00DB372D" w:rsidP="00DB372D">
      <w:pPr>
        <w:numPr>
          <w:ilvl w:val="1"/>
          <w:numId w:val="5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Программирование</w:t>
      </w:r>
    </w:p>
    <w:p w14:paraId="28F51927" w14:textId="77777777" w:rsidR="00DB372D" w:rsidRPr="00DB372D" w:rsidRDefault="00DB372D" w:rsidP="00DB372D">
      <w:pPr>
        <w:numPr>
          <w:ilvl w:val="0"/>
          <w:numId w:val="5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Лучший робот:</w:t>
      </w:r>
      <w:r w:rsidRPr="00DB372D">
        <w:rPr>
          <w:rFonts w:ascii="Times New Roman" w:hAnsi="Times New Roman" w:cs="Times New Roman"/>
          <w:sz w:val="24"/>
          <w:szCs w:val="24"/>
        </w:rPr>
        <w:t xml:space="preserve"> интегрированный проект, который продемонстрировал наилучшее сочетание всех навыков и функциональности;</w:t>
      </w:r>
    </w:p>
    <w:p w14:paraId="5DD2B71F" w14:textId="2124956C" w:rsidR="00DB372D" w:rsidRPr="00DB372D" w:rsidRDefault="00DB372D" w:rsidP="00DB372D">
      <w:pPr>
        <w:numPr>
          <w:ilvl w:val="0"/>
          <w:numId w:val="5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B372D">
        <w:rPr>
          <w:rFonts w:ascii="Times New Roman" w:hAnsi="Times New Roman" w:cs="Times New Roman"/>
          <w:b/>
          <w:bCs/>
          <w:sz w:val="24"/>
          <w:szCs w:val="24"/>
        </w:rPr>
        <w:t>РобоСражение</w:t>
      </w:r>
      <w:proofErr w:type="spellEnd"/>
      <w:r w:rsidRPr="00DB372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B372D">
        <w:rPr>
          <w:rFonts w:ascii="Times New Roman" w:hAnsi="Times New Roman" w:cs="Times New Roman"/>
          <w:sz w:val="24"/>
          <w:szCs w:val="24"/>
        </w:rPr>
        <w:t xml:space="preserve"> победители по категориям мобильных роботов</w:t>
      </w:r>
      <w:r w:rsidR="00355D52">
        <w:rPr>
          <w:rFonts w:ascii="Times New Roman" w:hAnsi="Times New Roman" w:cs="Times New Roman"/>
          <w:sz w:val="24"/>
          <w:szCs w:val="24"/>
        </w:rPr>
        <w:t>.</w:t>
      </w:r>
    </w:p>
    <w:p w14:paraId="77C804D0" w14:textId="77777777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8.3. Дополнительные номинации:</w:t>
      </w:r>
    </w:p>
    <w:p w14:paraId="4F6D969F" w14:textId="77777777" w:rsidR="00DB372D" w:rsidRPr="00DB372D" w:rsidRDefault="00DB372D" w:rsidP="00355D52">
      <w:pPr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Лучшая инновационная разработка:</w:t>
      </w:r>
      <w:r w:rsidRPr="00DB372D">
        <w:rPr>
          <w:rFonts w:ascii="Times New Roman" w:hAnsi="Times New Roman" w:cs="Times New Roman"/>
          <w:sz w:val="24"/>
          <w:szCs w:val="24"/>
        </w:rPr>
        <w:t xml:space="preserve"> проект, демонстрирующий нестандартные инженерные решения и оригинальные идеи;</w:t>
      </w:r>
    </w:p>
    <w:p w14:paraId="3A3843BA" w14:textId="77777777" w:rsidR="00DB372D" w:rsidRPr="00DB372D" w:rsidRDefault="00DB372D" w:rsidP="00355D52">
      <w:pPr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Лучший стенд выставки кружков:</w:t>
      </w:r>
      <w:r w:rsidRPr="00DB372D">
        <w:rPr>
          <w:rFonts w:ascii="Times New Roman" w:hAnsi="Times New Roman" w:cs="Times New Roman"/>
          <w:sz w:val="24"/>
          <w:szCs w:val="24"/>
        </w:rPr>
        <w:t xml:space="preserve"> команда или кружок, представившие наиболее информативный, наглядный и интересный проект для посетителей;</w:t>
      </w:r>
    </w:p>
    <w:p w14:paraId="1B8B1AFA" w14:textId="77777777" w:rsidR="00DB372D" w:rsidRPr="00DB372D" w:rsidRDefault="00DB372D" w:rsidP="00355D52">
      <w:pPr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Приз зрительских симпатий:</w:t>
      </w:r>
      <w:r w:rsidRPr="00DB372D">
        <w:rPr>
          <w:rFonts w:ascii="Times New Roman" w:hAnsi="Times New Roman" w:cs="Times New Roman"/>
          <w:sz w:val="24"/>
          <w:szCs w:val="24"/>
        </w:rPr>
        <w:t xml:space="preserve"> определяется голосованием посетителей мероприятия (по желанию организаторов).</w:t>
      </w:r>
    </w:p>
    <w:p w14:paraId="4296AB95" w14:textId="77777777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8.4. Процедура награждения:</w:t>
      </w:r>
    </w:p>
    <w:p w14:paraId="294146E7" w14:textId="77777777" w:rsidR="00DB372D" w:rsidRPr="00DB372D" w:rsidRDefault="00DB372D" w:rsidP="00DB372D">
      <w:pPr>
        <w:numPr>
          <w:ilvl w:val="0"/>
          <w:numId w:val="6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Жюри фиксирует результаты и передает итоговые протоколы организаторам;</w:t>
      </w:r>
    </w:p>
    <w:p w14:paraId="4849C23E" w14:textId="77777777" w:rsidR="00DB372D" w:rsidRPr="00DB372D" w:rsidRDefault="00DB372D" w:rsidP="00DB372D">
      <w:pPr>
        <w:numPr>
          <w:ilvl w:val="0"/>
          <w:numId w:val="6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Награждение проходит на общей сцене с официальным объявлением победителей и вручением дипломов, медалей и призов;</w:t>
      </w:r>
    </w:p>
    <w:p w14:paraId="50AD9273" w14:textId="77777777" w:rsidR="00DB372D" w:rsidRPr="00614089" w:rsidRDefault="00DB372D" w:rsidP="00DB372D">
      <w:pPr>
        <w:numPr>
          <w:ilvl w:val="0"/>
          <w:numId w:val="6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4089">
        <w:rPr>
          <w:rFonts w:ascii="Times New Roman" w:hAnsi="Times New Roman" w:cs="Times New Roman"/>
          <w:sz w:val="24"/>
          <w:szCs w:val="24"/>
        </w:rPr>
        <w:t xml:space="preserve">Фото- и видеосъёмка мероприятия осуществляется для освещения результатов и дальнейшего </w:t>
      </w:r>
      <w:proofErr w:type="spellStart"/>
      <w:r w:rsidRPr="00614089">
        <w:rPr>
          <w:rFonts w:ascii="Times New Roman" w:hAnsi="Times New Roman" w:cs="Times New Roman"/>
          <w:sz w:val="24"/>
          <w:szCs w:val="24"/>
        </w:rPr>
        <w:t>промоционного</w:t>
      </w:r>
      <w:proofErr w:type="spellEnd"/>
      <w:r w:rsidRPr="00614089">
        <w:rPr>
          <w:rFonts w:ascii="Times New Roman" w:hAnsi="Times New Roman" w:cs="Times New Roman"/>
          <w:sz w:val="24"/>
          <w:szCs w:val="24"/>
        </w:rPr>
        <w:t xml:space="preserve"> использования;</w:t>
      </w:r>
    </w:p>
    <w:p w14:paraId="2DD81C05" w14:textId="77777777" w:rsidR="00DB372D" w:rsidRPr="00614089" w:rsidRDefault="00DB372D" w:rsidP="00DB372D">
      <w:pPr>
        <w:numPr>
          <w:ilvl w:val="0"/>
          <w:numId w:val="6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4089">
        <w:rPr>
          <w:rFonts w:ascii="Times New Roman" w:hAnsi="Times New Roman" w:cs="Times New Roman"/>
          <w:sz w:val="24"/>
          <w:szCs w:val="24"/>
        </w:rPr>
        <w:t>Вручение призов сопровождается краткой презентацией проектов, отмеченных в номинациях.</w:t>
      </w:r>
    </w:p>
    <w:p w14:paraId="56B7C847" w14:textId="77777777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4089">
        <w:rPr>
          <w:rFonts w:ascii="Times New Roman" w:hAnsi="Times New Roman" w:cs="Times New Roman"/>
          <w:b/>
          <w:bCs/>
          <w:sz w:val="24"/>
          <w:szCs w:val="24"/>
        </w:rPr>
        <w:t>8.5. Дополнительно:</w:t>
      </w:r>
    </w:p>
    <w:p w14:paraId="638B2B2D" w14:textId="74A8289C" w:rsidR="00DB372D" w:rsidRPr="00DB372D" w:rsidRDefault="00DB372D" w:rsidP="00614089">
      <w:pPr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Все участники, не занявшие призовые места, получают сертификаты участника</w:t>
      </w:r>
      <w:r w:rsidR="00614089">
        <w:rPr>
          <w:rFonts w:ascii="Times New Roman" w:hAnsi="Times New Roman" w:cs="Times New Roman"/>
          <w:sz w:val="24"/>
          <w:szCs w:val="24"/>
        </w:rPr>
        <w:t xml:space="preserve"> по запросу</w:t>
      </w:r>
      <w:r w:rsidRPr="00DB372D">
        <w:rPr>
          <w:rFonts w:ascii="Times New Roman" w:hAnsi="Times New Roman" w:cs="Times New Roman"/>
          <w:sz w:val="24"/>
          <w:szCs w:val="24"/>
        </w:rPr>
        <w:t>;</w:t>
      </w:r>
    </w:p>
    <w:p w14:paraId="6D043FF3" w14:textId="77777777" w:rsidR="00DB372D" w:rsidRPr="00DB372D" w:rsidRDefault="00DB372D" w:rsidP="00614089">
      <w:pPr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Организаторы оставляют за собой право вносить дополнительные номинации по ходу мероприятия, с целью поощрения креативности и инноваций;</w:t>
      </w:r>
    </w:p>
    <w:p w14:paraId="57164EFA" w14:textId="77777777" w:rsidR="00DB372D" w:rsidRPr="00DB372D" w:rsidRDefault="00DB372D" w:rsidP="00614089">
      <w:pPr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Памятные призы могут включать образовательные наборы, материалы для робототехнических проектов и сувенирную продукцию мероприятия.</w:t>
      </w:r>
    </w:p>
    <w:p w14:paraId="3FC35129" w14:textId="3676E5B0" w:rsidR="00C357C9" w:rsidRPr="00C357C9" w:rsidRDefault="00C357C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0D593A" w14:textId="77777777" w:rsidR="00C357C9" w:rsidRPr="00C357C9" w:rsidRDefault="00C357C9" w:rsidP="00DB37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7C9">
        <w:rPr>
          <w:rFonts w:ascii="Times New Roman" w:hAnsi="Times New Roman" w:cs="Times New Roman"/>
          <w:b/>
          <w:bCs/>
          <w:sz w:val="24"/>
          <w:szCs w:val="24"/>
        </w:rPr>
        <w:t>9. Безопасность и ответственность</w:t>
      </w:r>
    </w:p>
    <w:p w14:paraId="6082D842" w14:textId="77777777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9.1. Общие положения:</w:t>
      </w:r>
    </w:p>
    <w:p w14:paraId="16AF5510" w14:textId="77777777" w:rsidR="00DB372D" w:rsidRPr="00DB372D" w:rsidRDefault="00DB372D" w:rsidP="00614089">
      <w:pPr>
        <w:numPr>
          <w:ilvl w:val="0"/>
          <w:numId w:val="6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Организаторы не несут ответственности за личное имущество участников;</w:t>
      </w:r>
    </w:p>
    <w:p w14:paraId="5F5F0EAB" w14:textId="77777777" w:rsidR="00DB372D" w:rsidRPr="00DB372D" w:rsidRDefault="00DB372D" w:rsidP="00614089">
      <w:pPr>
        <w:numPr>
          <w:ilvl w:val="0"/>
          <w:numId w:val="6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Все участники, наставники и гости обязаны соблюдать правила техники безопасности и указания организаторов;</w:t>
      </w:r>
    </w:p>
    <w:p w14:paraId="5CC29760" w14:textId="77777777" w:rsidR="00DB372D" w:rsidRPr="00DB372D" w:rsidRDefault="00DB372D" w:rsidP="00614089">
      <w:pPr>
        <w:numPr>
          <w:ilvl w:val="0"/>
          <w:numId w:val="6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lastRenderedPageBreak/>
        <w:t>Нарушение правил безопасности может повлечь дисквалификацию участника или команды.</w:t>
      </w:r>
    </w:p>
    <w:p w14:paraId="3036353D" w14:textId="77777777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9.2. Требования к участникам:</w:t>
      </w:r>
    </w:p>
    <w:p w14:paraId="2AA52633" w14:textId="77777777" w:rsidR="00DB372D" w:rsidRPr="00DB372D" w:rsidRDefault="00DB372D" w:rsidP="00614089">
      <w:pPr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Соблюдать правила работы с электрооборудованием, инструментами, 3D-принтерами и робототехническими устройствами;</w:t>
      </w:r>
    </w:p>
    <w:p w14:paraId="1CB73F7B" w14:textId="77777777" w:rsidR="00DB372D" w:rsidRPr="00DB372D" w:rsidRDefault="00DB372D" w:rsidP="00614089">
      <w:pPr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Использовать защитные средства (перчатки, очки, спецодежду), предоставленные организаторами или собственные;</w:t>
      </w:r>
    </w:p>
    <w:p w14:paraId="3D0B1A11" w14:textId="77777777" w:rsidR="00DB372D" w:rsidRPr="00DB372D" w:rsidRDefault="00DB372D" w:rsidP="00614089">
      <w:pPr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Не использовать неисправное, несертифицированное или опасное оборудование без разрешения организаторов;</w:t>
      </w:r>
    </w:p>
    <w:p w14:paraId="6DF3C37B" w14:textId="77777777" w:rsidR="00DB372D" w:rsidRPr="00DB372D" w:rsidRDefault="00DB372D" w:rsidP="00614089">
      <w:pPr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Следовать инструкции по эксплуатации оборудования и выполнять указания наставников и волонтёров.</w:t>
      </w:r>
    </w:p>
    <w:p w14:paraId="3B9F4690" w14:textId="77777777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9.3. Требования к наставникам и педагогам:</w:t>
      </w:r>
    </w:p>
    <w:p w14:paraId="6862C5F8" w14:textId="72F56DF7" w:rsidR="00DB372D" w:rsidRPr="00DB372D" w:rsidRDefault="00DB372D" w:rsidP="00614089">
      <w:pPr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Контролировать работу младших участников (до 1</w:t>
      </w:r>
      <w:r w:rsidR="00614089">
        <w:rPr>
          <w:rFonts w:ascii="Times New Roman" w:hAnsi="Times New Roman" w:cs="Times New Roman"/>
          <w:sz w:val="24"/>
          <w:szCs w:val="24"/>
        </w:rPr>
        <w:t>4</w:t>
      </w:r>
      <w:r w:rsidRPr="00DB372D">
        <w:rPr>
          <w:rFonts w:ascii="Times New Roman" w:hAnsi="Times New Roman" w:cs="Times New Roman"/>
          <w:sz w:val="24"/>
          <w:szCs w:val="24"/>
        </w:rPr>
        <w:t xml:space="preserve"> лет);</w:t>
      </w:r>
    </w:p>
    <w:p w14:paraId="3051BC1F" w14:textId="77777777" w:rsidR="00DB372D" w:rsidRPr="00DB372D" w:rsidRDefault="00DB372D" w:rsidP="00614089">
      <w:pPr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Обеспечивать безопасное использование инструментов и роботов командой;</w:t>
      </w:r>
    </w:p>
    <w:p w14:paraId="4AAAC2DC" w14:textId="77777777" w:rsidR="00DB372D" w:rsidRPr="00DB372D" w:rsidRDefault="00DB372D" w:rsidP="00614089">
      <w:pPr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Обучать участников правильной эксплуатации оборудования и соблюдению техники безопасности.</w:t>
      </w:r>
    </w:p>
    <w:p w14:paraId="14024459" w14:textId="77777777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9.4. Требования к демонстрационным зонам:</w:t>
      </w:r>
    </w:p>
    <w:p w14:paraId="3604B651" w14:textId="77777777" w:rsidR="00DB372D" w:rsidRPr="00DB372D" w:rsidRDefault="00DB372D" w:rsidP="00DB372D">
      <w:pPr>
        <w:numPr>
          <w:ilvl w:val="0"/>
          <w:numId w:val="6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Все рабочие зоны, столы для выставки и трассы должны быть организованы с соблюдением безопасного расстояния между участниками;</w:t>
      </w:r>
    </w:p>
    <w:p w14:paraId="6DD30CCD" w14:textId="77777777" w:rsidR="00DB372D" w:rsidRPr="00DB372D" w:rsidRDefault="00DB372D" w:rsidP="00DB372D">
      <w:pPr>
        <w:numPr>
          <w:ilvl w:val="0"/>
          <w:numId w:val="6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На выставке кружков запрещено использование опасных веществ, открытого огня, несертифицированного электрооборудования и пиротехники без согласования с организаторами;</w:t>
      </w:r>
    </w:p>
    <w:p w14:paraId="549F0A55" w14:textId="77777777" w:rsidR="00DB372D" w:rsidRPr="00DB372D" w:rsidRDefault="00DB372D" w:rsidP="00DB372D">
      <w:pPr>
        <w:numPr>
          <w:ilvl w:val="0"/>
          <w:numId w:val="6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Обеспечивается наличие первичных средств пожаротушения и аптечки на территории мероприятия.</w:t>
      </w:r>
    </w:p>
    <w:p w14:paraId="745C5470" w14:textId="77777777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9.5. Ответственность:</w:t>
      </w:r>
    </w:p>
    <w:p w14:paraId="15204CAB" w14:textId="77777777" w:rsidR="00DB372D" w:rsidRPr="00DB372D" w:rsidRDefault="00DB372D" w:rsidP="00DB372D">
      <w:pPr>
        <w:numPr>
          <w:ilvl w:val="0"/>
          <w:numId w:val="6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Участники несут ответственность за свои действия, использование оборудования и соблюдение регламента соревнований;</w:t>
      </w:r>
    </w:p>
    <w:p w14:paraId="1329F8E4" w14:textId="77777777" w:rsidR="00DB372D" w:rsidRPr="00DB372D" w:rsidRDefault="00DB372D" w:rsidP="00DB372D">
      <w:pPr>
        <w:numPr>
          <w:ilvl w:val="0"/>
          <w:numId w:val="6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Организаторы не отвечают за повреждение оборудования участников, возникшее по их вине;</w:t>
      </w:r>
    </w:p>
    <w:p w14:paraId="4C3E0238" w14:textId="77777777" w:rsidR="00DB372D" w:rsidRPr="00DB372D" w:rsidRDefault="00DB372D" w:rsidP="00DB372D">
      <w:pPr>
        <w:numPr>
          <w:ilvl w:val="0"/>
          <w:numId w:val="6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В случае несчастного случая или травмы организаторы обеспечивают первую медицинскую помощь и при необходимости вызывают экстренные службы;</w:t>
      </w:r>
    </w:p>
    <w:p w14:paraId="01E7EB73" w14:textId="77777777" w:rsidR="00DB372D" w:rsidRPr="00DB372D" w:rsidRDefault="00DB372D" w:rsidP="00DB372D">
      <w:pPr>
        <w:numPr>
          <w:ilvl w:val="0"/>
          <w:numId w:val="6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Любые инциденты фиксируются в журнале безопасности мероприятия для последующего анализа.</w:t>
      </w:r>
    </w:p>
    <w:p w14:paraId="0B3BC47E" w14:textId="2B174320" w:rsidR="00C357C9" w:rsidRPr="00C357C9" w:rsidRDefault="00C357C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EDD458" w14:textId="77777777" w:rsidR="00C357C9" w:rsidRPr="00C357C9" w:rsidRDefault="00C357C9" w:rsidP="00DB37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7C9">
        <w:rPr>
          <w:rFonts w:ascii="Times New Roman" w:hAnsi="Times New Roman" w:cs="Times New Roman"/>
          <w:b/>
          <w:bCs/>
          <w:sz w:val="24"/>
          <w:szCs w:val="24"/>
        </w:rPr>
        <w:t>10. Финальные положения</w:t>
      </w:r>
    </w:p>
    <w:p w14:paraId="6F4DF5C4" w14:textId="77777777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10.1. Изменения в программе и регламенте:</w:t>
      </w:r>
    </w:p>
    <w:p w14:paraId="1CDA4775" w14:textId="77777777" w:rsidR="00DB372D" w:rsidRPr="00DB372D" w:rsidRDefault="00DB372D" w:rsidP="00DB372D">
      <w:pPr>
        <w:numPr>
          <w:ilvl w:val="0"/>
          <w:numId w:val="6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Организаторы оставляют за собой право вносить изменения в программу, регламент соревнований и расписание мероприятия при необходимости;</w:t>
      </w:r>
    </w:p>
    <w:p w14:paraId="7CF412AA" w14:textId="03822C86" w:rsidR="00DB372D" w:rsidRPr="00DB372D" w:rsidRDefault="00DB372D" w:rsidP="00DB372D">
      <w:pPr>
        <w:numPr>
          <w:ilvl w:val="0"/>
          <w:numId w:val="6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Все изменения доводятся до сведения участников заранее через официальн</w:t>
      </w:r>
      <w:r w:rsidR="00614089">
        <w:rPr>
          <w:rFonts w:ascii="Times New Roman" w:hAnsi="Times New Roman" w:cs="Times New Roman"/>
          <w:sz w:val="24"/>
          <w:szCs w:val="24"/>
        </w:rPr>
        <w:t xml:space="preserve">ую группу </w:t>
      </w:r>
      <w:r w:rsidRPr="00DB372D">
        <w:rPr>
          <w:rFonts w:ascii="Times New Roman" w:hAnsi="Times New Roman" w:cs="Times New Roman"/>
          <w:sz w:val="24"/>
          <w:szCs w:val="24"/>
        </w:rPr>
        <w:t>мероприятия, на месте регистрации или через наставников команд;</w:t>
      </w:r>
    </w:p>
    <w:p w14:paraId="3A7D08AE" w14:textId="77777777" w:rsidR="00DB372D" w:rsidRPr="00DB372D" w:rsidRDefault="00DB372D" w:rsidP="00DB372D">
      <w:pPr>
        <w:numPr>
          <w:ilvl w:val="0"/>
          <w:numId w:val="6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Изменения могут быть внесены в целях повышения безопасности, улучшения образовательной ценности и корректного проведения соревнований.</w:t>
      </w:r>
    </w:p>
    <w:p w14:paraId="69C2DE0A" w14:textId="77777777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b/>
          <w:bCs/>
          <w:sz w:val="24"/>
          <w:szCs w:val="24"/>
        </w:rPr>
        <w:t>10.2. Фото- и видеосъёмка:</w:t>
      </w:r>
    </w:p>
    <w:p w14:paraId="73CD15DF" w14:textId="77777777" w:rsidR="00DB372D" w:rsidRPr="00DB372D" w:rsidRDefault="00DB372D" w:rsidP="00DB372D">
      <w:pPr>
        <w:numPr>
          <w:ilvl w:val="0"/>
          <w:numId w:val="6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 xml:space="preserve">Участие в мероприятии подразумевает согласие участников, их родителей или законных представителей на использование фото- и видеоматериалов в информационных, образовательных и </w:t>
      </w:r>
      <w:proofErr w:type="spellStart"/>
      <w:r w:rsidRPr="00DB372D">
        <w:rPr>
          <w:rFonts w:ascii="Times New Roman" w:hAnsi="Times New Roman" w:cs="Times New Roman"/>
          <w:sz w:val="24"/>
          <w:szCs w:val="24"/>
        </w:rPr>
        <w:t>промоционных</w:t>
      </w:r>
      <w:proofErr w:type="spellEnd"/>
      <w:r w:rsidRPr="00DB372D">
        <w:rPr>
          <w:rFonts w:ascii="Times New Roman" w:hAnsi="Times New Roman" w:cs="Times New Roman"/>
          <w:sz w:val="24"/>
          <w:szCs w:val="24"/>
        </w:rPr>
        <w:t xml:space="preserve"> целях;</w:t>
      </w:r>
    </w:p>
    <w:p w14:paraId="1DCD0FF6" w14:textId="77777777" w:rsidR="00DB372D" w:rsidRPr="00DB372D" w:rsidRDefault="00DB372D" w:rsidP="00DB372D">
      <w:pPr>
        <w:numPr>
          <w:ilvl w:val="0"/>
          <w:numId w:val="6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Организаторы имеют право публиковать материалы о мероприятии на официальных сайтах, в социальных сетях и СМИ;</w:t>
      </w:r>
    </w:p>
    <w:p w14:paraId="5EEA2542" w14:textId="77777777" w:rsidR="00DB372D" w:rsidRPr="00DB372D" w:rsidRDefault="00DB372D" w:rsidP="00DB372D">
      <w:pPr>
        <w:numPr>
          <w:ilvl w:val="0"/>
          <w:numId w:val="6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lastRenderedPageBreak/>
        <w:t>Участники могут запросить ограничение использования материалов с их участием, подав письменное уведомление организаторам до начала мероприятия.</w:t>
      </w:r>
    </w:p>
    <w:p w14:paraId="57A44D76" w14:textId="77777777" w:rsidR="00DB372D" w:rsidRPr="00570282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0282">
        <w:rPr>
          <w:rFonts w:ascii="Times New Roman" w:hAnsi="Times New Roman" w:cs="Times New Roman"/>
          <w:b/>
          <w:bCs/>
          <w:sz w:val="24"/>
          <w:szCs w:val="24"/>
        </w:rPr>
        <w:t>10.3. Контактная информация:</w:t>
      </w:r>
    </w:p>
    <w:p w14:paraId="553C84B4" w14:textId="77777777" w:rsidR="00DB372D" w:rsidRPr="00570282" w:rsidRDefault="00DB372D" w:rsidP="00DB372D">
      <w:pPr>
        <w:numPr>
          <w:ilvl w:val="0"/>
          <w:numId w:val="7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0282">
        <w:rPr>
          <w:rFonts w:ascii="Times New Roman" w:hAnsi="Times New Roman" w:cs="Times New Roman"/>
          <w:sz w:val="24"/>
          <w:szCs w:val="24"/>
        </w:rPr>
        <w:t>Для вопросов по регистрации, участию, выставке и организации соревнований участники могут обращаться:</w:t>
      </w:r>
    </w:p>
    <w:p w14:paraId="0DBBC942" w14:textId="17809EB9" w:rsidR="00DB372D" w:rsidRPr="00570282" w:rsidRDefault="00DB372D" w:rsidP="00DB372D">
      <w:pPr>
        <w:numPr>
          <w:ilvl w:val="1"/>
          <w:numId w:val="7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0282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570282" w:rsidRPr="00570282">
        <w:rPr>
          <w:rFonts w:ascii="Times New Roman" w:hAnsi="Times New Roman" w:cs="Times New Roman"/>
          <w:sz w:val="24"/>
          <w:szCs w:val="24"/>
        </w:rPr>
        <w:t>8-902-474-29-00; 8-902-801-61-40</w:t>
      </w:r>
    </w:p>
    <w:p w14:paraId="7824909C" w14:textId="43068C79" w:rsidR="00DB372D" w:rsidRPr="00570282" w:rsidRDefault="00570282" w:rsidP="00DB372D">
      <w:pPr>
        <w:numPr>
          <w:ilvl w:val="1"/>
          <w:numId w:val="7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0282">
        <w:rPr>
          <w:rFonts w:ascii="Times New Roman" w:hAnsi="Times New Roman" w:cs="Times New Roman"/>
          <w:sz w:val="24"/>
          <w:szCs w:val="24"/>
        </w:rPr>
        <w:t xml:space="preserve">Сайт мероприятия: </w:t>
      </w:r>
      <w:proofErr w:type="spellStart"/>
      <w:r w:rsidRPr="00570282">
        <w:rPr>
          <w:rFonts w:ascii="Times New Roman" w:hAnsi="Times New Roman" w:cs="Times New Roman"/>
          <w:sz w:val="24"/>
          <w:szCs w:val="24"/>
          <w:lang w:val="en-US"/>
        </w:rPr>
        <w:t>vk</w:t>
      </w:r>
      <w:proofErr w:type="spellEnd"/>
      <w:r w:rsidRPr="00570282">
        <w:rPr>
          <w:rFonts w:ascii="Times New Roman" w:hAnsi="Times New Roman" w:cs="Times New Roman"/>
          <w:sz w:val="24"/>
          <w:szCs w:val="24"/>
        </w:rPr>
        <w:t>.</w:t>
      </w:r>
      <w:r w:rsidRPr="00570282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57028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0282">
        <w:rPr>
          <w:rFonts w:ascii="Times New Roman" w:hAnsi="Times New Roman" w:cs="Times New Roman"/>
          <w:sz w:val="24"/>
          <w:szCs w:val="24"/>
        </w:rPr>
        <w:t>Robo_Perm</w:t>
      </w:r>
      <w:proofErr w:type="spellEnd"/>
    </w:p>
    <w:p w14:paraId="2DCCB43F" w14:textId="77777777" w:rsidR="00DB372D" w:rsidRPr="00570282" w:rsidRDefault="00DB372D" w:rsidP="00DB372D">
      <w:pPr>
        <w:numPr>
          <w:ilvl w:val="0"/>
          <w:numId w:val="7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0282">
        <w:rPr>
          <w:rFonts w:ascii="Times New Roman" w:hAnsi="Times New Roman" w:cs="Times New Roman"/>
          <w:sz w:val="24"/>
          <w:szCs w:val="24"/>
        </w:rPr>
        <w:t>Организаторы обязуются оперативно предоставлять консультации и поддерживать связь с участниками и их наставниками.</w:t>
      </w:r>
    </w:p>
    <w:p w14:paraId="212BAD3B" w14:textId="77777777" w:rsidR="00DB372D" w:rsidRPr="00DB372D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4089">
        <w:rPr>
          <w:rFonts w:ascii="Times New Roman" w:hAnsi="Times New Roman" w:cs="Times New Roman"/>
          <w:b/>
          <w:bCs/>
          <w:sz w:val="24"/>
          <w:szCs w:val="24"/>
        </w:rPr>
        <w:t>10.4. Прочие положения:</w:t>
      </w:r>
    </w:p>
    <w:p w14:paraId="23A169D5" w14:textId="77777777" w:rsidR="00DB372D" w:rsidRPr="00DB372D" w:rsidRDefault="00DB372D" w:rsidP="00614089">
      <w:pPr>
        <w:numPr>
          <w:ilvl w:val="0"/>
          <w:numId w:val="7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Участие в мероприятии подразумевает согласие участников и их родителей (для несовершеннолетних) с настоящим Положением;</w:t>
      </w:r>
    </w:p>
    <w:p w14:paraId="0265C91B" w14:textId="77777777" w:rsidR="00DB372D" w:rsidRPr="00DB372D" w:rsidRDefault="00DB372D" w:rsidP="00614089">
      <w:pPr>
        <w:numPr>
          <w:ilvl w:val="0"/>
          <w:numId w:val="7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Все вопросы, не урегулированные настоящим Положением, решаются организаторами совместно с жюри и наставниками на месте проведения мероприятия;</w:t>
      </w:r>
    </w:p>
    <w:p w14:paraId="15E0B12E" w14:textId="77777777" w:rsidR="00DB372D" w:rsidRPr="00DB372D" w:rsidRDefault="00DB372D" w:rsidP="00614089">
      <w:pPr>
        <w:numPr>
          <w:ilvl w:val="0"/>
          <w:numId w:val="7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Настоящее Положение является официальным документом, регламентирующим порядок проведения соревнований и выставки кружков робототехники на мероприятии «</w:t>
      </w:r>
      <w:proofErr w:type="spellStart"/>
      <w:r w:rsidRPr="00DB372D">
        <w:rPr>
          <w:rFonts w:ascii="Times New Roman" w:hAnsi="Times New Roman" w:cs="Times New Roman"/>
          <w:sz w:val="24"/>
          <w:szCs w:val="24"/>
        </w:rPr>
        <w:t>РобоКвинт</w:t>
      </w:r>
      <w:proofErr w:type="spellEnd"/>
      <w:r w:rsidRPr="00DB372D">
        <w:rPr>
          <w:rFonts w:ascii="Times New Roman" w:hAnsi="Times New Roman" w:cs="Times New Roman"/>
          <w:sz w:val="24"/>
          <w:szCs w:val="24"/>
        </w:rPr>
        <w:t>: Мир, созданный инженерами».</w:t>
      </w:r>
    </w:p>
    <w:p w14:paraId="439107F1" w14:textId="7BBD5FF5" w:rsidR="00C357C9" w:rsidRPr="00C357C9" w:rsidRDefault="00C357C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EA87DC" w14:textId="77777777" w:rsidR="00C357C9" w:rsidRPr="00C357C9" w:rsidRDefault="00C357C9" w:rsidP="00DB37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357C9">
        <w:rPr>
          <w:rFonts w:ascii="Times New Roman" w:hAnsi="Times New Roman" w:cs="Times New Roman"/>
          <w:b/>
          <w:bCs/>
          <w:sz w:val="24"/>
          <w:szCs w:val="24"/>
        </w:rPr>
        <w:t>Приложения</w:t>
      </w:r>
    </w:p>
    <w:p w14:paraId="0737D757" w14:textId="45316CDF" w:rsidR="00E311B0" w:rsidRDefault="00DB372D" w:rsidP="00DB3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t>Приложение 1 — Таблица возрастных категорий и номинаций, Приложение 2 — Таблица критериев оценки, Приложение 3 — Секция для подписей жюри и организаторов.</w:t>
      </w:r>
    </w:p>
    <w:p w14:paraId="793AA70D" w14:textId="77777777" w:rsidR="00927E99" w:rsidRDefault="00927E9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3B7AE9" w14:textId="77777777" w:rsidR="00927E99" w:rsidRDefault="00927E9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F6AB67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B19995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2CE8E8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D4687B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C6DED0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664320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9A3A08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5CD267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D054A1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1D1876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A8F54E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39810E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6CB11E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7573B5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139504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5524A7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DDB8EB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F92591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749529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7378D6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DC62AD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AD7E78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B6BCCA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A80680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94EA46" w14:textId="4F87574C" w:rsidR="00C85FB9" w:rsidRDefault="00C85FB9" w:rsidP="00C85F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B372D">
        <w:rPr>
          <w:rFonts w:ascii="Times New Roman" w:hAnsi="Times New Roman" w:cs="Times New Roman"/>
          <w:sz w:val="24"/>
          <w:szCs w:val="24"/>
        </w:rPr>
        <w:lastRenderedPageBreak/>
        <w:t>Приложение 1 — Таблица возрастных категорий и номинаций</w:t>
      </w:r>
    </w:p>
    <w:p w14:paraId="0C2DC276" w14:textId="77777777" w:rsidR="00C85FB9" w:rsidRPr="00C85FB9" w:rsidRDefault="00C85FB9" w:rsidP="00C85F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B7F2F1" w14:textId="77777777" w:rsidR="00C85FB9" w:rsidRPr="00C85FB9" w:rsidRDefault="00C85FB9" w:rsidP="00C85F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FB9">
        <w:rPr>
          <w:rFonts w:ascii="Times New Roman" w:hAnsi="Times New Roman" w:cs="Times New Roman"/>
          <w:b/>
          <w:bCs/>
          <w:sz w:val="24"/>
          <w:szCs w:val="24"/>
        </w:rPr>
        <w:t>Таблица возрастных категорий и номинаций</w:t>
      </w:r>
    </w:p>
    <w:p w14:paraId="61EFCEA8" w14:textId="77777777" w:rsidR="00C85FB9" w:rsidRPr="00C85FB9" w:rsidRDefault="00C85FB9" w:rsidP="00C85FB9">
      <w:pPr>
        <w:rPr>
          <w:rFonts w:ascii="Times New Roman" w:hAnsi="Times New Roman" w:cs="Times New Roman"/>
          <w:sz w:val="24"/>
          <w:szCs w:val="24"/>
        </w:rPr>
      </w:pPr>
      <w:r w:rsidRPr="00C85FB9">
        <w:rPr>
          <w:rFonts w:ascii="Times New Roman" w:hAnsi="Times New Roman" w:cs="Times New Roman"/>
          <w:b/>
          <w:bCs/>
          <w:sz w:val="24"/>
          <w:szCs w:val="24"/>
        </w:rPr>
        <w:t>Соревнования:</w:t>
      </w:r>
      <w:r w:rsidRPr="00C85FB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85FB9">
        <w:rPr>
          <w:rFonts w:ascii="Times New Roman" w:hAnsi="Times New Roman" w:cs="Times New Roman"/>
          <w:sz w:val="24"/>
          <w:szCs w:val="24"/>
        </w:rPr>
        <w:t>РобоКвинт</w:t>
      </w:r>
      <w:proofErr w:type="spellEnd"/>
      <w:r w:rsidRPr="00C85FB9">
        <w:rPr>
          <w:rFonts w:ascii="Times New Roman" w:hAnsi="Times New Roman" w:cs="Times New Roman"/>
          <w:sz w:val="24"/>
          <w:szCs w:val="24"/>
        </w:rPr>
        <w:t>: Мир, созданный инженерами»</w:t>
      </w:r>
      <w:r w:rsidRPr="00C85FB9">
        <w:rPr>
          <w:rFonts w:ascii="Times New Roman" w:hAnsi="Times New Roman" w:cs="Times New Roman"/>
          <w:sz w:val="24"/>
          <w:szCs w:val="24"/>
        </w:rPr>
        <w:br/>
      </w:r>
      <w:r w:rsidRPr="00C85FB9">
        <w:rPr>
          <w:rFonts w:ascii="Times New Roman" w:hAnsi="Times New Roman" w:cs="Times New Roman"/>
          <w:b/>
          <w:bCs/>
          <w:sz w:val="24"/>
          <w:szCs w:val="24"/>
        </w:rPr>
        <w:t>Дата:</w:t>
      </w:r>
      <w:r w:rsidRPr="00C85FB9">
        <w:rPr>
          <w:rFonts w:ascii="Times New Roman" w:hAnsi="Times New Roman" w:cs="Times New Roman"/>
          <w:sz w:val="24"/>
          <w:szCs w:val="24"/>
        </w:rPr>
        <w:t xml:space="preserve"> 29 ноября 2025 года</w:t>
      </w:r>
      <w:r w:rsidRPr="00C85FB9">
        <w:rPr>
          <w:rFonts w:ascii="Times New Roman" w:hAnsi="Times New Roman" w:cs="Times New Roman"/>
          <w:sz w:val="24"/>
          <w:szCs w:val="24"/>
        </w:rPr>
        <w:br/>
      </w:r>
      <w:r w:rsidRPr="00C85FB9">
        <w:rPr>
          <w:rFonts w:ascii="Times New Roman" w:hAnsi="Times New Roman" w:cs="Times New Roman"/>
          <w:b/>
          <w:bCs/>
          <w:sz w:val="24"/>
          <w:szCs w:val="24"/>
        </w:rPr>
        <w:t>Место:</w:t>
      </w:r>
      <w:r w:rsidRPr="00C85FB9">
        <w:rPr>
          <w:rFonts w:ascii="Times New Roman" w:hAnsi="Times New Roman" w:cs="Times New Roman"/>
          <w:sz w:val="24"/>
          <w:szCs w:val="24"/>
        </w:rPr>
        <w:t xml:space="preserve"> г. Пермь, </w:t>
      </w:r>
      <w:proofErr w:type="spellStart"/>
      <w:r w:rsidRPr="00C85FB9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C85FB9">
        <w:rPr>
          <w:rFonts w:ascii="Times New Roman" w:hAnsi="Times New Roman" w:cs="Times New Roman"/>
          <w:sz w:val="24"/>
          <w:szCs w:val="24"/>
        </w:rPr>
        <w:t xml:space="preserve"> Комсомольский, д. 53, Молодёжный Центр «Кристалл», 1 этаж и цокольный этаж</w:t>
      </w:r>
    </w:p>
    <w:p w14:paraId="47D7EB55" w14:textId="77777777" w:rsidR="00C85FB9" w:rsidRPr="00C85FB9" w:rsidRDefault="00C85FB9" w:rsidP="00C85FB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1490"/>
        <w:gridCol w:w="1058"/>
        <w:gridCol w:w="1510"/>
        <w:gridCol w:w="1646"/>
        <w:gridCol w:w="1390"/>
        <w:gridCol w:w="1250"/>
      </w:tblGrid>
      <w:tr w:rsidR="00C85FB9" w:rsidRPr="00C85FB9" w14:paraId="67B913A6" w14:textId="77777777" w:rsidTr="00280E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6BEFB9" w14:textId="77777777" w:rsidR="00C85FB9" w:rsidRPr="00C85FB9" w:rsidRDefault="00C85FB9" w:rsidP="00280E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</w:t>
            </w:r>
          </w:p>
        </w:tc>
        <w:tc>
          <w:tcPr>
            <w:tcW w:w="0" w:type="auto"/>
            <w:vAlign w:val="center"/>
            <w:hideMark/>
          </w:tcPr>
          <w:p w14:paraId="64D86FDC" w14:textId="77777777" w:rsidR="00C85FB9" w:rsidRPr="00C85FB9" w:rsidRDefault="00C85FB9" w:rsidP="00280E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3D-моделирование</w:t>
            </w:r>
          </w:p>
        </w:tc>
        <w:tc>
          <w:tcPr>
            <w:tcW w:w="0" w:type="auto"/>
            <w:vAlign w:val="center"/>
            <w:hideMark/>
          </w:tcPr>
          <w:p w14:paraId="5E483B17" w14:textId="77777777" w:rsidR="00C85FB9" w:rsidRPr="00C85FB9" w:rsidRDefault="00C85FB9" w:rsidP="00280E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3D-печать</w:t>
            </w:r>
          </w:p>
        </w:tc>
        <w:tc>
          <w:tcPr>
            <w:tcW w:w="0" w:type="auto"/>
            <w:vAlign w:val="center"/>
            <w:hideMark/>
          </w:tcPr>
          <w:p w14:paraId="140FB7FA" w14:textId="77777777" w:rsidR="00C85FB9" w:rsidRPr="00C85FB9" w:rsidRDefault="00C85FB9" w:rsidP="00280E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Электроника</w:t>
            </w:r>
          </w:p>
        </w:tc>
        <w:tc>
          <w:tcPr>
            <w:tcW w:w="0" w:type="auto"/>
            <w:vAlign w:val="center"/>
            <w:hideMark/>
          </w:tcPr>
          <w:p w14:paraId="3A11A466" w14:textId="77777777" w:rsidR="00C85FB9" w:rsidRPr="00C85FB9" w:rsidRDefault="00C85FB9" w:rsidP="00280E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Программирование</w:t>
            </w:r>
          </w:p>
        </w:tc>
        <w:tc>
          <w:tcPr>
            <w:tcW w:w="0" w:type="auto"/>
            <w:vAlign w:val="center"/>
            <w:hideMark/>
          </w:tcPr>
          <w:p w14:paraId="51DCA7D5" w14:textId="77777777" w:rsidR="00C85FB9" w:rsidRPr="00C85FB9" w:rsidRDefault="00C85FB9" w:rsidP="00280E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Лучший робот</w:t>
            </w:r>
          </w:p>
        </w:tc>
        <w:tc>
          <w:tcPr>
            <w:tcW w:w="0" w:type="auto"/>
            <w:vAlign w:val="center"/>
            <w:hideMark/>
          </w:tcPr>
          <w:p w14:paraId="191F7ADC" w14:textId="77777777" w:rsidR="00C85FB9" w:rsidRPr="00C85FB9" w:rsidRDefault="00C85FB9" w:rsidP="00280E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РобоСражение</w:t>
            </w:r>
            <w:proofErr w:type="spellEnd"/>
          </w:p>
        </w:tc>
      </w:tr>
      <w:tr w:rsidR="00C85FB9" w:rsidRPr="00C85FB9" w14:paraId="756CCB86" w14:textId="77777777" w:rsidTr="00280E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33BD51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8 лет</w:t>
            </w:r>
          </w:p>
        </w:tc>
        <w:tc>
          <w:tcPr>
            <w:tcW w:w="0" w:type="auto"/>
            <w:vAlign w:val="center"/>
            <w:hideMark/>
          </w:tcPr>
          <w:p w14:paraId="55F2A97C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Простые модели, базовые формы, знакомство с CAD</w:t>
            </w:r>
          </w:p>
        </w:tc>
        <w:tc>
          <w:tcPr>
            <w:tcW w:w="0" w:type="auto"/>
            <w:vAlign w:val="center"/>
            <w:hideMark/>
          </w:tcPr>
          <w:p w14:paraId="595CEAD0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Печать простых деталей, моделей без сложных соединений</w:t>
            </w:r>
          </w:p>
        </w:tc>
        <w:tc>
          <w:tcPr>
            <w:tcW w:w="0" w:type="auto"/>
            <w:vAlign w:val="center"/>
            <w:hideMark/>
          </w:tcPr>
          <w:p w14:paraId="5CA91590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Сборка простых цепей, базовые навыки пайки</w:t>
            </w:r>
          </w:p>
        </w:tc>
        <w:tc>
          <w:tcPr>
            <w:tcW w:w="0" w:type="auto"/>
            <w:vAlign w:val="center"/>
            <w:hideMark/>
          </w:tcPr>
          <w:p w14:paraId="5DAD13A5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Простейшие алгоритмы движения, управление роботом</w:t>
            </w:r>
          </w:p>
        </w:tc>
        <w:tc>
          <w:tcPr>
            <w:tcW w:w="0" w:type="auto"/>
            <w:vAlign w:val="center"/>
            <w:hideMark/>
          </w:tcPr>
          <w:p w14:paraId="53D79514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Робот выполняет простые движения, базовые функции</w:t>
            </w:r>
          </w:p>
        </w:tc>
        <w:tc>
          <w:tcPr>
            <w:tcW w:w="0" w:type="auto"/>
            <w:vAlign w:val="center"/>
            <w:hideMark/>
          </w:tcPr>
          <w:p w14:paraId="107F0EF0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Преодоление лёгких препятствий, выполнение простых заданий на трассе</w:t>
            </w:r>
          </w:p>
        </w:tc>
      </w:tr>
      <w:tr w:rsidR="00C85FB9" w:rsidRPr="00C85FB9" w14:paraId="62CC482D" w14:textId="77777777" w:rsidTr="00280E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8D8AD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12 лет</w:t>
            </w:r>
          </w:p>
        </w:tc>
        <w:tc>
          <w:tcPr>
            <w:tcW w:w="0" w:type="auto"/>
            <w:vAlign w:val="center"/>
            <w:hideMark/>
          </w:tcPr>
          <w:p w14:paraId="592D4E92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Модели с частичными механизмами, базовая функциональность</w:t>
            </w:r>
          </w:p>
        </w:tc>
        <w:tc>
          <w:tcPr>
            <w:tcW w:w="0" w:type="auto"/>
            <w:vAlign w:val="center"/>
            <w:hideMark/>
          </w:tcPr>
          <w:p w14:paraId="3A2C1C31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Печать деталей с подвижными элементами, точность исполнения</w:t>
            </w:r>
          </w:p>
        </w:tc>
        <w:tc>
          <w:tcPr>
            <w:tcW w:w="0" w:type="auto"/>
            <w:vAlign w:val="center"/>
            <w:hideMark/>
          </w:tcPr>
          <w:p w14:paraId="494265E2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Создание простых схем с датчиками, работа с батареями</w:t>
            </w:r>
          </w:p>
        </w:tc>
        <w:tc>
          <w:tcPr>
            <w:tcW w:w="0" w:type="auto"/>
            <w:vAlign w:val="center"/>
            <w:hideMark/>
          </w:tcPr>
          <w:p w14:paraId="134B6007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Алгоритмы движения с проверкой сенсоров, базовая автономность</w:t>
            </w:r>
          </w:p>
        </w:tc>
        <w:tc>
          <w:tcPr>
            <w:tcW w:w="0" w:type="auto"/>
            <w:vAlign w:val="center"/>
            <w:hideMark/>
          </w:tcPr>
          <w:p w14:paraId="4DAFA69D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Робот выполняет задания на трассе, частичная автономность</w:t>
            </w:r>
          </w:p>
        </w:tc>
        <w:tc>
          <w:tcPr>
            <w:tcW w:w="0" w:type="auto"/>
            <w:vAlign w:val="center"/>
            <w:hideMark/>
          </w:tcPr>
          <w:p w14:paraId="6697A61B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Преодоление препятствий, выполнение манёвров, простые задачи на точность</w:t>
            </w:r>
          </w:p>
        </w:tc>
      </w:tr>
      <w:tr w:rsidR="00C85FB9" w:rsidRPr="00C85FB9" w14:paraId="0B70F32B" w14:textId="77777777" w:rsidTr="00280E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9D58A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14 лет</w:t>
            </w:r>
          </w:p>
        </w:tc>
        <w:tc>
          <w:tcPr>
            <w:tcW w:w="0" w:type="auto"/>
            <w:vAlign w:val="center"/>
            <w:hideMark/>
          </w:tcPr>
          <w:p w14:paraId="7881FE40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Модели с функциональными механизмами, работа с подвижными частями</w:t>
            </w:r>
          </w:p>
        </w:tc>
        <w:tc>
          <w:tcPr>
            <w:tcW w:w="0" w:type="auto"/>
            <w:vAlign w:val="center"/>
            <w:hideMark/>
          </w:tcPr>
          <w:p w14:paraId="2E03C567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Печать деталей с высокой точностью, сложные элементы</w:t>
            </w:r>
          </w:p>
        </w:tc>
        <w:tc>
          <w:tcPr>
            <w:tcW w:w="0" w:type="auto"/>
            <w:vAlign w:val="center"/>
            <w:hideMark/>
          </w:tcPr>
          <w:p w14:paraId="61B8C679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Сборка схем с датчиками и исполнительными механизмами</w:t>
            </w:r>
          </w:p>
        </w:tc>
        <w:tc>
          <w:tcPr>
            <w:tcW w:w="0" w:type="auto"/>
            <w:vAlign w:val="center"/>
            <w:hideMark/>
          </w:tcPr>
          <w:p w14:paraId="08A309CB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Программирование автономных действий, работа с сенсорами и моторами</w:t>
            </w:r>
          </w:p>
        </w:tc>
        <w:tc>
          <w:tcPr>
            <w:tcW w:w="0" w:type="auto"/>
            <w:vAlign w:val="center"/>
            <w:hideMark/>
          </w:tcPr>
          <w:p w14:paraId="71BB718E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Робот выполняет автономные задачи, комплексные манёвры</w:t>
            </w:r>
          </w:p>
        </w:tc>
        <w:tc>
          <w:tcPr>
            <w:tcW w:w="0" w:type="auto"/>
            <w:vAlign w:val="center"/>
            <w:hideMark/>
          </w:tcPr>
          <w:p w14:paraId="3F00595C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Преодоление сложных препятствий, выполнение заданий на точность и скорость</w:t>
            </w:r>
          </w:p>
        </w:tc>
      </w:tr>
      <w:tr w:rsidR="00C85FB9" w:rsidRPr="00C85FB9" w14:paraId="6530442D" w14:textId="77777777" w:rsidTr="00280E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D7CCF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18 лет</w:t>
            </w:r>
          </w:p>
        </w:tc>
        <w:tc>
          <w:tcPr>
            <w:tcW w:w="0" w:type="auto"/>
            <w:vAlign w:val="center"/>
            <w:hideMark/>
          </w:tcPr>
          <w:p w14:paraId="7719CFE9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 xml:space="preserve">Сложные модели с </w:t>
            </w:r>
            <w:r w:rsidRPr="00C8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интеграцией механизмов, проектирование конструкций</w:t>
            </w:r>
          </w:p>
        </w:tc>
        <w:tc>
          <w:tcPr>
            <w:tcW w:w="0" w:type="auto"/>
            <w:vAlign w:val="center"/>
            <w:hideMark/>
          </w:tcPr>
          <w:p w14:paraId="344A1F1F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Печать сложных </w:t>
            </w:r>
            <w:r w:rsidRPr="00C8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деталей и сборок, высокая точность, прочность</w:t>
            </w:r>
          </w:p>
        </w:tc>
        <w:tc>
          <w:tcPr>
            <w:tcW w:w="0" w:type="auto"/>
            <w:vAlign w:val="center"/>
            <w:hideMark/>
          </w:tcPr>
          <w:p w14:paraId="1A98BD4F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и сборка </w:t>
            </w:r>
            <w:r w:rsidRPr="00C8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сложных электронных схем, управление роботами через микроконтроллеры</w:t>
            </w:r>
          </w:p>
        </w:tc>
        <w:tc>
          <w:tcPr>
            <w:tcW w:w="0" w:type="auto"/>
            <w:vAlign w:val="center"/>
            <w:hideMark/>
          </w:tcPr>
          <w:p w14:paraId="70A33964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Программирование </w:t>
            </w:r>
            <w:r w:rsidRPr="00C8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автономных роботов, комплексные алгоритмы, оптимизация</w:t>
            </w:r>
          </w:p>
        </w:tc>
        <w:tc>
          <w:tcPr>
            <w:tcW w:w="0" w:type="auto"/>
            <w:vAlign w:val="center"/>
            <w:hideMark/>
          </w:tcPr>
          <w:p w14:paraId="40DDAC49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Робот выполняет </w:t>
            </w:r>
            <w:r w:rsidRPr="00C8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автономные и интегрированные задания, демонстрация всех функций</w:t>
            </w:r>
          </w:p>
        </w:tc>
        <w:tc>
          <w:tcPr>
            <w:tcW w:w="0" w:type="auto"/>
            <w:vAlign w:val="center"/>
            <w:hideMark/>
          </w:tcPr>
          <w:p w14:paraId="13274935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Сложные трассы, </w:t>
            </w:r>
            <w:r w:rsidRPr="00C8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комплексные задания, высокая точность, скорость и устойчивость</w:t>
            </w:r>
          </w:p>
        </w:tc>
      </w:tr>
    </w:tbl>
    <w:p w14:paraId="07B46EF5" w14:textId="77777777" w:rsidR="00C85FB9" w:rsidRPr="00C85FB9" w:rsidRDefault="00C85FB9" w:rsidP="00C85FB9">
      <w:pPr>
        <w:rPr>
          <w:rFonts w:ascii="Times New Roman" w:hAnsi="Times New Roman" w:cs="Times New Roman"/>
          <w:sz w:val="24"/>
          <w:szCs w:val="24"/>
        </w:rPr>
      </w:pPr>
    </w:p>
    <w:p w14:paraId="3011631A" w14:textId="77777777" w:rsidR="00C85FB9" w:rsidRPr="00C85FB9" w:rsidRDefault="00C85FB9" w:rsidP="00C85F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5FB9">
        <w:rPr>
          <w:rFonts w:ascii="Times New Roman" w:hAnsi="Times New Roman" w:cs="Times New Roman"/>
          <w:b/>
          <w:bCs/>
          <w:sz w:val="24"/>
          <w:szCs w:val="24"/>
        </w:rPr>
        <w:t>Дополнительно</w:t>
      </w:r>
    </w:p>
    <w:p w14:paraId="2613BBD5" w14:textId="77777777" w:rsidR="00C85FB9" w:rsidRPr="00C85FB9" w:rsidRDefault="00C85FB9" w:rsidP="00C85FB9">
      <w:pPr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C85FB9">
        <w:rPr>
          <w:rFonts w:ascii="Times New Roman" w:hAnsi="Times New Roman" w:cs="Times New Roman"/>
          <w:sz w:val="24"/>
          <w:szCs w:val="24"/>
        </w:rPr>
        <w:t>Все команды участвуют во всех направлениях.</w:t>
      </w:r>
    </w:p>
    <w:p w14:paraId="5E19969F" w14:textId="77777777" w:rsidR="00C85FB9" w:rsidRPr="00C85FB9" w:rsidRDefault="00C85FB9" w:rsidP="00C85FB9">
      <w:pPr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C85FB9">
        <w:rPr>
          <w:rFonts w:ascii="Times New Roman" w:hAnsi="Times New Roman" w:cs="Times New Roman"/>
          <w:sz w:val="24"/>
          <w:szCs w:val="24"/>
        </w:rPr>
        <w:t>Задания каждой возрастной категории соответствуют уровню навыков участников.</w:t>
      </w:r>
    </w:p>
    <w:p w14:paraId="16B42D1A" w14:textId="63920D2F" w:rsidR="00C85FB9" w:rsidRPr="00C85FB9" w:rsidRDefault="00C85FB9" w:rsidP="00C85FB9">
      <w:pPr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C85FB9">
        <w:rPr>
          <w:rFonts w:ascii="Times New Roman" w:hAnsi="Times New Roman" w:cs="Times New Roman"/>
          <w:sz w:val="24"/>
          <w:szCs w:val="24"/>
        </w:rPr>
        <w:t>Оценка проводится по таблице критериев оценки</w:t>
      </w:r>
      <w:r w:rsidRPr="00C85FB9">
        <w:rPr>
          <w:rFonts w:ascii="Times New Roman" w:hAnsi="Times New Roman" w:cs="Times New Roman"/>
          <w:sz w:val="24"/>
          <w:szCs w:val="24"/>
        </w:rPr>
        <w:t>.</w:t>
      </w:r>
    </w:p>
    <w:p w14:paraId="19330209" w14:textId="77777777" w:rsidR="00C85FB9" w:rsidRPr="00C85FB9" w:rsidRDefault="00C85FB9" w:rsidP="00C85FB9">
      <w:pPr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C85FB9">
        <w:rPr>
          <w:rFonts w:ascii="Times New Roman" w:hAnsi="Times New Roman" w:cs="Times New Roman"/>
          <w:sz w:val="24"/>
          <w:szCs w:val="24"/>
        </w:rPr>
        <w:t>Участники должны самостоятельно выполнять все задания.</w:t>
      </w:r>
    </w:p>
    <w:p w14:paraId="54E1C09A" w14:textId="77777777" w:rsidR="00C85FB9" w:rsidRPr="00C85FB9" w:rsidRDefault="00C85FB9" w:rsidP="00C85FB9">
      <w:pPr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C85FB9">
        <w:rPr>
          <w:rFonts w:ascii="Times New Roman" w:hAnsi="Times New Roman" w:cs="Times New Roman"/>
          <w:sz w:val="24"/>
          <w:szCs w:val="24"/>
        </w:rPr>
        <w:t>Для участия требуется предварительная регистрация и подтверждение выбранной возрастной категории.</w:t>
      </w:r>
    </w:p>
    <w:p w14:paraId="73A6A9A9" w14:textId="77777777" w:rsidR="00C85FB9" w:rsidRDefault="00C85FB9" w:rsidP="00C85FB9"/>
    <w:p w14:paraId="7FEFD47E" w14:textId="6B589466" w:rsidR="00C85FB9" w:rsidRDefault="00C85FB9">
      <w:pPr>
        <w:rPr>
          <w:b/>
          <w:bCs/>
        </w:rPr>
      </w:pPr>
      <w:r>
        <w:rPr>
          <w:b/>
          <w:bCs/>
        </w:rPr>
        <w:br w:type="page"/>
      </w:r>
    </w:p>
    <w:p w14:paraId="7FBD2D95" w14:textId="4BC12428" w:rsidR="00C85FB9" w:rsidRPr="00C85FB9" w:rsidRDefault="00C85FB9" w:rsidP="00C85FB9">
      <w:pPr>
        <w:jc w:val="right"/>
        <w:rPr>
          <w:b/>
          <w:bCs/>
        </w:rPr>
      </w:pPr>
      <w:r w:rsidRPr="00DB372D">
        <w:rPr>
          <w:rFonts w:ascii="Times New Roman" w:hAnsi="Times New Roman" w:cs="Times New Roman"/>
          <w:sz w:val="24"/>
          <w:szCs w:val="24"/>
        </w:rPr>
        <w:lastRenderedPageBreak/>
        <w:t>Приложение 2 — Таблица критериев оценки</w:t>
      </w:r>
    </w:p>
    <w:p w14:paraId="0FC29B25" w14:textId="294CBB60" w:rsidR="00C85FB9" w:rsidRPr="00C85FB9" w:rsidRDefault="00C85FB9" w:rsidP="00C85F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5FB9">
        <w:rPr>
          <w:rFonts w:ascii="Times New Roman" w:hAnsi="Times New Roman" w:cs="Times New Roman"/>
          <w:b/>
          <w:bCs/>
          <w:sz w:val="24"/>
          <w:szCs w:val="24"/>
        </w:rPr>
        <w:t>Критерии оценки соревнований «</w:t>
      </w:r>
      <w:proofErr w:type="spellStart"/>
      <w:r w:rsidRPr="00C85FB9">
        <w:rPr>
          <w:rFonts w:ascii="Times New Roman" w:hAnsi="Times New Roman" w:cs="Times New Roman"/>
          <w:b/>
          <w:bCs/>
          <w:sz w:val="24"/>
          <w:szCs w:val="24"/>
        </w:rPr>
        <w:t>РобоКвинт</w:t>
      </w:r>
      <w:proofErr w:type="spellEnd"/>
      <w:r w:rsidRPr="00C85FB9">
        <w:rPr>
          <w:rFonts w:ascii="Times New Roman" w:hAnsi="Times New Roman" w:cs="Times New Roman"/>
          <w:b/>
          <w:bCs/>
          <w:sz w:val="24"/>
          <w:szCs w:val="24"/>
        </w:rPr>
        <w:t>: Мир, созданный инженерами»</w:t>
      </w:r>
    </w:p>
    <w:p w14:paraId="37C697F5" w14:textId="77777777" w:rsidR="00C85FB9" w:rsidRPr="00C85FB9" w:rsidRDefault="00C85FB9" w:rsidP="00C85FB9">
      <w:pPr>
        <w:rPr>
          <w:rFonts w:ascii="Times New Roman" w:hAnsi="Times New Roman" w:cs="Times New Roman"/>
          <w:sz w:val="24"/>
          <w:szCs w:val="24"/>
        </w:rPr>
      </w:pPr>
      <w:r w:rsidRPr="00C85FB9">
        <w:rPr>
          <w:rFonts w:ascii="Times New Roman" w:hAnsi="Times New Roman" w:cs="Times New Roman"/>
          <w:b/>
          <w:bCs/>
          <w:sz w:val="24"/>
          <w:szCs w:val="24"/>
        </w:rPr>
        <w:t>Дата:</w:t>
      </w:r>
      <w:r w:rsidRPr="00C85FB9">
        <w:rPr>
          <w:rFonts w:ascii="Times New Roman" w:hAnsi="Times New Roman" w:cs="Times New Roman"/>
          <w:sz w:val="24"/>
          <w:szCs w:val="24"/>
        </w:rPr>
        <w:t xml:space="preserve"> 29 ноября 2025 года</w:t>
      </w:r>
      <w:r w:rsidRPr="00C85FB9">
        <w:rPr>
          <w:rFonts w:ascii="Times New Roman" w:hAnsi="Times New Roman" w:cs="Times New Roman"/>
          <w:sz w:val="24"/>
          <w:szCs w:val="24"/>
        </w:rPr>
        <w:br/>
      </w:r>
      <w:r w:rsidRPr="00C85FB9">
        <w:rPr>
          <w:rFonts w:ascii="Times New Roman" w:hAnsi="Times New Roman" w:cs="Times New Roman"/>
          <w:b/>
          <w:bCs/>
          <w:sz w:val="24"/>
          <w:szCs w:val="24"/>
        </w:rPr>
        <w:t>Место:</w:t>
      </w:r>
      <w:r w:rsidRPr="00C85FB9">
        <w:rPr>
          <w:rFonts w:ascii="Times New Roman" w:hAnsi="Times New Roman" w:cs="Times New Roman"/>
          <w:sz w:val="24"/>
          <w:szCs w:val="24"/>
        </w:rPr>
        <w:t xml:space="preserve"> Пермь, </w:t>
      </w:r>
      <w:proofErr w:type="spellStart"/>
      <w:r w:rsidRPr="00C85FB9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C85FB9">
        <w:rPr>
          <w:rFonts w:ascii="Times New Roman" w:hAnsi="Times New Roman" w:cs="Times New Roman"/>
          <w:sz w:val="24"/>
          <w:szCs w:val="24"/>
        </w:rPr>
        <w:t xml:space="preserve"> Комсомольский, д. 53, Молодёжный Центр «Кристалл»</w:t>
      </w:r>
    </w:p>
    <w:p w14:paraId="58C070B6" w14:textId="77777777" w:rsidR="00C85FB9" w:rsidRPr="00C85FB9" w:rsidRDefault="00C85FB9" w:rsidP="00C85FB9">
      <w:pPr>
        <w:rPr>
          <w:rFonts w:ascii="Times New Roman" w:hAnsi="Times New Roman" w:cs="Times New Roman"/>
          <w:sz w:val="24"/>
          <w:szCs w:val="24"/>
        </w:rPr>
      </w:pPr>
    </w:p>
    <w:p w14:paraId="69B0E6BB" w14:textId="77777777" w:rsidR="00C85FB9" w:rsidRPr="00C85FB9" w:rsidRDefault="00C85FB9" w:rsidP="00C85F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5FB9">
        <w:rPr>
          <w:rFonts w:ascii="Times New Roman" w:hAnsi="Times New Roman" w:cs="Times New Roman"/>
          <w:b/>
          <w:bCs/>
          <w:sz w:val="24"/>
          <w:szCs w:val="24"/>
        </w:rPr>
        <w:t>Инструкция для жюри</w:t>
      </w:r>
    </w:p>
    <w:p w14:paraId="4290945C" w14:textId="77777777" w:rsidR="00C85FB9" w:rsidRPr="00C85FB9" w:rsidRDefault="00C85FB9" w:rsidP="00C85FB9">
      <w:pPr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C85FB9">
        <w:rPr>
          <w:rFonts w:ascii="Times New Roman" w:hAnsi="Times New Roman" w:cs="Times New Roman"/>
          <w:sz w:val="24"/>
          <w:szCs w:val="24"/>
        </w:rPr>
        <w:t>Каждый конкурс оценивается по указанным критериям.</w:t>
      </w:r>
    </w:p>
    <w:p w14:paraId="3F987400" w14:textId="77777777" w:rsidR="00C85FB9" w:rsidRPr="00C85FB9" w:rsidRDefault="00C85FB9" w:rsidP="00C85FB9">
      <w:pPr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C85FB9">
        <w:rPr>
          <w:rFonts w:ascii="Times New Roman" w:hAnsi="Times New Roman" w:cs="Times New Roman"/>
          <w:sz w:val="24"/>
          <w:szCs w:val="24"/>
        </w:rPr>
        <w:t>Баллы выставляются в диапазоне, указанном в таблице.</w:t>
      </w:r>
    </w:p>
    <w:p w14:paraId="56A6F106" w14:textId="77777777" w:rsidR="00C85FB9" w:rsidRPr="00C85FB9" w:rsidRDefault="00C85FB9" w:rsidP="00C85FB9">
      <w:pPr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C85FB9">
        <w:rPr>
          <w:rFonts w:ascii="Times New Roman" w:hAnsi="Times New Roman" w:cs="Times New Roman"/>
          <w:sz w:val="24"/>
          <w:szCs w:val="24"/>
        </w:rPr>
        <w:t>Для каждого критерия можно добавить комментарий для пояснения оценки.</w:t>
      </w:r>
    </w:p>
    <w:p w14:paraId="5D7968E4" w14:textId="77777777" w:rsidR="00C85FB9" w:rsidRPr="00C85FB9" w:rsidRDefault="00C85FB9" w:rsidP="00C85FB9">
      <w:pPr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C85FB9">
        <w:rPr>
          <w:rFonts w:ascii="Times New Roman" w:hAnsi="Times New Roman" w:cs="Times New Roman"/>
          <w:sz w:val="24"/>
          <w:szCs w:val="24"/>
        </w:rPr>
        <w:t>Итоговый балл суммируется по всем критериям.</w:t>
      </w:r>
    </w:p>
    <w:p w14:paraId="15B9DA62" w14:textId="77777777" w:rsidR="00C85FB9" w:rsidRPr="00C85FB9" w:rsidRDefault="00C85FB9" w:rsidP="00C85FB9">
      <w:pPr>
        <w:rPr>
          <w:rFonts w:ascii="Times New Roman" w:hAnsi="Times New Roman" w:cs="Times New Roman"/>
          <w:sz w:val="24"/>
          <w:szCs w:val="24"/>
        </w:rPr>
      </w:pPr>
    </w:p>
    <w:p w14:paraId="15FB9621" w14:textId="77777777" w:rsidR="00C85FB9" w:rsidRPr="00C85FB9" w:rsidRDefault="00C85FB9" w:rsidP="00C85F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5FB9">
        <w:rPr>
          <w:rFonts w:ascii="Times New Roman" w:hAnsi="Times New Roman" w:cs="Times New Roman"/>
          <w:b/>
          <w:bCs/>
          <w:sz w:val="24"/>
          <w:szCs w:val="24"/>
        </w:rPr>
        <w:t>Таблица критериев оценки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4"/>
        <w:gridCol w:w="2171"/>
        <w:gridCol w:w="2485"/>
        <w:gridCol w:w="818"/>
        <w:gridCol w:w="1627"/>
      </w:tblGrid>
      <w:tr w:rsidR="00C85FB9" w:rsidRPr="00C85FB9" w14:paraId="4A9E1374" w14:textId="77777777" w:rsidTr="00280E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BB3020" w14:textId="77777777" w:rsidR="00C85FB9" w:rsidRPr="00C85FB9" w:rsidRDefault="00C85FB9" w:rsidP="00280E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</w:t>
            </w:r>
          </w:p>
        </w:tc>
        <w:tc>
          <w:tcPr>
            <w:tcW w:w="0" w:type="auto"/>
            <w:vAlign w:val="center"/>
            <w:hideMark/>
          </w:tcPr>
          <w:p w14:paraId="7B32280B" w14:textId="77777777" w:rsidR="00C85FB9" w:rsidRPr="00C85FB9" w:rsidRDefault="00C85FB9" w:rsidP="00280E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 оценки</w:t>
            </w:r>
          </w:p>
        </w:tc>
        <w:tc>
          <w:tcPr>
            <w:tcW w:w="0" w:type="auto"/>
            <w:vAlign w:val="center"/>
            <w:hideMark/>
          </w:tcPr>
          <w:p w14:paraId="4E3727E7" w14:textId="77777777" w:rsidR="00C85FB9" w:rsidRPr="00C85FB9" w:rsidRDefault="00C85FB9" w:rsidP="00280E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критерия</w:t>
            </w:r>
          </w:p>
        </w:tc>
        <w:tc>
          <w:tcPr>
            <w:tcW w:w="0" w:type="auto"/>
            <w:vAlign w:val="center"/>
            <w:hideMark/>
          </w:tcPr>
          <w:p w14:paraId="3502B723" w14:textId="77777777" w:rsidR="00C85FB9" w:rsidRPr="00C85FB9" w:rsidRDefault="00C85FB9" w:rsidP="00280E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0" w:type="auto"/>
            <w:vAlign w:val="center"/>
            <w:hideMark/>
          </w:tcPr>
          <w:p w14:paraId="44389AF9" w14:textId="77777777" w:rsidR="00C85FB9" w:rsidRPr="00C85FB9" w:rsidRDefault="00C85FB9" w:rsidP="00280E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Комментарий жюри</w:t>
            </w:r>
          </w:p>
        </w:tc>
      </w:tr>
      <w:tr w:rsidR="00C85FB9" w:rsidRPr="00C85FB9" w14:paraId="50B9CD39" w14:textId="77777777" w:rsidTr="00280E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D308B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3D-моделирование</w:t>
            </w:r>
          </w:p>
        </w:tc>
        <w:tc>
          <w:tcPr>
            <w:tcW w:w="0" w:type="auto"/>
            <w:vAlign w:val="center"/>
            <w:hideMark/>
          </w:tcPr>
          <w:p w14:paraId="6B1C1172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Техническая точность модели</w:t>
            </w:r>
          </w:p>
        </w:tc>
        <w:tc>
          <w:tcPr>
            <w:tcW w:w="0" w:type="auto"/>
            <w:vAlign w:val="center"/>
            <w:hideMark/>
          </w:tcPr>
          <w:p w14:paraId="2ED63129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Насколько модель соответствует заданию и требованиям, правильно ли соблюдены размеры и пропорции</w:t>
            </w:r>
          </w:p>
        </w:tc>
        <w:tc>
          <w:tcPr>
            <w:tcW w:w="0" w:type="auto"/>
            <w:vAlign w:val="center"/>
            <w:hideMark/>
          </w:tcPr>
          <w:p w14:paraId="6A28B75A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0–8</w:t>
            </w:r>
          </w:p>
        </w:tc>
        <w:tc>
          <w:tcPr>
            <w:tcW w:w="0" w:type="auto"/>
            <w:vAlign w:val="center"/>
            <w:hideMark/>
          </w:tcPr>
          <w:p w14:paraId="370EE025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9" w:rsidRPr="00C85FB9" w14:paraId="11B25916" w14:textId="77777777" w:rsidTr="00280E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2DF20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03672D1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Функциональность модели</w:t>
            </w:r>
          </w:p>
        </w:tc>
        <w:tc>
          <w:tcPr>
            <w:tcW w:w="0" w:type="auto"/>
            <w:vAlign w:val="center"/>
            <w:hideMark/>
          </w:tcPr>
          <w:p w14:paraId="63DF8B80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Модель демонстрирует заявленные функции, механизмы или подвижные элементы</w:t>
            </w:r>
          </w:p>
        </w:tc>
        <w:tc>
          <w:tcPr>
            <w:tcW w:w="0" w:type="auto"/>
            <w:vAlign w:val="center"/>
            <w:hideMark/>
          </w:tcPr>
          <w:p w14:paraId="11F79A99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0–6</w:t>
            </w:r>
          </w:p>
        </w:tc>
        <w:tc>
          <w:tcPr>
            <w:tcW w:w="0" w:type="auto"/>
            <w:vAlign w:val="center"/>
            <w:hideMark/>
          </w:tcPr>
          <w:p w14:paraId="62F2A50A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9" w:rsidRPr="00C85FB9" w14:paraId="5EDAF89D" w14:textId="77777777" w:rsidTr="00280E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05C6A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8B6038F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Креативность и оригинальность</w:t>
            </w:r>
          </w:p>
        </w:tc>
        <w:tc>
          <w:tcPr>
            <w:tcW w:w="0" w:type="auto"/>
            <w:vAlign w:val="center"/>
            <w:hideMark/>
          </w:tcPr>
          <w:p w14:paraId="09B34F82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Инновационные решения, необычные идеи, эстетическая привлекательность</w:t>
            </w:r>
          </w:p>
        </w:tc>
        <w:tc>
          <w:tcPr>
            <w:tcW w:w="0" w:type="auto"/>
            <w:vAlign w:val="center"/>
            <w:hideMark/>
          </w:tcPr>
          <w:p w14:paraId="3EFDEE71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0–6</w:t>
            </w:r>
          </w:p>
        </w:tc>
        <w:tc>
          <w:tcPr>
            <w:tcW w:w="0" w:type="auto"/>
            <w:vAlign w:val="center"/>
            <w:hideMark/>
          </w:tcPr>
          <w:p w14:paraId="2EB13214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9" w:rsidRPr="00C85FB9" w14:paraId="336A3042" w14:textId="77777777" w:rsidTr="00280E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08697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3D-печать</w:t>
            </w:r>
          </w:p>
        </w:tc>
        <w:tc>
          <w:tcPr>
            <w:tcW w:w="0" w:type="auto"/>
            <w:vAlign w:val="center"/>
            <w:hideMark/>
          </w:tcPr>
          <w:p w14:paraId="0AB80362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Качество печати</w:t>
            </w:r>
          </w:p>
        </w:tc>
        <w:tc>
          <w:tcPr>
            <w:tcW w:w="0" w:type="auto"/>
            <w:vAlign w:val="center"/>
            <w:hideMark/>
          </w:tcPr>
          <w:p w14:paraId="506686BD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Чёткость линий, отсутствие брака, точность повторения модели</w:t>
            </w:r>
          </w:p>
        </w:tc>
        <w:tc>
          <w:tcPr>
            <w:tcW w:w="0" w:type="auto"/>
            <w:vAlign w:val="center"/>
            <w:hideMark/>
          </w:tcPr>
          <w:p w14:paraId="084BED16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0–8</w:t>
            </w:r>
          </w:p>
        </w:tc>
        <w:tc>
          <w:tcPr>
            <w:tcW w:w="0" w:type="auto"/>
            <w:vAlign w:val="center"/>
            <w:hideMark/>
          </w:tcPr>
          <w:p w14:paraId="63D31219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9" w:rsidRPr="00C85FB9" w14:paraId="3699CCC9" w14:textId="77777777" w:rsidTr="00280E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A3264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6FBD4B5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Соответствие модели</w:t>
            </w:r>
          </w:p>
        </w:tc>
        <w:tc>
          <w:tcPr>
            <w:tcW w:w="0" w:type="auto"/>
            <w:vAlign w:val="center"/>
            <w:hideMark/>
          </w:tcPr>
          <w:p w14:paraId="661C0E4D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Насколько напечатанный прототип соответствует цифровой модели</w:t>
            </w:r>
          </w:p>
        </w:tc>
        <w:tc>
          <w:tcPr>
            <w:tcW w:w="0" w:type="auto"/>
            <w:vAlign w:val="center"/>
            <w:hideMark/>
          </w:tcPr>
          <w:p w14:paraId="5D5D850D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0–6</w:t>
            </w:r>
          </w:p>
        </w:tc>
        <w:tc>
          <w:tcPr>
            <w:tcW w:w="0" w:type="auto"/>
            <w:vAlign w:val="center"/>
            <w:hideMark/>
          </w:tcPr>
          <w:p w14:paraId="67C61ED5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9" w:rsidRPr="00C85FB9" w14:paraId="545D65C8" w14:textId="77777777" w:rsidTr="00280E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521B14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9E5A2DB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Прочность и эксплуатационные свойства</w:t>
            </w:r>
          </w:p>
        </w:tc>
        <w:tc>
          <w:tcPr>
            <w:tcW w:w="0" w:type="auto"/>
            <w:vAlign w:val="center"/>
            <w:hideMark/>
          </w:tcPr>
          <w:p w14:paraId="79A5AE88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Надёжность конструкции, способность выдерживать нагрузки</w:t>
            </w:r>
          </w:p>
        </w:tc>
        <w:tc>
          <w:tcPr>
            <w:tcW w:w="0" w:type="auto"/>
            <w:vAlign w:val="center"/>
            <w:hideMark/>
          </w:tcPr>
          <w:p w14:paraId="642584BA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0–6</w:t>
            </w:r>
          </w:p>
        </w:tc>
        <w:tc>
          <w:tcPr>
            <w:tcW w:w="0" w:type="auto"/>
            <w:vAlign w:val="center"/>
            <w:hideMark/>
          </w:tcPr>
          <w:p w14:paraId="0E61AE03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9" w:rsidRPr="00C85FB9" w14:paraId="0A743568" w14:textId="77777777" w:rsidTr="00280E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68871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Электроника</w:t>
            </w:r>
          </w:p>
        </w:tc>
        <w:tc>
          <w:tcPr>
            <w:tcW w:w="0" w:type="auto"/>
            <w:vAlign w:val="center"/>
            <w:hideMark/>
          </w:tcPr>
          <w:p w14:paraId="617D2845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Работоспособность схемы</w:t>
            </w:r>
          </w:p>
        </w:tc>
        <w:tc>
          <w:tcPr>
            <w:tcW w:w="0" w:type="auto"/>
            <w:vAlign w:val="center"/>
            <w:hideMark/>
          </w:tcPr>
          <w:p w14:paraId="197EDB60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Электрическая схема выполняет все заявленные функции</w:t>
            </w:r>
          </w:p>
        </w:tc>
        <w:tc>
          <w:tcPr>
            <w:tcW w:w="0" w:type="auto"/>
            <w:vAlign w:val="center"/>
            <w:hideMark/>
          </w:tcPr>
          <w:p w14:paraId="32B2B277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0–10</w:t>
            </w:r>
          </w:p>
        </w:tc>
        <w:tc>
          <w:tcPr>
            <w:tcW w:w="0" w:type="auto"/>
            <w:vAlign w:val="center"/>
            <w:hideMark/>
          </w:tcPr>
          <w:p w14:paraId="0C7548BD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9" w:rsidRPr="00C85FB9" w14:paraId="15B3C8A6" w14:textId="77777777" w:rsidTr="00280E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199D8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4E7BCC0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Аккуратность сборки</w:t>
            </w:r>
          </w:p>
        </w:tc>
        <w:tc>
          <w:tcPr>
            <w:tcW w:w="0" w:type="auto"/>
            <w:vAlign w:val="center"/>
            <w:hideMark/>
          </w:tcPr>
          <w:p w14:paraId="3940DDF4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Чистота монтажа, отсутствие оголённых проводов и коротких замыканий</w:t>
            </w:r>
          </w:p>
        </w:tc>
        <w:tc>
          <w:tcPr>
            <w:tcW w:w="0" w:type="auto"/>
            <w:vAlign w:val="center"/>
            <w:hideMark/>
          </w:tcPr>
          <w:p w14:paraId="088FA911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0–5</w:t>
            </w:r>
          </w:p>
        </w:tc>
        <w:tc>
          <w:tcPr>
            <w:tcW w:w="0" w:type="auto"/>
            <w:vAlign w:val="center"/>
            <w:hideMark/>
          </w:tcPr>
          <w:p w14:paraId="0A55B956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9" w:rsidRPr="00C85FB9" w14:paraId="202CA6E2" w14:textId="77777777" w:rsidTr="00280E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548D2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A6762D4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Инновационность</w:t>
            </w:r>
          </w:p>
        </w:tc>
        <w:tc>
          <w:tcPr>
            <w:tcW w:w="0" w:type="auto"/>
            <w:vAlign w:val="center"/>
            <w:hideMark/>
          </w:tcPr>
          <w:p w14:paraId="3B471DE2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Использование нестандартных решений и компонентов</w:t>
            </w:r>
          </w:p>
        </w:tc>
        <w:tc>
          <w:tcPr>
            <w:tcW w:w="0" w:type="auto"/>
            <w:vAlign w:val="center"/>
            <w:hideMark/>
          </w:tcPr>
          <w:p w14:paraId="325229CA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0–5</w:t>
            </w:r>
          </w:p>
        </w:tc>
        <w:tc>
          <w:tcPr>
            <w:tcW w:w="0" w:type="auto"/>
            <w:vAlign w:val="center"/>
            <w:hideMark/>
          </w:tcPr>
          <w:p w14:paraId="1519F730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9" w:rsidRPr="00C85FB9" w14:paraId="4A179EC2" w14:textId="77777777" w:rsidTr="00280E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AF9A6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Программирование</w:t>
            </w:r>
          </w:p>
        </w:tc>
        <w:tc>
          <w:tcPr>
            <w:tcW w:w="0" w:type="auto"/>
            <w:vAlign w:val="center"/>
            <w:hideMark/>
          </w:tcPr>
          <w:p w14:paraId="7C18556E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Корректность работы алгоритма</w:t>
            </w:r>
          </w:p>
        </w:tc>
        <w:tc>
          <w:tcPr>
            <w:tcW w:w="0" w:type="auto"/>
            <w:vAlign w:val="center"/>
            <w:hideMark/>
          </w:tcPr>
          <w:p w14:paraId="4C924E2D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Робот выполняет заданные действия без ошибок</w:t>
            </w:r>
          </w:p>
        </w:tc>
        <w:tc>
          <w:tcPr>
            <w:tcW w:w="0" w:type="auto"/>
            <w:vAlign w:val="center"/>
            <w:hideMark/>
          </w:tcPr>
          <w:p w14:paraId="23CDFFDF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0–10</w:t>
            </w:r>
          </w:p>
        </w:tc>
        <w:tc>
          <w:tcPr>
            <w:tcW w:w="0" w:type="auto"/>
            <w:vAlign w:val="center"/>
            <w:hideMark/>
          </w:tcPr>
          <w:p w14:paraId="30DDDA97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9" w:rsidRPr="00C85FB9" w14:paraId="47D9E8E6" w14:textId="77777777" w:rsidTr="00280E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25265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08F9EF8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Программная реализация </w:t>
            </w:r>
          </w:p>
        </w:tc>
        <w:tc>
          <w:tcPr>
            <w:tcW w:w="0" w:type="auto"/>
            <w:vAlign w:val="center"/>
            <w:hideMark/>
          </w:tcPr>
          <w:p w14:paraId="10D2655E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Качество и логика программирования.</w:t>
            </w:r>
          </w:p>
        </w:tc>
        <w:tc>
          <w:tcPr>
            <w:tcW w:w="0" w:type="auto"/>
            <w:vAlign w:val="center"/>
            <w:hideMark/>
          </w:tcPr>
          <w:p w14:paraId="72876F62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0–5</w:t>
            </w:r>
          </w:p>
        </w:tc>
        <w:tc>
          <w:tcPr>
            <w:tcW w:w="0" w:type="auto"/>
            <w:vAlign w:val="center"/>
            <w:hideMark/>
          </w:tcPr>
          <w:p w14:paraId="50C8F132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9" w:rsidRPr="00C85FB9" w14:paraId="7FEA1D3E" w14:textId="77777777" w:rsidTr="00280E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8A250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50799F9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Скорость выполнения задания</w:t>
            </w:r>
          </w:p>
        </w:tc>
        <w:tc>
          <w:tcPr>
            <w:tcW w:w="0" w:type="auto"/>
            <w:vAlign w:val="center"/>
            <w:hideMark/>
          </w:tcPr>
          <w:p w14:paraId="6FAAC729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Время прохождения задания или выполнения функции</w:t>
            </w:r>
          </w:p>
        </w:tc>
        <w:tc>
          <w:tcPr>
            <w:tcW w:w="0" w:type="auto"/>
            <w:vAlign w:val="center"/>
            <w:hideMark/>
          </w:tcPr>
          <w:p w14:paraId="05A76AB5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0–5</w:t>
            </w:r>
          </w:p>
        </w:tc>
        <w:tc>
          <w:tcPr>
            <w:tcW w:w="0" w:type="auto"/>
            <w:vAlign w:val="center"/>
            <w:hideMark/>
          </w:tcPr>
          <w:p w14:paraId="02B54A25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9" w:rsidRPr="00C85FB9" w14:paraId="266FADE9" w14:textId="77777777" w:rsidTr="00280E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0CF62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Лучший робот</w:t>
            </w:r>
          </w:p>
        </w:tc>
        <w:tc>
          <w:tcPr>
            <w:tcW w:w="0" w:type="auto"/>
            <w:vAlign w:val="center"/>
            <w:hideMark/>
          </w:tcPr>
          <w:p w14:paraId="29D0B6BF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Техническая сложность</w:t>
            </w:r>
          </w:p>
        </w:tc>
        <w:tc>
          <w:tcPr>
            <w:tcW w:w="0" w:type="auto"/>
            <w:vAlign w:val="center"/>
            <w:hideMark/>
          </w:tcPr>
          <w:p w14:paraId="46FF968D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Сложность конструкции и применённых технологий</w:t>
            </w:r>
          </w:p>
        </w:tc>
        <w:tc>
          <w:tcPr>
            <w:tcW w:w="0" w:type="auto"/>
            <w:vAlign w:val="center"/>
            <w:hideMark/>
          </w:tcPr>
          <w:p w14:paraId="563F7EE8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0–10</w:t>
            </w:r>
          </w:p>
        </w:tc>
        <w:tc>
          <w:tcPr>
            <w:tcW w:w="0" w:type="auto"/>
            <w:vAlign w:val="center"/>
            <w:hideMark/>
          </w:tcPr>
          <w:p w14:paraId="5CF46265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9" w:rsidRPr="00C85FB9" w14:paraId="2CF96BB8" w14:textId="77777777" w:rsidTr="00280E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6F88BB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2DD338B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</w:t>
            </w:r>
          </w:p>
        </w:tc>
        <w:tc>
          <w:tcPr>
            <w:tcW w:w="0" w:type="auto"/>
            <w:vAlign w:val="center"/>
            <w:hideMark/>
          </w:tcPr>
          <w:p w14:paraId="3B0F2B85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Оригинальность мышления, конструкции, механики, электроники и программирования</w:t>
            </w:r>
          </w:p>
        </w:tc>
        <w:tc>
          <w:tcPr>
            <w:tcW w:w="0" w:type="auto"/>
            <w:vAlign w:val="center"/>
            <w:hideMark/>
          </w:tcPr>
          <w:p w14:paraId="500566DB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0–10</w:t>
            </w:r>
          </w:p>
        </w:tc>
        <w:tc>
          <w:tcPr>
            <w:tcW w:w="0" w:type="auto"/>
            <w:vAlign w:val="center"/>
            <w:hideMark/>
          </w:tcPr>
          <w:p w14:paraId="7A47BBB8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9" w:rsidRPr="00C85FB9" w14:paraId="6C5AD01C" w14:textId="77777777" w:rsidTr="00280E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63EA4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FBE20C0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0" w:type="auto"/>
            <w:vAlign w:val="center"/>
            <w:hideMark/>
          </w:tcPr>
          <w:p w14:paraId="7BFB334C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Области применения, решаемая проблема</w:t>
            </w:r>
          </w:p>
        </w:tc>
        <w:tc>
          <w:tcPr>
            <w:tcW w:w="0" w:type="auto"/>
            <w:vAlign w:val="center"/>
            <w:hideMark/>
          </w:tcPr>
          <w:p w14:paraId="6EEBEABC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0–10</w:t>
            </w:r>
          </w:p>
        </w:tc>
        <w:tc>
          <w:tcPr>
            <w:tcW w:w="0" w:type="auto"/>
            <w:vAlign w:val="center"/>
            <w:hideMark/>
          </w:tcPr>
          <w:p w14:paraId="6B991F83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9" w:rsidRPr="00C85FB9" w14:paraId="5C094FBC" w14:textId="77777777" w:rsidTr="00280E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EB52F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РобоСражение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A9C562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Скорость прохождения трассы</w:t>
            </w:r>
          </w:p>
        </w:tc>
        <w:tc>
          <w:tcPr>
            <w:tcW w:w="0" w:type="auto"/>
            <w:vAlign w:val="center"/>
            <w:hideMark/>
          </w:tcPr>
          <w:p w14:paraId="6E061D6F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Время преодоления препятствий</w:t>
            </w:r>
          </w:p>
        </w:tc>
        <w:tc>
          <w:tcPr>
            <w:tcW w:w="0" w:type="auto"/>
            <w:vAlign w:val="center"/>
            <w:hideMark/>
          </w:tcPr>
          <w:p w14:paraId="7BA42D8C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0–10</w:t>
            </w:r>
          </w:p>
        </w:tc>
        <w:tc>
          <w:tcPr>
            <w:tcW w:w="0" w:type="auto"/>
            <w:vAlign w:val="center"/>
            <w:hideMark/>
          </w:tcPr>
          <w:p w14:paraId="6474485F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9" w:rsidRPr="00C85FB9" w14:paraId="563FB312" w14:textId="77777777" w:rsidTr="00280E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4B65C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314EA2D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Устойчивость робота</w:t>
            </w:r>
          </w:p>
        </w:tc>
        <w:tc>
          <w:tcPr>
            <w:tcW w:w="0" w:type="auto"/>
            <w:vAlign w:val="center"/>
            <w:hideMark/>
          </w:tcPr>
          <w:p w14:paraId="74687279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Робот не переворачивается, не выходит за пределы трассы</w:t>
            </w:r>
          </w:p>
        </w:tc>
        <w:tc>
          <w:tcPr>
            <w:tcW w:w="0" w:type="auto"/>
            <w:vAlign w:val="center"/>
            <w:hideMark/>
          </w:tcPr>
          <w:p w14:paraId="65FC79A6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0–10</w:t>
            </w:r>
          </w:p>
        </w:tc>
        <w:tc>
          <w:tcPr>
            <w:tcW w:w="0" w:type="auto"/>
            <w:vAlign w:val="center"/>
            <w:hideMark/>
          </w:tcPr>
          <w:p w14:paraId="21D3D283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9" w:rsidRPr="00C85FB9" w14:paraId="57C0CA25" w14:textId="77777777" w:rsidTr="00280E45">
        <w:trPr>
          <w:tblCellSpacing w:w="15" w:type="dxa"/>
        </w:trPr>
        <w:tc>
          <w:tcPr>
            <w:tcW w:w="0" w:type="auto"/>
            <w:vAlign w:val="center"/>
          </w:tcPr>
          <w:p w14:paraId="64C59E51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576F08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Командная работа</w:t>
            </w:r>
          </w:p>
        </w:tc>
        <w:tc>
          <w:tcPr>
            <w:tcW w:w="0" w:type="auto"/>
            <w:vAlign w:val="center"/>
          </w:tcPr>
          <w:p w14:paraId="114B4513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Сплоченность работы команды</w:t>
            </w:r>
          </w:p>
        </w:tc>
        <w:tc>
          <w:tcPr>
            <w:tcW w:w="0" w:type="auto"/>
            <w:vAlign w:val="center"/>
          </w:tcPr>
          <w:p w14:paraId="0FA5A21A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0–10</w:t>
            </w:r>
          </w:p>
        </w:tc>
        <w:tc>
          <w:tcPr>
            <w:tcW w:w="0" w:type="auto"/>
            <w:vAlign w:val="center"/>
          </w:tcPr>
          <w:p w14:paraId="60487BC3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17D346" w14:textId="77777777" w:rsidR="00C85FB9" w:rsidRPr="00C85FB9" w:rsidRDefault="00C85FB9" w:rsidP="00C85FB9">
      <w:pPr>
        <w:rPr>
          <w:rFonts w:ascii="Times New Roman" w:hAnsi="Times New Roman" w:cs="Times New Roman"/>
          <w:sz w:val="24"/>
          <w:szCs w:val="24"/>
        </w:rPr>
      </w:pPr>
    </w:p>
    <w:p w14:paraId="40420B9C" w14:textId="2D292BA2" w:rsidR="00C85FB9" w:rsidRPr="00C85FB9" w:rsidRDefault="00C85F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5FB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F7BAFCF" w14:textId="4FC71D20" w:rsidR="00C85FB9" w:rsidRPr="00C85FB9" w:rsidRDefault="00C85FB9" w:rsidP="00C85FB9">
      <w:pPr>
        <w:jc w:val="right"/>
        <w:rPr>
          <w:rFonts w:ascii="Times New Roman" w:hAnsi="Times New Roman" w:cs="Times New Roman"/>
          <w:b/>
          <w:bCs/>
        </w:rPr>
      </w:pPr>
      <w:r w:rsidRPr="00C85FB9">
        <w:rPr>
          <w:rFonts w:ascii="Times New Roman" w:hAnsi="Times New Roman" w:cs="Times New Roman"/>
          <w:sz w:val="24"/>
          <w:szCs w:val="24"/>
        </w:rPr>
        <w:lastRenderedPageBreak/>
        <w:t>Приложение 3 — Секция для подписей жюри и организаторов</w:t>
      </w:r>
    </w:p>
    <w:p w14:paraId="5289D2C0" w14:textId="01785209" w:rsidR="00C85FB9" w:rsidRPr="00C85FB9" w:rsidRDefault="00C85FB9" w:rsidP="00C85F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FB9">
        <w:rPr>
          <w:rFonts w:ascii="Times New Roman" w:hAnsi="Times New Roman" w:cs="Times New Roman"/>
          <w:b/>
          <w:bCs/>
          <w:sz w:val="24"/>
          <w:szCs w:val="24"/>
        </w:rPr>
        <w:t>Секция для подписей жюри и организаторов</w:t>
      </w:r>
    </w:p>
    <w:p w14:paraId="0C66FE33" w14:textId="77777777" w:rsidR="00C85FB9" w:rsidRPr="00C85FB9" w:rsidRDefault="00C85FB9" w:rsidP="00C85FB9">
      <w:pPr>
        <w:rPr>
          <w:rFonts w:ascii="Times New Roman" w:hAnsi="Times New Roman" w:cs="Times New Roman"/>
          <w:sz w:val="24"/>
          <w:szCs w:val="24"/>
        </w:rPr>
      </w:pPr>
      <w:r w:rsidRPr="00C85FB9">
        <w:rPr>
          <w:rFonts w:ascii="Times New Roman" w:hAnsi="Times New Roman" w:cs="Times New Roman"/>
          <w:b/>
          <w:bCs/>
          <w:sz w:val="24"/>
          <w:szCs w:val="24"/>
        </w:rPr>
        <w:t>Соревнования:</w:t>
      </w:r>
      <w:r w:rsidRPr="00C85FB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85FB9">
        <w:rPr>
          <w:rFonts w:ascii="Times New Roman" w:hAnsi="Times New Roman" w:cs="Times New Roman"/>
          <w:sz w:val="24"/>
          <w:szCs w:val="24"/>
        </w:rPr>
        <w:t>РобоКвинт</w:t>
      </w:r>
      <w:proofErr w:type="spellEnd"/>
      <w:r w:rsidRPr="00C85FB9">
        <w:rPr>
          <w:rFonts w:ascii="Times New Roman" w:hAnsi="Times New Roman" w:cs="Times New Roman"/>
          <w:sz w:val="24"/>
          <w:szCs w:val="24"/>
        </w:rPr>
        <w:t>: Мир, созданный инженерами»</w:t>
      </w:r>
      <w:r w:rsidRPr="00C85FB9">
        <w:rPr>
          <w:rFonts w:ascii="Times New Roman" w:hAnsi="Times New Roman" w:cs="Times New Roman"/>
          <w:sz w:val="24"/>
          <w:szCs w:val="24"/>
        </w:rPr>
        <w:br/>
      </w:r>
      <w:r w:rsidRPr="00C85FB9">
        <w:rPr>
          <w:rFonts w:ascii="Times New Roman" w:hAnsi="Times New Roman" w:cs="Times New Roman"/>
          <w:b/>
          <w:bCs/>
          <w:sz w:val="24"/>
          <w:szCs w:val="24"/>
        </w:rPr>
        <w:t>Дата проведения:</w:t>
      </w:r>
      <w:r w:rsidRPr="00C85FB9">
        <w:rPr>
          <w:rFonts w:ascii="Times New Roman" w:hAnsi="Times New Roman" w:cs="Times New Roman"/>
          <w:sz w:val="24"/>
          <w:szCs w:val="24"/>
        </w:rPr>
        <w:t xml:space="preserve"> 29 ноября 2025 года</w:t>
      </w:r>
      <w:r w:rsidRPr="00C85FB9">
        <w:rPr>
          <w:rFonts w:ascii="Times New Roman" w:hAnsi="Times New Roman" w:cs="Times New Roman"/>
          <w:sz w:val="24"/>
          <w:szCs w:val="24"/>
        </w:rPr>
        <w:br/>
      </w:r>
      <w:r w:rsidRPr="00C85FB9">
        <w:rPr>
          <w:rFonts w:ascii="Times New Roman" w:hAnsi="Times New Roman" w:cs="Times New Roman"/>
          <w:b/>
          <w:bCs/>
          <w:sz w:val="24"/>
          <w:szCs w:val="24"/>
        </w:rPr>
        <w:t>Место проведения:</w:t>
      </w:r>
      <w:r w:rsidRPr="00C85FB9">
        <w:rPr>
          <w:rFonts w:ascii="Times New Roman" w:hAnsi="Times New Roman" w:cs="Times New Roman"/>
          <w:sz w:val="24"/>
          <w:szCs w:val="24"/>
        </w:rPr>
        <w:t xml:space="preserve"> г. Пермь, </w:t>
      </w:r>
      <w:proofErr w:type="spellStart"/>
      <w:r w:rsidRPr="00C85FB9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C85FB9">
        <w:rPr>
          <w:rFonts w:ascii="Times New Roman" w:hAnsi="Times New Roman" w:cs="Times New Roman"/>
          <w:sz w:val="24"/>
          <w:szCs w:val="24"/>
        </w:rPr>
        <w:t xml:space="preserve"> Комсомольский, д. 53, Молодёжный Центр «Кристалл», 1 этаж и цокольный этаж</w:t>
      </w:r>
    </w:p>
    <w:p w14:paraId="663293F6" w14:textId="77777777" w:rsidR="00C85FB9" w:rsidRPr="00C85FB9" w:rsidRDefault="00C85FB9" w:rsidP="00C85FB9">
      <w:pPr>
        <w:rPr>
          <w:rFonts w:ascii="Times New Roman" w:hAnsi="Times New Roman" w:cs="Times New Roman"/>
          <w:sz w:val="24"/>
          <w:szCs w:val="24"/>
        </w:rPr>
      </w:pPr>
      <w:r w:rsidRPr="00C85FB9">
        <w:rPr>
          <w:rFonts w:ascii="Times New Roman" w:hAnsi="Times New Roman" w:cs="Times New Roman"/>
          <w:sz w:val="24"/>
          <w:szCs w:val="24"/>
        </w:rPr>
        <w:pict w14:anchorId="3E10237A">
          <v:rect id="_x0000_i1025" style="width:0;height:1.5pt" o:hralign="center" o:hrstd="t" o:hr="t" fillcolor="#a0a0a0" stroked="f"/>
        </w:pict>
      </w:r>
    </w:p>
    <w:p w14:paraId="3D632F5E" w14:textId="77777777" w:rsidR="00C85FB9" w:rsidRPr="00C85FB9" w:rsidRDefault="00C85FB9" w:rsidP="00C85F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5FB9">
        <w:rPr>
          <w:rFonts w:ascii="Times New Roman" w:hAnsi="Times New Roman" w:cs="Times New Roman"/>
          <w:b/>
          <w:bCs/>
          <w:sz w:val="24"/>
          <w:szCs w:val="24"/>
        </w:rPr>
        <w:t>1. Секция для подписей жюри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948"/>
        <w:gridCol w:w="2221"/>
        <w:gridCol w:w="1012"/>
        <w:gridCol w:w="850"/>
        <w:gridCol w:w="2977"/>
      </w:tblGrid>
      <w:tr w:rsidR="00C85FB9" w:rsidRPr="00C85FB9" w14:paraId="39360259" w14:textId="77777777" w:rsidTr="00280E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1CEB50" w14:textId="77777777" w:rsidR="00C85FB9" w:rsidRPr="00C85FB9" w:rsidRDefault="00C85FB9" w:rsidP="00280E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6D7C1E72" w14:textId="77777777" w:rsidR="00C85FB9" w:rsidRPr="00C85FB9" w:rsidRDefault="00C85FB9" w:rsidP="00280E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191" w:type="dxa"/>
            <w:vAlign w:val="center"/>
            <w:hideMark/>
          </w:tcPr>
          <w:p w14:paraId="4DA8F911" w14:textId="77777777" w:rsidR="00C85FB9" w:rsidRPr="00C85FB9" w:rsidRDefault="00C85FB9" w:rsidP="00280E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871" w:type="dxa"/>
            <w:vAlign w:val="center"/>
            <w:hideMark/>
          </w:tcPr>
          <w:p w14:paraId="6667F28A" w14:textId="77777777" w:rsidR="00C85FB9" w:rsidRPr="00C85FB9" w:rsidRDefault="00C85FB9" w:rsidP="00280E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  <w:tc>
          <w:tcPr>
            <w:tcW w:w="820" w:type="dxa"/>
            <w:vAlign w:val="center"/>
            <w:hideMark/>
          </w:tcPr>
          <w:p w14:paraId="3CD09184" w14:textId="77777777" w:rsidR="00C85FB9" w:rsidRPr="00C85FB9" w:rsidRDefault="00C85FB9" w:rsidP="00280E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932" w:type="dxa"/>
            <w:vAlign w:val="center"/>
            <w:hideMark/>
          </w:tcPr>
          <w:p w14:paraId="286B58AF" w14:textId="77777777" w:rsidR="00C85FB9" w:rsidRPr="00C85FB9" w:rsidRDefault="00C85FB9" w:rsidP="00280E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Комментарий</w:t>
            </w:r>
          </w:p>
        </w:tc>
      </w:tr>
      <w:tr w:rsidR="00C85FB9" w:rsidRPr="00C85FB9" w14:paraId="4A08EB56" w14:textId="77777777" w:rsidTr="00280E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4E2D3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7EB855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191" w:type="dxa"/>
            <w:vAlign w:val="center"/>
            <w:hideMark/>
          </w:tcPr>
          <w:p w14:paraId="7E725C22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  <w:hideMark/>
          </w:tcPr>
          <w:p w14:paraId="04457A98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  <w:hideMark/>
          </w:tcPr>
          <w:p w14:paraId="787CBE9B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  <w:hideMark/>
          </w:tcPr>
          <w:p w14:paraId="64A932A6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9" w:rsidRPr="00C85FB9" w14:paraId="5073280F" w14:textId="77777777" w:rsidTr="00280E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924B2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241B46D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2191" w:type="dxa"/>
            <w:vAlign w:val="center"/>
            <w:hideMark/>
          </w:tcPr>
          <w:p w14:paraId="3DB3ABCA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  <w:hideMark/>
          </w:tcPr>
          <w:p w14:paraId="30D23754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  <w:hideMark/>
          </w:tcPr>
          <w:p w14:paraId="0BA16E48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  <w:hideMark/>
          </w:tcPr>
          <w:p w14:paraId="4B106EB0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9" w:rsidRPr="00C85FB9" w14:paraId="1B94ABC7" w14:textId="77777777" w:rsidTr="00280E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4A448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4AF6062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2191" w:type="dxa"/>
            <w:vAlign w:val="center"/>
            <w:hideMark/>
          </w:tcPr>
          <w:p w14:paraId="47115DC0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  <w:hideMark/>
          </w:tcPr>
          <w:p w14:paraId="004679E7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  <w:hideMark/>
          </w:tcPr>
          <w:p w14:paraId="2ABF3CA8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  <w:hideMark/>
          </w:tcPr>
          <w:p w14:paraId="0586B32E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9" w:rsidRPr="00C85FB9" w14:paraId="048A8781" w14:textId="77777777" w:rsidTr="00280E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EB062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A117731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2191" w:type="dxa"/>
            <w:vAlign w:val="center"/>
            <w:hideMark/>
          </w:tcPr>
          <w:p w14:paraId="1B16799B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  <w:hideMark/>
          </w:tcPr>
          <w:p w14:paraId="4843EAE0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  <w:hideMark/>
          </w:tcPr>
          <w:p w14:paraId="70967CB9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  <w:hideMark/>
          </w:tcPr>
          <w:p w14:paraId="583BADE1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9" w:rsidRPr="00C85FB9" w14:paraId="1BD15F55" w14:textId="77777777" w:rsidTr="00280E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D0F84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5C928DF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2191" w:type="dxa"/>
            <w:vAlign w:val="center"/>
            <w:hideMark/>
          </w:tcPr>
          <w:p w14:paraId="5131DEC2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  <w:hideMark/>
          </w:tcPr>
          <w:p w14:paraId="013B99F6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  <w:hideMark/>
          </w:tcPr>
          <w:p w14:paraId="668E31E8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  <w:hideMark/>
          </w:tcPr>
          <w:p w14:paraId="781D6C51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9" w:rsidRPr="00C85FB9" w14:paraId="26F5C114" w14:textId="77777777" w:rsidTr="00280E45">
        <w:trPr>
          <w:tblCellSpacing w:w="15" w:type="dxa"/>
        </w:trPr>
        <w:tc>
          <w:tcPr>
            <w:tcW w:w="0" w:type="auto"/>
            <w:vAlign w:val="center"/>
          </w:tcPr>
          <w:p w14:paraId="4A42F5C1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05DAB799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2191" w:type="dxa"/>
            <w:vAlign w:val="center"/>
          </w:tcPr>
          <w:p w14:paraId="32C20AD3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59261ADD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5E184CD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7B07141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9" w:rsidRPr="00C85FB9" w14:paraId="293A7F8C" w14:textId="77777777" w:rsidTr="00280E45">
        <w:trPr>
          <w:tblCellSpacing w:w="15" w:type="dxa"/>
        </w:trPr>
        <w:tc>
          <w:tcPr>
            <w:tcW w:w="0" w:type="auto"/>
            <w:vAlign w:val="center"/>
          </w:tcPr>
          <w:p w14:paraId="3CFCD669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4ABA522F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2191" w:type="dxa"/>
            <w:vAlign w:val="center"/>
          </w:tcPr>
          <w:p w14:paraId="68EFBF52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508B9C5B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16FA3AA9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18A91294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9" w:rsidRPr="00C85FB9" w14:paraId="456B29A7" w14:textId="77777777" w:rsidTr="00280E45">
        <w:trPr>
          <w:tblCellSpacing w:w="15" w:type="dxa"/>
        </w:trPr>
        <w:tc>
          <w:tcPr>
            <w:tcW w:w="0" w:type="auto"/>
            <w:vAlign w:val="center"/>
          </w:tcPr>
          <w:p w14:paraId="443BF826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4BAB9EEC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2191" w:type="dxa"/>
            <w:vAlign w:val="center"/>
          </w:tcPr>
          <w:p w14:paraId="11FCAAC4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252FCB51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3597990D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13D74B29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9" w:rsidRPr="00C85FB9" w14:paraId="09603A71" w14:textId="77777777" w:rsidTr="00280E45">
        <w:trPr>
          <w:tblCellSpacing w:w="15" w:type="dxa"/>
        </w:trPr>
        <w:tc>
          <w:tcPr>
            <w:tcW w:w="0" w:type="auto"/>
            <w:vAlign w:val="center"/>
          </w:tcPr>
          <w:p w14:paraId="3B29C9A1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4D28F6C9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2191" w:type="dxa"/>
            <w:vAlign w:val="center"/>
          </w:tcPr>
          <w:p w14:paraId="379059EE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37D6E24B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49B42120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1E67A636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AEA5D7" w14:textId="77777777" w:rsidR="00C85FB9" w:rsidRPr="00C85FB9" w:rsidRDefault="00C85FB9" w:rsidP="00C85FB9">
      <w:pPr>
        <w:rPr>
          <w:rFonts w:ascii="Times New Roman" w:hAnsi="Times New Roman" w:cs="Times New Roman"/>
          <w:sz w:val="24"/>
          <w:szCs w:val="24"/>
        </w:rPr>
      </w:pPr>
      <w:r w:rsidRPr="00C85FB9">
        <w:rPr>
          <w:rFonts w:ascii="Times New Roman" w:hAnsi="Times New Roman" w:cs="Times New Roman"/>
          <w:b/>
          <w:bCs/>
          <w:sz w:val="24"/>
          <w:szCs w:val="24"/>
        </w:rPr>
        <w:t>Примечание:</w:t>
      </w:r>
      <w:r w:rsidRPr="00C85FB9">
        <w:rPr>
          <w:rFonts w:ascii="Times New Roman" w:hAnsi="Times New Roman" w:cs="Times New Roman"/>
          <w:sz w:val="24"/>
          <w:szCs w:val="24"/>
        </w:rPr>
        <w:t xml:space="preserve"> Подписи жюри фиксируются после оценки каждого конкурса. В графе «Комментарий» можно указать уточнения по выставленным баллам или особые замечания по участникам.</w:t>
      </w:r>
    </w:p>
    <w:p w14:paraId="061D0A11" w14:textId="77777777" w:rsidR="00C85FB9" w:rsidRPr="00C85FB9" w:rsidRDefault="00C85FB9" w:rsidP="00C85FB9">
      <w:pPr>
        <w:rPr>
          <w:rFonts w:ascii="Times New Roman" w:hAnsi="Times New Roman" w:cs="Times New Roman"/>
          <w:sz w:val="24"/>
          <w:szCs w:val="24"/>
        </w:rPr>
      </w:pPr>
    </w:p>
    <w:p w14:paraId="2317E34D" w14:textId="77777777" w:rsidR="00C85FB9" w:rsidRPr="00C85FB9" w:rsidRDefault="00C85FB9" w:rsidP="00C85F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5FB9">
        <w:rPr>
          <w:rFonts w:ascii="Times New Roman" w:hAnsi="Times New Roman" w:cs="Times New Roman"/>
          <w:b/>
          <w:bCs/>
          <w:sz w:val="24"/>
          <w:szCs w:val="24"/>
        </w:rPr>
        <w:t>2. Секция для подписей организаторов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4494"/>
        <w:gridCol w:w="1595"/>
        <w:gridCol w:w="1012"/>
        <w:gridCol w:w="600"/>
        <w:gridCol w:w="1596"/>
      </w:tblGrid>
      <w:tr w:rsidR="00C85FB9" w:rsidRPr="00C85FB9" w14:paraId="1F61156A" w14:textId="77777777" w:rsidTr="00C85FB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77D27E" w14:textId="77777777" w:rsidR="00C85FB9" w:rsidRPr="00C85FB9" w:rsidRDefault="00C85FB9" w:rsidP="00280E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1DD31D98" w14:textId="77777777" w:rsidR="00C85FB9" w:rsidRPr="00C85FB9" w:rsidRDefault="00C85FB9" w:rsidP="00280E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/ Должность</w:t>
            </w:r>
          </w:p>
        </w:tc>
        <w:tc>
          <w:tcPr>
            <w:tcW w:w="1565" w:type="dxa"/>
            <w:vAlign w:val="center"/>
            <w:hideMark/>
          </w:tcPr>
          <w:p w14:paraId="47230053" w14:textId="77777777" w:rsidR="00C85FB9" w:rsidRPr="00C85FB9" w:rsidRDefault="00C85FB9" w:rsidP="00280E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871" w:type="dxa"/>
            <w:vAlign w:val="center"/>
            <w:hideMark/>
          </w:tcPr>
          <w:p w14:paraId="24D03B28" w14:textId="77777777" w:rsidR="00C85FB9" w:rsidRPr="00C85FB9" w:rsidRDefault="00C85FB9" w:rsidP="00280E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  <w:tc>
          <w:tcPr>
            <w:tcW w:w="518" w:type="dxa"/>
            <w:vAlign w:val="center"/>
            <w:hideMark/>
          </w:tcPr>
          <w:p w14:paraId="637A408D" w14:textId="77777777" w:rsidR="00C85FB9" w:rsidRPr="00C85FB9" w:rsidRDefault="00C85FB9" w:rsidP="00280E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391" w:type="dxa"/>
            <w:vAlign w:val="center"/>
            <w:hideMark/>
          </w:tcPr>
          <w:p w14:paraId="640B44F3" w14:textId="77777777" w:rsidR="00C85FB9" w:rsidRPr="00C85FB9" w:rsidRDefault="00C85FB9" w:rsidP="00280E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Комментарий</w:t>
            </w:r>
          </w:p>
        </w:tc>
      </w:tr>
      <w:tr w:rsidR="00C85FB9" w:rsidRPr="00C85FB9" w14:paraId="5B66E6CC" w14:textId="77777777" w:rsidTr="00C85F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F5600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133DAE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ПНИПУ / Координатор мероприятия</w:t>
            </w:r>
          </w:p>
        </w:tc>
        <w:tc>
          <w:tcPr>
            <w:tcW w:w="1565" w:type="dxa"/>
            <w:vAlign w:val="center"/>
            <w:hideMark/>
          </w:tcPr>
          <w:p w14:paraId="27320378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  <w:hideMark/>
          </w:tcPr>
          <w:p w14:paraId="44BBE278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  <w:hideMark/>
          </w:tcPr>
          <w:p w14:paraId="76EBE132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  <w:hideMark/>
          </w:tcPr>
          <w:p w14:paraId="522B1F91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9" w:rsidRPr="00C85FB9" w14:paraId="4C65234A" w14:textId="77777777" w:rsidTr="00C85F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11A3F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489936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Инженерный центр «</w:t>
            </w:r>
            <w:proofErr w:type="spellStart"/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РобоКвинт</w:t>
            </w:r>
            <w:proofErr w:type="spellEnd"/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» / Организатор</w:t>
            </w:r>
          </w:p>
        </w:tc>
        <w:tc>
          <w:tcPr>
            <w:tcW w:w="1565" w:type="dxa"/>
            <w:vAlign w:val="center"/>
            <w:hideMark/>
          </w:tcPr>
          <w:p w14:paraId="6A2A7A8A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  <w:hideMark/>
          </w:tcPr>
          <w:p w14:paraId="7AABFCBC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  <w:hideMark/>
          </w:tcPr>
          <w:p w14:paraId="330BBB1F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  <w:hideMark/>
          </w:tcPr>
          <w:p w14:paraId="641673CB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9" w:rsidRPr="00C85FB9" w14:paraId="75AD0B47" w14:textId="77777777" w:rsidTr="00C85F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7A0FA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2B78185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 «Сигнал» / Организатор</w:t>
            </w:r>
          </w:p>
        </w:tc>
        <w:tc>
          <w:tcPr>
            <w:tcW w:w="1565" w:type="dxa"/>
            <w:vAlign w:val="center"/>
            <w:hideMark/>
          </w:tcPr>
          <w:p w14:paraId="14F097F9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  <w:hideMark/>
          </w:tcPr>
          <w:p w14:paraId="6D02D7F6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  <w:hideMark/>
          </w:tcPr>
          <w:p w14:paraId="2123F487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  <w:hideMark/>
          </w:tcPr>
          <w:p w14:paraId="7B6891C4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9" w:rsidRPr="00C85FB9" w14:paraId="26716B13" w14:textId="77777777" w:rsidTr="00C85F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6A566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053DE3F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9">
              <w:rPr>
                <w:rFonts w:ascii="Times New Roman" w:hAnsi="Times New Roman" w:cs="Times New Roman"/>
                <w:sz w:val="24"/>
                <w:szCs w:val="24"/>
              </w:rPr>
              <w:t>Промышленный партнер / Представитель</w:t>
            </w:r>
          </w:p>
        </w:tc>
        <w:tc>
          <w:tcPr>
            <w:tcW w:w="1565" w:type="dxa"/>
            <w:vAlign w:val="center"/>
            <w:hideMark/>
          </w:tcPr>
          <w:p w14:paraId="3C81E676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  <w:hideMark/>
          </w:tcPr>
          <w:p w14:paraId="5E7312F5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  <w:hideMark/>
          </w:tcPr>
          <w:p w14:paraId="7FAB35E3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  <w:hideMark/>
          </w:tcPr>
          <w:p w14:paraId="663F5374" w14:textId="77777777" w:rsidR="00C85FB9" w:rsidRPr="00C85FB9" w:rsidRDefault="00C85FB9" w:rsidP="0028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EDAD8B" w14:textId="77777777" w:rsidR="00C85FB9" w:rsidRPr="00C85FB9" w:rsidRDefault="00C85FB9" w:rsidP="00C85FB9">
      <w:pPr>
        <w:rPr>
          <w:rFonts w:ascii="Times New Roman" w:hAnsi="Times New Roman" w:cs="Times New Roman"/>
          <w:sz w:val="24"/>
          <w:szCs w:val="24"/>
        </w:rPr>
      </w:pPr>
      <w:r w:rsidRPr="00C85FB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Примечание:</w:t>
      </w:r>
      <w:r w:rsidRPr="00C85FB9">
        <w:rPr>
          <w:rFonts w:ascii="Times New Roman" w:hAnsi="Times New Roman" w:cs="Times New Roman"/>
          <w:sz w:val="24"/>
          <w:szCs w:val="24"/>
        </w:rPr>
        <w:t xml:space="preserve"> Подписи организаторов фиксируют:</w:t>
      </w:r>
    </w:p>
    <w:p w14:paraId="3D278BE8" w14:textId="77777777" w:rsidR="00C85FB9" w:rsidRPr="00C85FB9" w:rsidRDefault="00C85FB9" w:rsidP="00C85FB9">
      <w:pPr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C85FB9">
        <w:rPr>
          <w:rFonts w:ascii="Times New Roman" w:hAnsi="Times New Roman" w:cs="Times New Roman"/>
          <w:sz w:val="24"/>
          <w:szCs w:val="24"/>
        </w:rPr>
        <w:t>факт проведения мероприятия;</w:t>
      </w:r>
    </w:p>
    <w:p w14:paraId="312F1807" w14:textId="77777777" w:rsidR="00C85FB9" w:rsidRPr="00C85FB9" w:rsidRDefault="00C85FB9" w:rsidP="00C85FB9">
      <w:pPr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C85FB9">
        <w:rPr>
          <w:rFonts w:ascii="Times New Roman" w:hAnsi="Times New Roman" w:cs="Times New Roman"/>
          <w:sz w:val="24"/>
          <w:szCs w:val="24"/>
        </w:rPr>
        <w:t>корректность работы жюри;</w:t>
      </w:r>
    </w:p>
    <w:p w14:paraId="76B988BA" w14:textId="77777777" w:rsidR="00C85FB9" w:rsidRPr="00C85FB9" w:rsidRDefault="00C85FB9" w:rsidP="00C85FB9">
      <w:pPr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C85FB9">
        <w:rPr>
          <w:rFonts w:ascii="Times New Roman" w:hAnsi="Times New Roman" w:cs="Times New Roman"/>
          <w:sz w:val="24"/>
          <w:szCs w:val="24"/>
        </w:rPr>
        <w:t>соблюдение регламента;</w:t>
      </w:r>
    </w:p>
    <w:p w14:paraId="2F20B77E" w14:textId="436BD0E3" w:rsidR="00C85FB9" w:rsidRPr="00C85FB9" w:rsidRDefault="00C85FB9" w:rsidP="00C85FB9">
      <w:pPr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C85FB9">
        <w:rPr>
          <w:rFonts w:ascii="Times New Roman" w:hAnsi="Times New Roman" w:cs="Times New Roman"/>
          <w:sz w:val="24"/>
          <w:szCs w:val="24"/>
        </w:rPr>
        <w:t>приемку участников и выставочных проектов.</w:t>
      </w:r>
    </w:p>
    <w:p w14:paraId="152C38CA" w14:textId="77777777" w:rsidR="00C85FB9" w:rsidRPr="00C85FB9" w:rsidRDefault="00C85FB9" w:rsidP="00C85F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5FB9">
        <w:rPr>
          <w:rFonts w:ascii="Times New Roman" w:hAnsi="Times New Roman" w:cs="Times New Roman"/>
          <w:b/>
          <w:bCs/>
          <w:sz w:val="24"/>
          <w:szCs w:val="24"/>
        </w:rPr>
        <w:t>3. Общие рекомендации по использованию</w:t>
      </w:r>
    </w:p>
    <w:p w14:paraId="5C8B52F5" w14:textId="77777777" w:rsidR="00C85FB9" w:rsidRPr="00C85FB9" w:rsidRDefault="00C85FB9" w:rsidP="00C85FB9">
      <w:pPr>
        <w:numPr>
          <w:ilvl w:val="0"/>
          <w:numId w:val="7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FB9">
        <w:rPr>
          <w:rFonts w:ascii="Times New Roman" w:hAnsi="Times New Roman" w:cs="Times New Roman"/>
          <w:sz w:val="24"/>
          <w:szCs w:val="24"/>
        </w:rPr>
        <w:t>Документ должен быть доступен жюри и организаторам на всех этапах мероприятия.</w:t>
      </w:r>
    </w:p>
    <w:p w14:paraId="67FA55F8" w14:textId="77777777" w:rsidR="00C85FB9" w:rsidRPr="00C85FB9" w:rsidRDefault="00C85FB9" w:rsidP="00C85FB9">
      <w:pPr>
        <w:numPr>
          <w:ilvl w:val="0"/>
          <w:numId w:val="7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FB9">
        <w:rPr>
          <w:rFonts w:ascii="Times New Roman" w:hAnsi="Times New Roman" w:cs="Times New Roman"/>
          <w:sz w:val="24"/>
          <w:szCs w:val="24"/>
        </w:rPr>
        <w:t>Рекомендуется, чтобы каждая таблица имела пронумерованных участников (для команд и жюри), чтобы подписи были легко идентифицируемыми.</w:t>
      </w:r>
    </w:p>
    <w:p w14:paraId="09C10A8D" w14:textId="77777777" w:rsidR="00C85FB9" w:rsidRPr="00C85FB9" w:rsidRDefault="00C85FB9" w:rsidP="00C85FB9">
      <w:pPr>
        <w:numPr>
          <w:ilvl w:val="0"/>
          <w:numId w:val="7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FB9">
        <w:rPr>
          <w:rFonts w:ascii="Times New Roman" w:hAnsi="Times New Roman" w:cs="Times New Roman"/>
          <w:sz w:val="24"/>
          <w:szCs w:val="24"/>
        </w:rPr>
        <w:t xml:space="preserve">При необходимости можно сделать </w:t>
      </w:r>
      <w:r w:rsidRPr="00C85FB9">
        <w:rPr>
          <w:rFonts w:ascii="Times New Roman" w:hAnsi="Times New Roman" w:cs="Times New Roman"/>
          <w:b/>
          <w:bCs/>
          <w:sz w:val="24"/>
          <w:szCs w:val="24"/>
        </w:rPr>
        <w:t>копии документа для каждой группы жюри</w:t>
      </w:r>
      <w:r w:rsidRPr="00C85FB9">
        <w:rPr>
          <w:rFonts w:ascii="Times New Roman" w:hAnsi="Times New Roman" w:cs="Times New Roman"/>
          <w:sz w:val="24"/>
          <w:szCs w:val="24"/>
        </w:rPr>
        <w:t xml:space="preserve"> и для организаторов, чтобы зафиксировать подписи отдельно по секциям (например, жюри 1 и жюри 2).</w:t>
      </w:r>
    </w:p>
    <w:p w14:paraId="4DBE7593" w14:textId="77777777" w:rsidR="00C85FB9" w:rsidRPr="00C85FB9" w:rsidRDefault="00C85FB9" w:rsidP="00C85FB9">
      <w:pPr>
        <w:numPr>
          <w:ilvl w:val="0"/>
          <w:numId w:val="7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FB9">
        <w:rPr>
          <w:rFonts w:ascii="Times New Roman" w:hAnsi="Times New Roman" w:cs="Times New Roman"/>
          <w:sz w:val="24"/>
          <w:szCs w:val="24"/>
        </w:rPr>
        <w:t>Все подписи и комментарии считаются официальным подтверждением действий участников и соблюдения регламента.</w:t>
      </w:r>
    </w:p>
    <w:p w14:paraId="44319AE5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13FF67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85F00A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3DA91D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C50B4C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9B72CD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4EDA1B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FA25D0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973AEB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54CFCB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74E21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FEDF45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92F068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C5E2CD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41BCB5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518D21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7EBADA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8BCA65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3571F6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E68F68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E7B8C5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E20D55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DE2B3B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312D54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AE06AA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EBADD7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49B002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C4C072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D59274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467EE1" w14:textId="77777777" w:rsidR="00C85FB9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A27513" w14:textId="77777777" w:rsidR="00C85FB9" w:rsidRPr="00DB372D" w:rsidRDefault="00C85FB9" w:rsidP="00DB372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85FB9" w:rsidRPr="00DB372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A6C56" w14:textId="77777777" w:rsidR="005D2024" w:rsidRDefault="005D2024" w:rsidP="001F1BCD">
      <w:pPr>
        <w:spacing w:after="0" w:line="240" w:lineRule="auto"/>
      </w:pPr>
      <w:r>
        <w:separator/>
      </w:r>
    </w:p>
  </w:endnote>
  <w:endnote w:type="continuationSeparator" w:id="0">
    <w:p w14:paraId="7E26BB3A" w14:textId="77777777" w:rsidR="005D2024" w:rsidRDefault="005D2024" w:rsidP="001F1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369687"/>
      <w:docPartObj>
        <w:docPartGallery w:val="Page Numbers (Bottom of Page)"/>
        <w:docPartUnique/>
      </w:docPartObj>
    </w:sdtPr>
    <w:sdtContent>
      <w:p w14:paraId="02BD51E7" w14:textId="283BE369" w:rsidR="001F1BCD" w:rsidRDefault="001F1BC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B31EC9" w14:textId="77777777" w:rsidR="001F1BCD" w:rsidRDefault="001F1BC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3684B" w14:textId="77777777" w:rsidR="005D2024" w:rsidRDefault="005D2024" w:rsidP="001F1BCD">
      <w:pPr>
        <w:spacing w:after="0" w:line="240" w:lineRule="auto"/>
      </w:pPr>
      <w:r>
        <w:separator/>
      </w:r>
    </w:p>
  </w:footnote>
  <w:footnote w:type="continuationSeparator" w:id="0">
    <w:p w14:paraId="200008DF" w14:textId="77777777" w:rsidR="005D2024" w:rsidRDefault="005D2024" w:rsidP="001F1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9FA"/>
    <w:multiLevelType w:val="multilevel"/>
    <w:tmpl w:val="D260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F6470"/>
    <w:multiLevelType w:val="multilevel"/>
    <w:tmpl w:val="C22A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93A1B"/>
    <w:multiLevelType w:val="multilevel"/>
    <w:tmpl w:val="ABCC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1557D3"/>
    <w:multiLevelType w:val="multilevel"/>
    <w:tmpl w:val="FFE2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FC7829"/>
    <w:multiLevelType w:val="multilevel"/>
    <w:tmpl w:val="23AE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74486E"/>
    <w:multiLevelType w:val="multilevel"/>
    <w:tmpl w:val="C3DE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64180F"/>
    <w:multiLevelType w:val="multilevel"/>
    <w:tmpl w:val="5DDC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0E41AE"/>
    <w:multiLevelType w:val="multilevel"/>
    <w:tmpl w:val="D160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B199C"/>
    <w:multiLevelType w:val="multilevel"/>
    <w:tmpl w:val="634A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A041F1"/>
    <w:multiLevelType w:val="multilevel"/>
    <w:tmpl w:val="1584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AD6A35"/>
    <w:multiLevelType w:val="multilevel"/>
    <w:tmpl w:val="7B22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F17E2D"/>
    <w:multiLevelType w:val="multilevel"/>
    <w:tmpl w:val="C436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1C14A4"/>
    <w:multiLevelType w:val="multilevel"/>
    <w:tmpl w:val="28C2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732FD8"/>
    <w:multiLevelType w:val="multilevel"/>
    <w:tmpl w:val="8000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2E790A"/>
    <w:multiLevelType w:val="multilevel"/>
    <w:tmpl w:val="9240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A10A02"/>
    <w:multiLevelType w:val="multilevel"/>
    <w:tmpl w:val="2932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336117"/>
    <w:multiLevelType w:val="multilevel"/>
    <w:tmpl w:val="E4EA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6E00B1"/>
    <w:multiLevelType w:val="multilevel"/>
    <w:tmpl w:val="4930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082AB7"/>
    <w:multiLevelType w:val="multilevel"/>
    <w:tmpl w:val="C1AA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464ED4"/>
    <w:multiLevelType w:val="multilevel"/>
    <w:tmpl w:val="C318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CF41BC"/>
    <w:multiLevelType w:val="multilevel"/>
    <w:tmpl w:val="09BC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2F7C14"/>
    <w:multiLevelType w:val="multilevel"/>
    <w:tmpl w:val="CDC8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EF7D05"/>
    <w:multiLevelType w:val="multilevel"/>
    <w:tmpl w:val="E09C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B64B40"/>
    <w:multiLevelType w:val="multilevel"/>
    <w:tmpl w:val="4C76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7C6F5C"/>
    <w:multiLevelType w:val="multilevel"/>
    <w:tmpl w:val="BA5E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C07B3C"/>
    <w:multiLevelType w:val="multilevel"/>
    <w:tmpl w:val="DFB2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DF26AA"/>
    <w:multiLevelType w:val="multilevel"/>
    <w:tmpl w:val="24E0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615BAC"/>
    <w:multiLevelType w:val="multilevel"/>
    <w:tmpl w:val="45F4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A912DF"/>
    <w:multiLevelType w:val="multilevel"/>
    <w:tmpl w:val="51E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7DB7894"/>
    <w:multiLevelType w:val="multilevel"/>
    <w:tmpl w:val="3F50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D91FA6"/>
    <w:multiLevelType w:val="multilevel"/>
    <w:tmpl w:val="ADAE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9FD6A05"/>
    <w:multiLevelType w:val="multilevel"/>
    <w:tmpl w:val="368A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AE353F9"/>
    <w:multiLevelType w:val="multilevel"/>
    <w:tmpl w:val="5DD8C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B6D06CE"/>
    <w:multiLevelType w:val="multilevel"/>
    <w:tmpl w:val="8B7A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D553374"/>
    <w:multiLevelType w:val="multilevel"/>
    <w:tmpl w:val="334A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E3A08EB"/>
    <w:multiLevelType w:val="multilevel"/>
    <w:tmpl w:val="AD72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E546F00"/>
    <w:multiLevelType w:val="multilevel"/>
    <w:tmpl w:val="2CCA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2C67355"/>
    <w:multiLevelType w:val="multilevel"/>
    <w:tmpl w:val="8BBC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32E7B57"/>
    <w:multiLevelType w:val="multilevel"/>
    <w:tmpl w:val="F638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3E31E97"/>
    <w:multiLevelType w:val="multilevel"/>
    <w:tmpl w:val="A03A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4EB2754"/>
    <w:multiLevelType w:val="multilevel"/>
    <w:tmpl w:val="0B8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55D52CA"/>
    <w:multiLevelType w:val="multilevel"/>
    <w:tmpl w:val="A88E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58000CE"/>
    <w:multiLevelType w:val="multilevel"/>
    <w:tmpl w:val="05FE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967047"/>
    <w:multiLevelType w:val="multilevel"/>
    <w:tmpl w:val="5D94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CB2F6F"/>
    <w:multiLevelType w:val="multilevel"/>
    <w:tmpl w:val="D39A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940BD9"/>
    <w:multiLevelType w:val="multilevel"/>
    <w:tmpl w:val="8834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B94C20"/>
    <w:multiLevelType w:val="multilevel"/>
    <w:tmpl w:val="3C9A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08245B0"/>
    <w:multiLevelType w:val="multilevel"/>
    <w:tmpl w:val="4D8A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2820E3C"/>
    <w:multiLevelType w:val="multilevel"/>
    <w:tmpl w:val="753C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2B52E5A"/>
    <w:multiLevelType w:val="multilevel"/>
    <w:tmpl w:val="CD74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2E72472"/>
    <w:multiLevelType w:val="multilevel"/>
    <w:tmpl w:val="B732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4382073"/>
    <w:multiLevelType w:val="multilevel"/>
    <w:tmpl w:val="3E86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8561977"/>
    <w:multiLevelType w:val="multilevel"/>
    <w:tmpl w:val="3CDE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90C6961"/>
    <w:multiLevelType w:val="multilevel"/>
    <w:tmpl w:val="D3A8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B6167A3"/>
    <w:multiLevelType w:val="multilevel"/>
    <w:tmpl w:val="6D40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DBD59CD"/>
    <w:multiLevelType w:val="multilevel"/>
    <w:tmpl w:val="BC82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E2E47D0"/>
    <w:multiLevelType w:val="multilevel"/>
    <w:tmpl w:val="5C62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E5F2CCD"/>
    <w:multiLevelType w:val="multilevel"/>
    <w:tmpl w:val="F55A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0932EAB"/>
    <w:multiLevelType w:val="multilevel"/>
    <w:tmpl w:val="22C0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6F21E2B"/>
    <w:multiLevelType w:val="multilevel"/>
    <w:tmpl w:val="2624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70E572B"/>
    <w:multiLevelType w:val="multilevel"/>
    <w:tmpl w:val="860C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AF50551"/>
    <w:multiLevelType w:val="multilevel"/>
    <w:tmpl w:val="6198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C572753"/>
    <w:multiLevelType w:val="multilevel"/>
    <w:tmpl w:val="A536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C681F55"/>
    <w:multiLevelType w:val="multilevel"/>
    <w:tmpl w:val="5FFE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EF50E4E"/>
    <w:multiLevelType w:val="multilevel"/>
    <w:tmpl w:val="DE90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FCF1B9A"/>
    <w:multiLevelType w:val="multilevel"/>
    <w:tmpl w:val="22AE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1273D92"/>
    <w:multiLevelType w:val="multilevel"/>
    <w:tmpl w:val="9B86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3097827"/>
    <w:multiLevelType w:val="multilevel"/>
    <w:tmpl w:val="5F78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5C13795"/>
    <w:multiLevelType w:val="multilevel"/>
    <w:tmpl w:val="FF78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85C3AAD"/>
    <w:multiLevelType w:val="multilevel"/>
    <w:tmpl w:val="6DEC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8CE4C47"/>
    <w:multiLevelType w:val="multilevel"/>
    <w:tmpl w:val="F2C0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BAE1710"/>
    <w:multiLevelType w:val="multilevel"/>
    <w:tmpl w:val="0050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C466E3C"/>
    <w:multiLevelType w:val="multilevel"/>
    <w:tmpl w:val="A2D8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D464235"/>
    <w:multiLevelType w:val="multilevel"/>
    <w:tmpl w:val="36CC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F3327E4"/>
    <w:multiLevelType w:val="multilevel"/>
    <w:tmpl w:val="4008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259230">
    <w:abstractNumId w:val="69"/>
  </w:num>
  <w:num w:numId="2" w16cid:durableId="322860841">
    <w:abstractNumId w:val="13"/>
  </w:num>
  <w:num w:numId="3" w16cid:durableId="1657025333">
    <w:abstractNumId w:val="23"/>
  </w:num>
  <w:num w:numId="4" w16cid:durableId="90324888">
    <w:abstractNumId w:val="33"/>
  </w:num>
  <w:num w:numId="5" w16cid:durableId="1125001233">
    <w:abstractNumId w:val="61"/>
  </w:num>
  <w:num w:numId="6" w16cid:durableId="1722437407">
    <w:abstractNumId w:val="52"/>
  </w:num>
  <w:num w:numId="7" w16cid:durableId="587809255">
    <w:abstractNumId w:val="11"/>
  </w:num>
  <w:num w:numId="8" w16cid:durableId="599073387">
    <w:abstractNumId w:val="6"/>
  </w:num>
  <w:num w:numId="9" w16cid:durableId="123429127">
    <w:abstractNumId w:val="20"/>
  </w:num>
  <w:num w:numId="10" w16cid:durableId="1125194114">
    <w:abstractNumId w:val="14"/>
  </w:num>
  <w:num w:numId="11" w16cid:durableId="861893432">
    <w:abstractNumId w:val="40"/>
  </w:num>
  <w:num w:numId="12" w16cid:durableId="1783915927">
    <w:abstractNumId w:val="62"/>
  </w:num>
  <w:num w:numId="13" w16cid:durableId="1981222724">
    <w:abstractNumId w:val="8"/>
  </w:num>
  <w:num w:numId="14" w16cid:durableId="577444324">
    <w:abstractNumId w:val="46"/>
  </w:num>
  <w:num w:numId="15" w16cid:durableId="812285890">
    <w:abstractNumId w:val="64"/>
  </w:num>
  <w:num w:numId="16" w16cid:durableId="227765918">
    <w:abstractNumId w:val="73"/>
  </w:num>
  <w:num w:numId="17" w16cid:durableId="1749962158">
    <w:abstractNumId w:val="1"/>
  </w:num>
  <w:num w:numId="18" w16cid:durableId="2032762072">
    <w:abstractNumId w:val="38"/>
  </w:num>
  <w:num w:numId="19" w16cid:durableId="1003164295">
    <w:abstractNumId w:val="37"/>
  </w:num>
  <w:num w:numId="20" w16cid:durableId="130562389">
    <w:abstractNumId w:val="4"/>
  </w:num>
  <w:num w:numId="21" w16cid:durableId="1991055321">
    <w:abstractNumId w:val="18"/>
  </w:num>
  <w:num w:numId="22" w16cid:durableId="2072799854">
    <w:abstractNumId w:val="5"/>
  </w:num>
  <w:num w:numId="23" w16cid:durableId="746730951">
    <w:abstractNumId w:val="53"/>
  </w:num>
  <w:num w:numId="24" w16cid:durableId="1367365092">
    <w:abstractNumId w:val="57"/>
  </w:num>
  <w:num w:numId="25" w16cid:durableId="2140221030">
    <w:abstractNumId w:val="34"/>
  </w:num>
  <w:num w:numId="26" w16cid:durableId="1210386081">
    <w:abstractNumId w:val="31"/>
  </w:num>
  <w:num w:numId="27" w16cid:durableId="1002046177">
    <w:abstractNumId w:val="70"/>
  </w:num>
  <w:num w:numId="28" w16cid:durableId="881207644">
    <w:abstractNumId w:val="19"/>
  </w:num>
  <w:num w:numId="29" w16cid:durableId="922372678">
    <w:abstractNumId w:val="65"/>
  </w:num>
  <w:num w:numId="30" w16cid:durableId="964895551">
    <w:abstractNumId w:val="7"/>
  </w:num>
  <w:num w:numId="31" w16cid:durableId="132987742">
    <w:abstractNumId w:val="12"/>
  </w:num>
  <w:num w:numId="32" w16cid:durableId="961350387">
    <w:abstractNumId w:val="42"/>
  </w:num>
  <w:num w:numId="33" w16cid:durableId="174923667">
    <w:abstractNumId w:val="35"/>
  </w:num>
  <w:num w:numId="34" w16cid:durableId="444665608">
    <w:abstractNumId w:val="3"/>
  </w:num>
  <w:num w:numId="35" w16cid:durableId="178204014">
    <w:abstractNumId w:val="59"/>
  </w:num>
  <w:num w:numId="36" w16cid:durableId="71199854">
    <w:abstractNumId w:val="58"/>
  </w:num>
  <w:num w:numId="37" w16cid:durableId="1861776700">
    <w:abstractNumId w:val="2"/>
  </w:num>
  <w:num w:numId="38" w16cid:durableId="888879826">
    <w:abstractNumId w:val="56"/>
  </w:num>
  <w:num w:numId="39" w16cid:durableId="540628367">
    <w:abstractNumId w:val="36"/>
  </w:num>
  <w:num w:numId="40" w16cid:durableId="1121190980">
    <w:abstractNumId w:val="15"/>
  </w:num>
  <w:num w:numId="41" w16cid:durableId="1685591131">
    <w:abstractNumId w:val="63"/>
  </w:num>
  <w:num w:numId="42" w16cid:durableId="164051979">
    <w:abstractNumId w:val="9"/>
  </w:num>
  <w:num w:numId="43" w16cid:durableId="669065422">
    <w:abstractNumId w:val="41"/>
  </w:num>
  <w:num w:numId="44" w16cid:durableId="558636487">
    <w:abstractNumId w:val="29"/>
  </w:num>
  <w:num w:numId="45" w16cid:durableId="351687430">
    <w:abstractNumId w:val="0"/>
  </w:num>
  <w:num w:numId="46" w16cid:durableId="576093104">
    <w:abstractNumId w:val="45"/>
  </w:num>
  <w:num w:numId="47" w16cid:durableId="377704300">
    <w:abstractNumId w:val="67"/>
  </w:num>
  <w:num w:numId="48" w16cid:durableId="618417248">
    <w:abstractNumId w:val="16"/>
  </w:num>
  <w:num w:numId="49" w16cid:durableId="1764186530">
    <w:abstractNumId w:val="44"/>
  </w:num>
  <w:num w:numId="50" w16cid:durableId="1094132505">
    <w:abstractNumId w:val="66"/>
  </w:num>
  <w:num w:numId="51" w16cid:durableId="387530804">
    <w:abstractNumId w:val="24"/>
  </w:num>
  <w:num w:numId="52" w16cid:durableId="467630060">
    <w:abstractNumId w:val="39"/>
  </w:num>
  <w:num w:numId="53" w16cid:durableId="1582715697">
    <w:abstractNumId w:val="60"/>
  </w:num>
  <w:num w:numId="54" w16cid:durableId="1985116740">
    <w:abstractNumId w:val="47"/>
  </w:num>
  <w:num w:numId="55" w16cid:durableId="678627849">
    <w:abstractNumId w:val="49"/>
  </w:num>
  <w:num w:numId="56" w16cid:durableId="696539993">
    <w:abstractNumId w:val="21"/>
  </w:num>
  <w:num w:numId="57" w16cid:durableId="123353887">
    <w:abstractNumId w:val="26"/>
  </w:num>
  <w:num w:numId="58" w16cid:durableId="846015023">
    <w:abstractNumId w:val="55"/>
  </w:num>
  <w:num w:numId="59" w16cid:durableId="463692945">
    <w:abstractNumId w:val="72"/>
  </w:num>
  <w:num w:numId="60" w16cid:durableId="1500270076">
    <w:abstractNumId w:val="54"/>
  </w:num>
  <w:num w:numId="61" w16cid:durableId="53044268">
    <w:abstractNumId w:val="74"/>
  </w:num>
  <w:num w:numId="62" w16cid:durableId="577711766">
    <w:abstractNumId w:val="28"/>
  </w:num>
  <w:num w:numId="63" w16cid:durableId="922106968">
    <w:abstractNumId w:val="48"/>
  </w:num>
  <w:num w:numId="64" w16cid:durableId="1185750475">
    <w:abstractNumId w:val="25"/>
  </w:num>
  <w:num w:numId="65" w16cid:durableId="739256105">
    <w:abstractNumId w:val="27"/>
  </w:num>
  <w:num w:numId="66" w16cid:durableId="1657493685">
    <w:abstractNumId w:val="10"/>
  </w:num>
  <w:num w:numId="67" w16cid:durableId="978073824">
    <w:abstractNumId w:val="50"/>
  </w:num>
  <w:num w:numId="68" w16cid:durableId="2147041777">
    <w:abstractNumId w:val="43"/>
  </w:num>
  <w:num w:numId="69" w16cid:durableId="1398629063">
    <w:abstractNumId w:val="68"/>
  </w:num>
  <w:num w:numId="70" w16cid:durableId="184634025">
    <w:abstractNumId w:val="22"/>
  </w:num>
  <w:num w:numId="71" w16cid:durableId="1807233705">
    <w:abstractNumId w:val="71"/>
  </w:num>
  <w:num w:numId="72" w16cid:durableId="1613393842">
    <w:abstractNumId w:val="17"/>
  </w:num>
  <w:num w:numId="73" w16cid:durableId="1246109722">
    <w:abstractNumId w:val="51"/>
  </w:num>
  <w:num w:numId="74" w16cid:durableId="1171529738">
    <w:abstractNumId w:val="32"/>
  </w:num>
  <w:num w:numId="75" w16cid:durableId="140498292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61"/>
    <w:rsid w:val="00027528"/>
    <w:rsid w:val="00064CDF"/>
    <w:rsid w:val="00072D1A"/>
    <w:rsid w:val="000C5BE6"/>
    <w:rsid w:val="000F48DE"/>
    <w:rsid w:val="001F1BCD"/>
    <w:rsid w:val="00202E43"/>
    <w:rsid w:val="002A74BD"/>
    <w:rsid w:val="00355D52"/>
    <w:rsid w:val="00387C7D"/>
    <w:rsid w:val="00570282"/>
    <w:rsid w:val="005769C4"/>
    <w:rsid w:val="005D2024"/>
    <w:rsid w:val="00614089"/>
    <w:rsid w:val="006267DF"/>
    <w:rsid w:val="007B04CF"/>
    <w:rsid w:val="00901630"/>
    <w:rsid w:val="00927E99"/>
    <w:rsid w:val="00A016DC"/>
    <w:rsid w:val="00AD0458"/>
    <w:rsid w:val="00AF2785"/>
    <w:rsid w:val="00C357C9"/>
    <w:rsid w:val="00C85FB9"/>
    <w:rsid w:val="00CB7461"/>
    <w:rsid w:val="00DB372D"/>
    <w:rsid w:val="00E311B0"/>
    <w:rsid w:val="00E3334B"/>
    <w:rsid w:val="00E5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0CAD"/>
  <w15:chartTrackingRefBased/>
  <w15:docId w15:val="{1CB7861C-C35A-4580-8F73-5E2F288D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7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4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4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7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74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74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74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74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74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74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74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7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7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7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7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74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74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74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7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74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746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64CD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64CDF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1F1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F1BCD"/>
  </w:style>
  <w:style w:type="paragraph" w:styleId="af0">
    <w:name w:val="footer"/>
    <w:basedOn w:val="a"/>
    <w:link w:val="af1"/>
    <w:uiPriority w:val="99"/>
    <w:unhideWhenUsed/>
    <w:rsid w:val="001F1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F1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962E2-CB61-4BAB-9879-BDDE9640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18</Pages>
  <Words>4255</Words>
  <Characters>24260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12</cp:revision>
  <cp:lastPrinted>2025-11-13T12:42:00Z</cp:lastPrinted>
  <dcterms:created xsi:type="dcterms:W3CDTF">2025-11-04T15:47:00Z</dcterms:created>
  <dcterms:modified xsi:type="dcterms:W3CDTF">2025-11-13T12:42:00Z</dcterms:modified>
</cp:coreProperties>
</file>