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D" w:rsidRPr="00AD1CE4" w:rsidRDefault="00451CC7" w:rsidP="00EB0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Программа</w:t>
      </w:r>
    </w:p>
    <w:p w:rsidR="007D0F42" w:rsidRPr="00AD1CE4" w:rsidRDefault="007D0F42" w:rsidP="00EB0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развития кафедры «</w:t>
      </w:r>
      <w:r w:rsidR="009A35FA">
        <w:rPr>
          <w:rFonts w:ascii="Times New Roman" w:hAnsi="Times New Roman"/>
          <w:b/>
          <w:sz w:val="24"/>
          <w:szCs w:val="24"/>
        </w:rPr>
        <w:t>Строительные конструкции и вычислительная механика</w:t>
      </w:r>
      <w:r w:rsidRPr="00AD1CE4">
        <w:rPr>
          <w:rFonts w:ascii="Times New Roman" w:hAnsi="Times New Roman"/>
          <w:b/>
          <w:sz w:val="24"/>
          <w:szCs w:val="24"/>
        </w:rPr>
        <w:t>» на 201</w:t>
      </w:r>
      <w:r w:rsidR="00817B31" w:rsidRPr="00817B31">
        <w:rPr>
          <w:rFonts w:ascii="Times New Roman" w:hAnsi="Times New Roman"/>
          <w:b/>
          <w:sz w:val="24"/>
          <w:szCs w:val="24"/>
        </w:rPr>
        <w:t>7</w:t>
      </w:r>
      <w:r w:rsidRPr="00AD1CE4">
        <w:rPr>
          <w:rFonts w:ascii="Times New Roman" w:hAnsi="Times New Roman"/>
          <w:b/>
          <w:sz w:val="24"/>
          <w:szCs w:val="24"/>
        </w:rPr>
        <w:t>-202</w:t>
      </w:r>
      <w:r w:rsidR="00817B31" w:rsidRPr="00817B31">
        <w:rPr>
          <w:rFonts w:ascii="Times New Roman" w:hAnsi="Times New Roman"/>
          <w:b/>
          <w:sz w:val="24"/>
          <w:szCs w:val="24"/>
        </w:rPr>
        <w:t>1</w:t>
      </w:r>
      <w:r w:rsidRPr="00AD1CE4">
        <w:rPr>
          <w:rFonts w:ascii="Times New Roman" w:hAnsi="Times New Roman"/>
          <w:b/>
          <w:sz w:val="24"/>
          <w:szCs w:val="24"/>
        </w:rPr>
        <w:t> гг.</w:t>
      </w:r>
      <w:r w:rsidRPr="00AD1CE4">
        <w:rPr>
          <w:rFonts w:ascii="Times New Roman" w:hAnsi="Times New Roman"/>
          <w:b/>
          <w:sz w:val="24"/>
          <w:szCs w:val="24"/>
        </w:rPr>
        <w:br/>
        <w:t xml:space="preserve">кандидата на должность заведующего кафедрой </w:t>
      </w:r>
      <w:proofErr w:type="spellStart"/>
      <w:r w:rsidR="009A35FA">
        <w:rPr>
          <w:rFonts w:ascii="Times New Roman" w:hAnsi="Times New Roman"/>
          <w:b/>
          <w:sz w:val="24"/>
          <w:szCs w:val="24"/>
        </w:rPr>
        <w:t>СКиВМ</w:t>
      </w:r>
      <w:proofErr w:type="spellEnd"/>
    </w:p>
    <w:p w:rsidR="007D0F42" w:rsidRPr="00AD1CE4" w:rsidRDefault="002979A1" w:rsidP="00EB0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д.т.н., профессора, член-корр. РААСН </w:t>
      </w:r>
      <w:proofErr w:type="spellStart"/>
      <w:r w:rsidR="009A35FA">
        <w:rPr>
          <w:rFonts w:ascii="Times New Roman" w:hAnsi="Times New Roman"/>
          <w:b/>
          <w:sz w:val="24"/>
          <w:szCs w:val="24"/>
        </w:rPr>
        <w:t>Кашеваровой</w:t>
      </w:r>
      <w:proofErr w:type="spellEnd"/>
      <w:r w:rsidR="009A35FA">
        <w:rPr>
          <w:rFonts w:ascii="Times New Roman" w:hAnsi="Times New Roman"/>
          <w:b/>
          <w:sz w:val="24"/>
          <w:szCs w:val="24"/>
        </w:rPr>
        <w:t xml:space="preserve"> Галины Геннадьевны</w:t>
      </w:r>
    </w:p>
    <w:p w:rsidR="00F53B3D" w:rsidRPr="00AD1CE4" w:rsidRDefault="00F53B3D" w:rsidP="00EB0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1CC7" w:rsidRPr="00AD1CE4" w:rsidRDefault="0093174E" w:rsidP="00EB08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КРАТКАЯ ХАРАКТЕРИСТИКА ПОТЕНЦИАЛА КАФЕДРЫ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АТМ</w:t>
      </w:r>
      <w:proofErr w:type="gramEnd"/>
    </w:p>
    <w:p w:rsidR="00EB08EB" w:rsidRPr="00817B31" w:rsidRDefault="009A35FA" w:rsidP="002765F7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Кафедра</w:t>
      </w:r>
      <w:r w:rsidRPr="009A35FA">
        <w:rPr>
          <w:rFonts w:ascii="Times New Roman" w:hAnsi="Times New Roman"/>
          <w:b/>
          <w:sz w:val="24"/>
          <w:szCs w:val="24"/>
        </w:rPr>
        <w:t xml:space="preserve"> </w:t>
      </w:r>
      <w:r w:rsidRPr="00AD1CE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Строительные конструкции и вычислительная механика</w:t>
      </w:r>
      <w:r w:rsidRPr="00AD1CE4">
        <w:rPr>
          <w:rFonts w:ascii="Times New Roman" w:hAnsi="Times New Roman"/>
          <w:b/>
          <w:sz w:val="24"/>
          <w:szCs w:val="24"/>
        </w:rPr>
        <w:t>»</w:t>
      </w:r>
      <w:r w:rsidR="0079741E">
        <w:rPr>
          <w:rFonts w:ascii="Times New Roman" w:hAnsi="Times New Roman"/>
          <w:b/>
          <w:sz w:val="24"/>
          <w:szCs w:val="24"/>
        </w:rPr>
        <w:t xml:space="preserve"> </w:t>
      </w:r>
      <w:r w:rsidR="007D0F42" w:rsidRPr="0079741E">
        <w:rPr>
          <w:rFonts w:ascii="Times New Roman" w:hAnsi="Times New Roman"/>
          <w:sz w:val="24"/>
          <w:szCs w:val="24"/>
        </w:rPr>
        <w:t xml:space="preserve">создана </w:t>
      </w:r>
      <w:r w:rsidR="00C971F1">
        <w:rPr>
          <w:rFonts w:ascii="Times New Roman" w:hAnsi="Times New Roman"/>
          <w:sz w:val="24"/>
          <w:szCs w:val="24"/>
        </w:rPr>
        <w:t>в</w:t>
      </w:r>
      <w:r w:rsidR="008C70D5" w:rsidRPr="008C70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сент</w:t>
      </w:r>
      <w:r w:rsidR="008C70D5">
        <w:rPr>
          <w:rFonts w:ascii="Times New Roman" w:hAnsi="Times New Roman"/>
          <w:sz w:val="24"/>
          <w:szCs w:val="24"/>
          <w:lang w:val="ru-RU"/>
        </w:rPr>
        <w:t>ябре</w:t>
      </w:r>
      <w:r w:rsidR="00C971F1">
        <w:rPr>
          <w:rFonts w:ascii="Times New Roman" w:hAnsi="Times New Roman"/>
          <w:sz w:val="24"/>
          <w:szCs w:val="24"/>
        </w:rPr>
        <w:t xml:space="preserve"> </w:t>
      </w:r>
      <w:r w:rsidR="0023764C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23764C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8C70D5">
        <w:rPr>
          <w:rFonts w:ascii="Times New Roman" w:hAnsi="Times New Roman"/>
          <w:sz w:val="24"/>
          <w:szCs w:val="24"/>
          <w:lang w:val="ru-RU"/>
        </w:rPr>
        <w:t>а</w:t>
      </w:r>
      <w:r w:rsidR="002376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0F42" w:rsidRPr="00AD1CE4">
        <w:rPr>
          <w:rFonts w:ascii="Times New Roman" w:hAnsi="Times New Roman"/>
          <w:sz w:val="24"/>
          <w:szCs w:val="24"/>
        </w:rPr>
        <w:t xml:space="preserve">приказом </w:t>
      </w:r>
      <w:r w:rsidR="00817B3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ректора </w:t>
      </w:r>
      <w:r w:rsidR="0023764C">
        <w:rPr>
          <w:rFonts w:ascii="Times New Roman" w:hAnsi="Times New Roman"/>
          <w:sz w:val="24"/>
          <w:szCs w:val="24"/>
          <w:lang w:val="ru-RU"/>
        </w:rPr>
        <w:t>ПНИПУ</w:t>
      </w:r>
      <w:r w:rsidR="0079741E">
        <w:rPr>
          <w:rFonts w:ascii="Times New Roman" w:hAnsi="Times New Roman"/>
          <w:sz w:val="24"/>
          <w:szCs w:val="24"/>
        </w:rPr>
        <w:t xml:space="preserve"> путем слияния </w:t>
      </w:r>
      <w:r w:rsidR="00463A69">
        <w:rPr>
          <w:rFonts w:ascii="Times New Roman" w:hAnsi="Times New Roman"/>
          <w:sz w:val="24"/>
          <w:szCs w:val="24"/>
        </w:rPr>
        <w:t>кафедр</w:t>
      </w:r>
      <w:r w:rsidR="00B10F2B">
        <w:rPr>
          <w:rFonts w:ascii="Times New Roman" w:hAnsi="Times New Roman"/>
          <w:sz w:val="24"/>
          <w:szCs w:val="24"/>
        </w:rPr>
        <w:t xml:space="preserve"> </w:t>
      </w:r>
      <w:r w:rsidRPr="009A35FA">
        <w:rPr>
          <w:rFonts w:ascii="Times New Roman" w:hAnsi="Times New Roman"/>
          <w:b/>
          <w:bCs/>
          <w:sz w:val="24"/>
          <w:szCs w:val="24"/>
          <w:lang w:val="ru-RU"/>
        </w:rPr>
        <w:t>«Строительные конструкции» и «Строительная механика и вычислительные технологии»</w:t>
      </w:r>
      <w:r w:rsidR="00C971F1" w:rsidRPr="00C97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Строительного факультета</w:t>
      </w:r>
      <w:r w:rsidR="00817B31">
        <w:rPr>
          <w:rFonts w:ascii="Times New Roman" w:hAnsi="Times New Roman"/>
          <w:sz w:val="24"/>
          <w:szCs w:val="24"/>
        </w:rPr>
        <w:t>.</w:t>
      </w:r>
    </w:p>
    <w:p w:rsidR="00AE2625" w:rsidRPr="00AD1CE4" w:rsidRDefault="00817B31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9A35FA" w:rsidRPr="009A35FA" w:rsidRDefault="009A35FA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5FA">
        <w:rPr>
          <w:rFonts w:ascii="Times New Roman" w:hAnsi="Times New Roman"/>
          <w:sz w:val="24"/>
          <w:szCs w:val="24"/>
        </w:rPr>
        <w:t>Кафедра является выпускающей по направлению   08.04.01 «Строительство» профил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9A35FA">
        <w:rPr>
          <w:rFonts w:ascii="Times New Roman" w:hAnsi="Times New Roman"/>
          <w:sz w:val="24"/>
          <w:szCs w:val="24"/>
        </w:rPr>
        <w:t xml:space="preserve"> «Промышленное и гражданское строительство» (ПГС). </w:t>
      </w:r>
    </w:p>
    <w:p w:rsidR="009A35FA" w:rsidRPr="009A35FA" w:rsidRDefault="009A35FA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5FA">
        <w:rPr>
          <w:rFonts w:ascii="Times New Roman" w:hAnsi="Times New Roman"/>
          <w:sz w:val="24"/>
          <w:szCs w:val="24"/>
        </w:rPr>
        <w:t xml:space="preserve">Основное направление подготовки студентов – проектирование и расчеты и строительных конструкций всех видов, применяемых при строительстве зданий и сооружений в условиях современных информационных технологий </w:t>
      </w:r>
    </w:p>
    <w:p w:rsidR="009A35FA" w:rsidRPr="009A35FA" w:rsidRDefault="009A35FA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5FA">
        <w:rPr>
          <w:rFonts w:ascii="Times New Roman" w:hAnsi="Times New Roman"/>
          <w:sz w:val="24"/>
          <w:szCs w:val="24"/>
        </w:rPr>
        <w:t>Кафедра реализует образовательную деятельность подготовки:</w:t>
      </w:r>
    </w:p>
    <w:p w:rsidR="00000000" w:rsidRPr="009A35FA" w:rsidRDefault="00793A72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979A1" w:rsidRPr="009A35FA">
        <w:rPr>
          <w:rFonts w:ascii="Times New Roman" w:hAnsi="Times New Roman"/>
          <w:sz w:val="24"/>
          <w:szCs w:val="24"/>
        </w:rPr>
        <w:t>бакалавров</w:t>
      </w:r>
      <w:r w:rsidR="002979A1" w:rsidRPr="009A35FA">
        <w:rPr>
          <w:rFonts w:ascii="Times New Roman" w:hAnsi="Times New Roman"/>
          <w:sz w:val="24"/>
          <w:szCs w:val="24"/>
        </w:rPr>
        <w:t xml:space="preserve"> (</w:t>
      </w:r>
      <w:r w:rsidR="002979A1" w:rsidRPr="009A35FA">
        <w:rPr>
          <w:rFonts w:ascii="Times New Roman" w:hAnsi="Times New Roman"/>
          <w:sz w:val="24"/>
          <w:szCs w:val="24"/>
        </w:rPr>
        <w:t xml:space="preserve">для профилей строительного  </w:t>
      </w:r>
      <w:r w:rsidR="002979A1" w:rsidRPr="009A35FA">
        <w:rPr>
          <w:rFonts w:ascii="Times New Roman" w:hAnsi="Times New Roman"/>
          <w:sz w:val="24"/>
          <w:szCs w:val="24"/>
        </w:rPr>
        <w:t xml:space="preserve">и частично </w:t>
      </w:r>
      <w:r w:rsidR="002979A1" w:rsidRPr="009A35FA">
        <w:rPr>
          <w:rFonts w:ascii="Times New Roman" w:hAnsi="Times New Roman"/>
          <w:sz w:val="24"/>
          <w:szCs w:val="24"/>
        </w:rPr>
        <w:t>автодорожного, горного факультетов</w:t>
      </w:r>
      <w:r w:rsidR="002979A1" w:rsidRPr="009A35FA">
        <w:rPr>
          <w:rFonts w:ascii="Times New Roman" w:hAnsi="Times New Roman"/>
          <w:sz w:val="24"/>
          <w:szCs w:val="24"/>
        </w:rPr>
        <w:t>);</w:t>
      </w:r>
    </w:p>
    <w:p w:rsidR="00000000" w:rsidRPr="009A35FA" w:rsidRDefault="00793A72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979A1" w:rsidRPr="009A35FA">
        <w:rPr>
          <w:rFonts w:ascii="Times New Roman" w:hAnsi="Times New Roman"/>
          <w:sz w:val="24"/>
          <w:szCs w:val="24"/>
        </w:rPr>
        <w:t>магистров</w:t>
      </w:r>
      <w:r w:rsidR="002979A1" w:rsidRPr="009A35FA">
        <w:rPr>
          <w:rFonts w:ascii="Times New Roman" w:hAnsi="Times New Roman"/>
          <w:sz w:val="24"/>
          <w:szCs w:val="24"/>
        </w:rPr>
        <w:t xml:space="preserve"> </w:t>
      </w:r>
      <w:r w:rsidR="009A35FA">
        <w:rPr>
          <w:rFonts w:ascii="Times New Roman" w:hAnsi="Times New Roman"/>
          <w:sz w:val="24"/>
          <w:szCs w:val="24"/>
          <w:lang w:val="ru-RU"/>
        </w:rPr>
        <w:t xml:space="preserve">направления </w:t>
      </w:r>
      <w:r w:rsidR="00970D9B">
        <w:rPr>
          <w:rFonts w:ascii="Times New Roman" w:hAnsi="Times New Roman"/>
          <w:sz w:val="24"/>
          <w:szCs w:val="24"/>
          <w:lang w:val="ru-RU"/>
        </w:rPr>
        <w:t xml:space="preserve">08.04.01. </w:t>
      </w:r>
      <w:r w:rsidR="002979A1" w:rsidRPr="009A35FA">
        <w:rPr>
          <w:rFonts w:ascii="Times New Roman" w:hAnsi="Times New Roman"/>
          <w:sz w:val="24"/>
          <w:szCs w:val="24"/>
        </w:rPr>
        <w:t>по программам:</w:t>
      </w:r>
    </w:p>
    <w:p w:rsidR="00000000" w:rsidRPr="00970D9B" w:rsidRDefault="002979A1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A35FA">
        <w:rPr>
          <w:rFonts w:ascii="Times New Roman" w:hAnsi="Times New Roman"/>
          <w:sz w:val="24"/>
          <w:szCs w:val="24"/>
        </w:rPr>
        <w:t>«Компьютерные технологии в проектировании и оценке бе</w:t>
      </w:r>
      <w:r w:rsidR="009A35FA">
        <w:rPr>
          <w:rFonts w:ascii="Times New Roman" w:hAnsi="Times New Roman"/>
          <w:sz w:val="24"/>
          <w:szCs w:val="24"/>
        </w:rPr>
        <w:t>зопасности зданий и сооружений»</w:t>
      </w:r>
      <w:r w:rsidR="009A35F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9A35FA">
        <w:rPr>
          <w:rFonts w:ascii="Times New Roman" w:hAnsi="Times New Roman"/>
          <w:sz w:val="24"/>
          <w:szCs w:val="24"/>
        </w:rPr>
        <w:t xml:space="preserve">«Обследование, мониторинг и </w:t>
      </w:r>
      <w:r w:rsidRPr="009A35FA">
        <w:rPr>
          <w:rFonts w:ascii="Times New Roman" w:hAnsi="Times New Roman"/>
          <w:sz w:val="24"/>
          <w:szCs w:val="24"/>
        </w:rPr>
        <w:t>экспертиза технического состояния конструкций, зданий и сооружений»</w:t>
      </w:r>
      <w:r w:rsidR="00970D9B">
        <w:rPr>
          <w:rFonts w:ascii="Times New Roman" w:hAnsi="Times New Roman"/>
          <w:sz w:val="24"/>
          <w:szCs w:val="24"/>
          <w:lang w:val="ru-RU"/>
        </w:rPr>
        <w:t>,</w:t>
      </w:r>
      <w:r w:rsidRPr="009A35FA">
        <w:rPr>
          <w:rFonts w:ascii="Times New Roman" w:hAnsi="Times New Roman"/>
          <w:sz w:val="24"/>
          <w:szCs w:val="24"/>
        </w:rPr>
        <w:t xml:space="preserve"> </w:t>
      </w:r>
      <w:r w:rsidR="00970D9B" w:rsidRPr="004B69E2">
        <w:rPr>
          <w:rFonts w:ascii="Times New Roman" w:hAnsi="Times New Roman"/>
          <w:sz w:val="24"/>
          <w:szCs w:val="24"/>
        </w:rPr>
        <w:t xml:space="preserve">руководитель – </w:t>
      </w:r>
      <w:proofErr w:type="spellStart"/>
      <w:r w:rsidR="00970D9B">
        <w:rPr>
          <w:rFonts w:ascii="Times New Roman" w:hAnsi="Times New Roman"/>
          <w:sz w:val="24"/>
          <w:szCs w:val="24"/>
          <w:lang w:val="ru-RU"/>
        </w:rPr>
        <w:t>Кашеварова</w:t>
      </w:r>
      <w:proofErr w:type="spellEnd"/>
      <w:r w:rsidR="00970D9B">
        <w:rPr>
          <w:rFonts w:ascii="Times New Roman" w:hAnsi="Times New Roman"/>
          <w:sz w:val="24"/>
          <w:szCs w:val="24"/>
          <w:lang w:val="ru-RU"/>
        </w:rPr>
        <w:t xml:space="preserve"> Г.Г</w:t>
      </w:r>
      <w:r w:rsidR="00970D9B">
        <w:rPr>
          <w:rFonts w:ascii="Times New Roman" w:hAnsi="Times New Roman"/>
          <w:sz w:val="24"/>
          <w:szCs w:val="24"/>
        </w:rPr>
        <w:t>.</w:t>
      </w:r>
      <w:r w:rsidR="00970D9B" w:rsidRPr="004B69E2">
        <w:rPr>
          <w:rFonts w:ascii="Times New Roman" w:hAnsi="Times New Roman"/>
          <w:sz w:val="24"/>
          <w:szCs w:val="24"/>
        </w:rPr>
        <w:t>, д.т.н., профессор</w:t>
      </w:r>
      <w:r w:rsidR="00970D9B">
        <w:rPr>
          <w:rFonts w:ascii="Times New Roman" w:hAnsi="Times New Roman"/>
          <w:sz w:val="24"/>
          <w:szCs w:val="24"/>
          <w:lang w:val="ru-RU"/>
        </w:rPr>
        <w:t>.</w:t>
      </w:r>
    </w:p>
    <w:p w:rsidR="009A35FA" w:rsidRDefault="009A35FA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A35FA">
        <w:rPr>
          <w:rFonts w:ascii="Times New Roman" w:hAnsi="Times New Roman"/>
          <w:sz w:val="24"/>
          <w:szCs w:val="24"/>
        </w:rPr>
        <w:t>Обучение студентов осуществляется по очной и заочной формам, а также по индивидуальным планам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A35FA" w:rsidRPr="009A35FA" w:rsidRDefault="009A35FA" w:rsidP="009A35FA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5FA">
        <w:rPr>
          <w:rFonts w:ascii="Times New Roman" w:hAnsi="Times New Roman"/>
          <w:sz w:val="24"/>
          <w:szCs w:val="24"/>
        </w:rPr>
        <w:t xml:space="preserve"> </w:t>
      </w:r>
    </w:p>
    <w:p w:rsidR="00970D9B" w:rsidRDefault="0093174E" w:rsidP="004B6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кафедрой закреплены базовые и вариативные дисциплины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, а также дисциплин</w:t>
      </w:r>
      <w:r w:rsidR="00793A72">
        <w:rPr>
          <w:rFonts w:ascii="Times New Roman" w:hAnsi="Times New Roman"/>
          <w:sz w:val="24"/>
          <w:szCs w:val="24"/>
        </w:rPr>
        <w:t>ы:</w:t>
      </w:r>
      <w:r>
        <w:rPr>
          <w:rFonts w:ascii="Times New Roman" w:hAnsi="Times New Roman"/>
          <w:sz w:val="24"/>
          <w:szCs w:val="24"/>
        </w:rPr>
        <w:t xml:space="preserve"> «</w:t>
      </w:r>
      <w:r w:rsidR="00970D9B">
        <w:rPr>
          <w:rFonts w:ascii="Times New Roman" w:hAnsi="Times New Roman"/>
          <w:sz w:val="24"/>
          <w:szCs w:val="24"/>
        </w:rPr>
        <w:t>Информатика</w:t>
      </w:r>
      <w:r w:rsidR="00793A72">
        <w:rPr>
          <w:rFonts w:ascii="Times New Roman" w:hAnsi="Times New Roman"/>
          <w:sz w:val="24"/>
          <w:szCs w:val="24"/>
        </w:rPr>
        <w:t>»</w:t>
      </w:r>
      <w:r w:rsidR="00970D9B">
        <w:rPr>
          <w:rFonts w:ascii="Times New Roman" w:hAnsi="Times New Roman"/>
          <w:sz w:val="24"/>
          <w:szCs w:val="24"/>
        </w:rPr>
        <w:t xml:space="preserve">, </w:t>
      </w:r>
      <w:r w:rsidR="00793A72">
        <w:rPr>
          <w:rFonts w:ascii="Times New Roman" w:hAnsi="Times New Roman"/>
          <w:sz w:val="24"/>
          <w:szCs w:val="24"/>
        </w:rPr>
        <w:t>«</w:t>
      </w:r>
      <w:r w:rsidR="00970D9B">
        <w:rPr>
          <w:rFonts w:ascii="Times New Roman" w:hAnsi="Times New Roman"/>
          <w:sz w:val="24"/>
          <w:szCs w:val="24"/>
        </w:rPr>
        <w:t>Численные методы в строительстве</w:t>
      </w:r>
      <w:r w:rsidR="00793A72">
        <w:rPr>
          <w:rFonts w:ascii="Times New Roman" w:hAnsi="Times New Roman"/>
          <w:sz w:val="24"/>
          <w:szCs w:val="24"/>
        </w:rPr>
        <w:t>»</w:t>
      </w:r>
      <w:r w:rsidR="00970D9B">
        <w:rPr>
          <w:rFonts w:ascii="Times New Roman" w:hAnsi="Times New Roman"/>
          <w:sz w:val="24"/>
          <w:szCs w:val="24"/>
        </w:rPr>
        <w:t xml:space="preserve">, </w:t>
      </w:r>
      <w:r w:rsidR="00793A72">
        <w:rPr>
          <w:rFonts w:ascii="Times New Roman" w:hAnsi="Times New Roman"/>
          <w:sz w:val="24"/>
          <w:szCs w:val="24"/>
        </w:rPr>
        <w:t>«</w:t>
      </w:r>
      <w:r w:rsidR="00970D9B">
        <w:rPr>
          <w:rFonts w:ascii="Times New Roman" w:hAnsi="Times New Roman"/>
          <w:sz w:val="24"/>
          <w:szCs w:val="24"/>
        </w:rPr>
        <w:t>Графические пакеты</w:t>
      </w:r>
      <w:r>
        <w:rPr>
          <w:rFonts w:ascii="Times New Roman" w:hAnsi="Times New Roman"/>
          <w:sz w:val="24"/>
          <w:szCs w:val="24"/>
        </w:rPr>
        <w:t xml:space="preserve"> для преподавания студентам </w:t>
      </w:r>
      <w:r w:rsidR="00793A72">
        <w:rPr>
          <w:rFonts w:ascii="Times New Roman" w:hAnsi="Times New Roman"/>
          <w:sz w:val="24"/>
          <w:szCs w:val="24"/>
        </w:rPr>
        <w:t xml:space="preserve">других профилей строительного факультета; </w:t>
      </w:r>
      <w:r w:rsidR="00970D9B">
        <w:rPr>
          <w:rFonts w:ascii="Times New Roman" w:hAnsi="Times New Roman"/>
          <w:sz w:val="24"/>
          <w:szCs w:val="24"/>
        </w:rPr>
        <w:t>и магистратуры</w:t>
      </w:r>
      <w:r w:rsidR="00793A72">
        <w:rPr>
          <w:rFonts w:ascii="Times New Roman" w:hAnsi="Times New Roman"/>
          <w:sz w:val="24"/>
          <w:szCs w:val="24"/>
        </w:rPr>
        <w:t>:</w:t>
      </w:r>
      <w:r w:rsidR="00970D9B">
        <w:rPr>
          <w:rFonts w:ascii="Times New Roman" w:hAnsi="Times New Roman"/>
          <w:sz w:val="24"/>
          <w:szCs w:val="24"/>
        </w:rPr>
        <w:t xml:space="preserve"> «Информационные технологии в строительстве», «Методы решения научно-технических задач»</w:t>
      </w:r>
      <w:r w:rsidR="00793A72">
        <w:rPr>
          <w:rFonts w:ascii="Times New Roman" w:hAnsi="Times New Roman"/>
          <w:sz w:val="24"/>
          <w:szCs w:val="24"/>
        </w:rPr>
        <w:t xml:space="preserve"> для других программ магистратур СФ.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6CCE" w:rsidRDefault="0093174E" w:rsidP="004B6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г. в</w:t>
      </w:r>
      <w:r w:rsidR="00406CCE">
        <w:rPr>
          <w:rFonts w:ascii="Times New Roman" w:hAnsi="Times New Roman"/>
          <w:sz w:val="24"/>
          <w:szCs w:val="24"/>
        </w:rPr>
        <w:t>ыполнен переход на стандарт ФГОС ВО (3+) по О</w:t>
      </w:r>
      <w:r>
        <w:rPr>
          <w:rFonts w:ascii="Times New Roman" w:hAnsi="Times New Roman"/>
          <w:sz w:val="24"/>
          <w:szCs w:val="24"/>
        </w:rPr>
        <w:t>ПОП бакалавриата и магистратуры,</w:t>
      </w:r>
      <w:r w:rsidR="00406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06CCE">
        <w:rPr>
          <w:rFonts w:ascii="Times New Roman" w:hAnsi="Times New Roman"/>
          <w:sz w:val="24"/>
          <w:szCs w:val="24"/>
        </w:rPr>
        <w:t xml:space="preserve">ри этом </w:t>
      </w:r>
      <w:r>
        <w:rPr>
          <w:rFonts w:ascii="Times New Roman" w:hAnsi="Times New Roman"/>
          <w:sz w:val="24"/>
          <w:szCs w:val="24"/>
        </w:rPr>
        <w:t>по</w:t>
      </w:r>
      <w:r w:rsidR="00406CCE" w:rsidRPr="00AD1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406CCE" w:rsidRPr="00AD1CE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="00406CCE" w:rsidRPr="00AD1CE4">
        <w:rPr>
          <w:rFonts w:ascii="Times New Roman" w:hAnsi="Times New Roman"/>
          <w:sz w:val="24"/>
          <w:szCs w:val="24"/>
        </w:rPr>
        <w:t xml:space="preserve"> </w:t>
      </w:r>
      <w:r w:rsidR="00406CCE">
        <w:rPr>
          <w:rFonts w:ascii="Times New Roman" w:hAnsi="Times New Roman"/>
          <w:sz w:val="24"/>
          <w:szCs w:val="24"/>
        </w:rPr>
        <w:t xml:space="preserve">бакалавриата </w:t>
      </w:r>
      <w:r w:rsidR="00D0065E">
        <w:rPr>
          <w:rFonts w:ascii="Times New Roman" w:hAnsi="Times New Roman"/>
          <w:sz w:val="24"/>
          <w:szCs w:val="24"/>
        </w:rPr>
        <w:t>унифицировано</w:t>
      </w:r>
      <w:r w:rsidR="00406CCE">
        <w:rPr>
          <w:rFonts w:ascii="Times New Roman" w:hAnsi="Times New Roman"/>
          <w:sz w:val="24"/>
          <w:szCs w:val="24"/>
        </w:rPr>
        <w:t xml:space="preserve"> </w:t>
      </w:r>
      <w:r w:rsidR="00D01274">
        <w:rPr>
          <w:rFonts w:ascii="Times New Roman" w:hAnsi="Times New Roman"/>
          <w:sz w:val="24"/>
          <w:szCs w:val="24"/>
        </w:rPr>
        <w:t>5</w:t>
      </w:r>
      <w:r w:rsidR="00970D9B">
        <w:rPr>
          <w:rFonts w:ascii="Times New Roman" w:hAnsi="Times New Roman"/>
          <w:sz w:val="24"/>
          <w:szCs w:val="24"/>
        </w:rPr>
        <w:t>2</w:t>
      </w:r>
      <w:r w:rsidR="00406CCE">
        <w:rPr>
          <w:rFonts w:ascii="Times New Roman" w:hAnsi="Times New Roman"/>
          <w:sz w:val="24"/>
          <w:szCs w:val="24"/>
        </w:rPr>
        <w:t xml:space="preserve">% </w:t>
      </w:r>
      <w:r w:rsidR="00406CCE" w:rsidRPr="00AD1CE4">
        <w:rPr>
          <w:rFonts w:ascii="Times New Roman" w:hAnsi="Times New Roman"/>
          <w:sz w:val="24"/>
          <w:szCs w:val="24"/>
        </w:rPr>
        <w:t>учебных дисциплин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0065E">
        <w:rPr>
          <w:rFonts w:ascii="Times New Roman" w:hAnsi="Times New Roman"/>
          <w:sz w:val="24"/>
          <w:szCs w:val="24"/>
        </w:rPr>
        <w:t>по</w:t>
      </w:r>
      <w:proofErr w:type="gramEnd"/>
      <w:r w:rsidR="00D006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6CCE">
        <w:rPr>
          <w:rFonts w:ascii="Times New Roman" w:hAnsi="Times New Roman"/>
          <w:sz w:val="24"/>
          <w:szCs w:val="24"/>
        </w:rPr>
        <w:t>дисциплин</w:t>
      </w:r>
      <w:proofErr w:type="gramEnd"/>
      <w:r w:rsidR="00406CCE">
        <w:rPr>
          <w:rFonts w:ascii="Times New Roman" w:hAnsi="Times New Roman"/>
          <w:sz w:val="24"/>
          <w:szCs w:val="24"/>
        </w:rPr>
        <w:t xml:space="preserve"> магистратуры</w:t>
      </w:r>
      <w:r w:rsidR="00D0065E">
        <w:rPr>
          <w:rFonts w:ascii="Times New Roman" w:hAnsi="Times New Roman"/>
          <w:sz w:val="24"/>
          <w:szCs w:val="24"/>
        </w:rPr>
        <w:t xml:space="preserve"> – 3</w:t>
      </w:r>
      <w:r w:rsidR="00970D9B">
        <w:rPr>
          <w:rFonts w:ascii="Times New Roman" w:hAnsi="Times New Roman"/>
          <w:sz w:val="24"/>
          <w:szCs w:val="24"/>
        </w:rPr>
        <w:t>0</w:t>
      </w:r>
      <w:r w:rsidR="00D0065E">
        <w:rPr>
          <w:rFonts w:ascii="Times New Roman" w:hAnsi="Times New Roman"/>
          <w:sz w:val="24"/>
          <w:szCs w:val="24"/>
        </w:rPr>
        <w:t>%</w:t>
      </w:r>
      <w:r w:rsidR="00406CCE">
        <w:rPr>
          <w:rFonts w:ascii="Times New Roman" w:hAnsi="Times New Roman"/>
          <w:sz w:val="24"/>
          <w:szCs w:val="24"/>
        </w:rPr>
        <w:t>.</w:t>
      </w:r>
    </w:p>
    <w:p w:rsidR="00480756" w:rsidRDefault="00260AC9" w:rsidP="0048075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4350B">
        <w:rPr>
          <w:rFonts w:ascii="Times New Roman" w:hAnsi="Times New Roman"/>
          <w:bCs/>
          <w:sz w:val="24"/>
          <w:szCs w:val="24"/>
        </w:rPr>
        <w:t xml:space="preserve">На кафедре действует </w:t>
      </w:r>
      <w:r w:rsidRPr="00480756">
        <w:rPr>
          <w:rFonts w:ascii="Times New Roman" w:hAnsi="Times New Roman"/>
          <w:b/>
          <w:bCs/>
          <w:sz w:val="24"/>
          <w:szCs w:val="24"/>
        </w:rPr>
        <w:t>аспирантура</w:t>
      </w:r>
      <w:r w:rsidR="00480756">
        <w:rPr>
          <w:rFonts w:ascii="Times New Roman" w:hAnsi="Times New Roman"/>
          <w:bCs/>
          <w:sz w:val="24"/>
          <w:szCs w:val="24"/>
        </w:rPr>
        <w:t xml:space="preserve">. </w:t>
      </w:r>
      <w:r w:rsidRPr="0034350B">
        <w:rPr>
          <w:rFonts w:ascii="Times New Roman" w:hAnsi="Times New Roman"/>
          <w:bCs/>
          <w:sz w:val="24"/>
          <w:szCs w:val="24"/>
        </w:rPr>
        <w:t xml:space="preserve"> </w:t>
      </w:r>
    </w:p>
    <w:p w:rsidR="00480756" w:rsidRDefault="00480756" w:rsidP="0048075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0756">
        <w:rPr>
          <w:rFonts w:ascii="Times New Roman" w:hAnsi="Times New Roman"/>
          <w:b/>
          <w:i/>
          <w:sz w:val="24"/>
          <w:szCs w:val="24"/>
        </w:rPr>
        <w:t>Направление 08.06.01</w:t>
      </w:r>
      <w:r w:rsidRPr="00480756">
        <w:rPr>
          <w:rFonts w:ascii="Times New Roman" w:hAnsi="Times New Roman"/>
          <w:sz w:val="24"/>
          <w:szCs w:val="24"/>
        </w:rPr>
        <w:t xml:space="preserve"> - Техника и технологии строительства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979A1" w:rsidRPr="00480756">
        <w:rPr>
          <w:rFonts w:ascii="Times New Roman" w:hAnsi="Times New Roman"/>
          <w:sz w:val="24"/>
          <w:szCs w:val="24"/>
        </w:rPr>
        <w:t xml:space="preserve"> </w:t>
      </w:r>
    </w:p>
    <w:p w:rsidR="00480756" w:rsidRDefault="00480756" w:rsidP="0048075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0756">
        <w:rPr>
          <w:rFonts w:ascii="Times New Roman" w:hAnsi="Times New Roman"/>
          <w:i/>
          <w:sz w:val="24"/>
          <w:szCs w:val="24"/>
        </w:rPr>
        <w:t>П</w:t>
      </w:r>
      <w:r w:rsidR="002979A1" w:rsidRPr="00480756">
        <w:rPr>
          <w:rFonts w:ascii="Times New Roman" w:hAnsi="Times New Roman"/>
          <w:i/>
          <w:sz w:val="24"/>
          <w:szCs w:val="24"/>
        </w:rPr>
        <w:t>рограммы</w:t>
      </w:r>
      <w:r w:rsidRPr="00480756">
        <w:rPr>
          <w:rFonts w:ascii="Times New Roman" w:hAnsi="Times New Roman"/>
          <w:i/>
          <w:sz w:val="24"/>
          <w:szCs w:val="24"/>
        </w:rPr>
        <w:t xml:space="preserve"> аспирантуры</w:t>
      </w:r>
      <w:r w:rsidR="002979A1" w:rsidRPr="00480756">
        <w:rPr>
          <w:rFonts w:ascii="Times New Roman" w:hAnsi="Times New Roman"/>
          <w:b/>
          <w:i/>
          <w:sz w:val="24"/>
          <w:szCs w:val="24"/>
        </w:rPr>
        <w:t>:</w:t>
      </w:r>
      <w:r w:rsidR="002979A1" w:rsidRPr="00480756">
        <w:rPr>
          <w:rFonts w:ascii="Times New Roman" w:hAnsi="Times New Roman"/>
          <w:sz w:val="24"/>
          <w:szCs w:val="24"/>
        </w:rPr>
        <w:t xml:space="preserve"> </w:t>
      </w:r>
      <w:r w:rsidR="002979A1" w:rsidRPr="00480756">
        <w:rPr>
          <w:rFonts w:ascii="Times New Roman" w:hAnsi="Times New Roman"/>
          <w:sz w:val="24"/>
          <w:szCs w:val="24"/>
        </w:rPr>
        <w:t xml:space="preserve">«Строительные конструкции, здания и сооружения», специальность 05.23.01 </w:t>
      </w:r>
      <w:r w:rsidR="002979A1" w:rsidRPr="00480756">
        <w:rPr>
          <w:rFonts w:ascii="Times New Roman" w:hAnsi="Times New Roman"/>
          <w:sz w:val="24"/>
          <w:szCs w:val="24"/>
        </w:rPr>
        <w:t>(</w:t>
      </w:r>
      <w:r w:rsidR="002979A1" w:rsidRPr="00480756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>ные</w:t>
      </w:r>
      <w:r w:rsidR="002979A1" w:rsidRPr="00480756">
        <w:rPr>
          <w:rFonts w:ascii="Times New Roman" w:hAnsi="Times New Roman"/>
          <w:sz w:val="24"/>
          <w:szCs w:val="24"/>
        </w:rPr>
        <w:t xml:space="preserve"> руководители </w:t>
      </w:r>
      <w:r w:rsidRPr="00463A69">
        <w:rPr>
          <w:rFonts w:ascii="Times New Roman" w:hAnsi="Times New Roman"/>
          <w:bCs/>
          <w:sz w:val="24"/>
          <w:szCs w:val="24"/>
        </w:rPr>
        <w:t xml:space="preserve">д.т.н., профессор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Белостоцкий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 </w:t>
      </w:r>
      <w:r w:rsidRPr="00463A69">
        <w:rPr>
          <w:rFonts w:ascii="Times New Roman" w:hAnsi="Times New Roman"/>
          <w:bCs/>
          <w:sz w:val="24"/>
          <w:szCs w:val="24"/>
        </w:rPr>
        <w:t xml:space="preserve">д.т.н., профессор </w:t>
      </w:r>
      <w:r w:rsidR="002979A1" w:rsidRPr="00480756">
        <w:rPr>
          <w:rFonts w:ascii="Times New Roman" w:hAnsi="Times New Roman"/>
          <w:sz w:val="24"/>
          <w:szCs w:val="24"/>
        </w:rPr>
        <w:t xml:space="preserve">А.М.,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Кашеварова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 Г.Г</w:t>
      </w:r>
      <w:r w:rsidR="002979A1" w:rsidRPr="00480756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; </w:t>
      </w:r>
      <w:r w:rsidR="002979A1" w:rsidRPr="00480756">
        <w:rPr>
          <w:rFonts w:ascii="Times New Roman" w:hAnsi="Times New Roman"/>
          <w:sz w:val="24"/>
          <w:szCs w:val="24"/>
        </w:rPr>
        <w:t xml:space="preserve">«Строительная механика», специальность 05.23.17. </w:t>
      </w:r>
      <w:r w:rsidR="002979A1" w:rsidRPr="00480756">
        <w:rPr>
          <w:rFonts w:ascii="Times New Roman" w:hAnsi="Times New Roman"/>
          <w:sz w:val="24"/>
          <w:szCs w:val="24"/>
        </w:rPr>
        <w:t>(</w:t>
      </w:r>
      <w:r w:rsidR="002979A1" w:rsidRPr="00480756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 xml:space="preserve">ный </w:t>
      </w:r>
      <w:r w:rsidR="002979A1" w:rsidRPr="00480756">
        <w:rPr>
          <w:rFonts w:ascii="Times New Roman" w:hAnsi="Times New Roman"/>
          <w:sz w:val="24"/>
          <w:szCs w:val="24"/>
        </w:rPr>
        <w:t xml:space="preserve">руководитель </w:t>
      </w:r>
      <w:r w:rsidRPr="00463A69">
        <w:rPr>
          <w:rFonts w:ascii="Times New Roman" w:hAnsi="Times New Roman"/>
          <w:bCs/>
          <w:sz w:val="24"/>
          <w:szCs w:val="24"/>
        </w:rPr>
        <w:t xml:space="preserve">д.т.н., профессор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Кашеварова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 Г.Г</w:t>
      </w:r>
      <w:r w:rsidR="002979A1" w:rsidRPr="00480756">
        <w:rPr>
          <w:rFonts w:ascii="Times New Roman" w:hAnsi="Times New Roman"/>
          <w:sz w:val="24"/>
          <w:szCs w:val="24"/>
        </w:rPr>
        <w:t>.);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Pr="00480756" w:rsidRDefault="00480756" w:rsidP="0048075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0756">
        <w:rPr>
          <w:rFonts w:ascii="Times New Roman" w:hAnsi="Times New Roman"/>
          <w:b/>
          <w:i/>
          <w:sz w:val="24"/>
          <w:szCs w:val="24"/>
        </w:rPr>
        <w:t xml:space="preserve">Направление </w:t>
      </w:r>
      <w:r w:rsidR="002979A1" w:rsidRPr="00480756">
        <w:rPr>
          <w:rFonts w:ascii="Times New Roman" w:hAnsi="Times New Roman"/>
          <w:b/>
          <w:i/>
          <w:sz w:val="24"/>
          <w:szCs w:val="24"/>
        </w:rPr>
        <w:t>09.06.01</w:t>
      </w:r>
      <w:r w:rsidR="002979A1" w:rsidRPr="00480756">
        <w:rPr>
          <w:rFonts w:ascii="Times New Roman" w:hAnsi="Times New Roman"/>
          <w:sz w:val="24"/>
          <w:szCs w:val="24"/>
        </w:rPr>
        <w:t xml:space="preserve"> - Информатика и вычислительная техника, совместно с кафедрами ММСП и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ВМиМ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, </w:t>
      </w:r>
      <w:r w:rsidR="002979A1" w:rsidRPr="00480756">
        <w:rPr>
          <w:rFonts w:ascii="Times New Roman" w:hAnsi="Times New Roman"/>
          <w:sz w:val="24"/>
          <w:szCs w:val="24"/>
        </w:rPr>
        <w:t>программа «Математическое моделирование и управление физико-механическими   процессами», специальность 05.13.18.</w:t>
      </w:r>
      <w:r w:rsidR="002979A1" w:rsidRPr="00480756">
        <w:rPr>
          <w:rFonts w:ascii="Times New Roman" w:hAnsi="Times New Roman"/>
          <w:sz w:val="24"/>
          <w:szCs w:val="24"/>
        </w:rPr>
        <w:t xml:space="preserve"> (</w:t>
      </w:r>
      <w:r w:rsidR="002979A1" w:rsidRPr="00480756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>ные</w:t>
      </w:r>
      <w:r w:rsidR="002979A1" w:rsidRPr="00480756">
        <w:rPr>
          <w:rFonts w:ascii="Times New Roman" w:hAnsi="Times New Roman"/>
          <w:sz w:val="24"/>
          <w:szCs w:val="24"/>
        </w:rPr>
        <w:t xml:space="preserve"> руководители </w:t>
      </w:r>
      <w:r w:rsidRPr="00463A69">
        <w:rPr>
          <w:rFonts w:ascii="Times New Roman" w:hAnsi="Times New Roman"/>
          <w:bCs/>
          <w:sz w:val="24"/>
          <w:szCs w:val="24"/>
        </w:rPr>
        <w:t>д.т.н., профессор</w:t>
      </w:r>
      <w:r w:rsidRPr="00480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Кашеварова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 Г.Г., </w:t>
      </w:r>
      <w:r w:rsidRPr="00463A69">
        <w:rPr>
          <w:rFonts w:ascii="Times New Roman" w:hAnsi="Times New Roman"/>
          <w:bCs/>
          <w:sz w:val="24"/>
          <w:szCs w:val="24"/>
        </w:rPr>
        <w:t>д.т.н., профессор</w:t>
      </w:r>
      <w:r w:rsidRPr="00480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9A1" w:rsidRPr="00480756">
        <w:rPr>
          <w:rFonts w:ascii="Times New Roman" w:hAnsi="Times New Roman"/>
          <w:sz w:val="24"/>
          <w:szCs w:val="24"/>
        </w:rPr>
        <w:t>Белостоцкий</w:t>
      </w:r>
      <w:proofErr w:type="spellEnd"/>
      <w:r w:rsidR="002979A1" w:rsidRPr="00480756">
        <w:rPr>
          <w:rFonts w:ascii="Times New Roman" w:hAnsi="Times New Roman"/>
          <w:sz w:val="24"/>
          <w:szCs w:val="24"/>
        </w:rPr>
        <w:t xml:space="preserve"> А.М.</w:t>
      </w:r>
      <w:r w:rsidR="002979A1" w:rsidRPr="00480756">
        <w:rPr>
          <w:rFonts w:ascii="Times New Roman" w:hAnsi="Times New Roman"/>
          <w:sz w:val="24"/>
          <w:szCs w:val="24"/>
        </w:rPr>
        <w:t xml:space="preserve">) </w:t>
      </w:r>
    </w:p>
    <w:p w:rsidR="00480756" w:rsidRPr="00480756" w:rsidRDefault="00480756" w:rsidP="0048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A69" w:rsidRPr="0093174E" w:rsidRDefault="0093174E" w:rsidP="009317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174E">
        <w:rPr>
          <w:rFonts w:ascii="Times New Roman" w:hAnsi="Times New Roman"/>
          <w:sz w:val="24"/>
          <w:szCs w:val="24"/>
        </w:rPr>
        <w:t xml:space="preserve">Количество бюджетных мест </w:t>
      </w:r>
      <w:proofErr w:type="spellStart"/>
      <w:r w:rsidRPr="0093174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3174E">
        <w:rPr>
          <w:rFonts w:ascii="Times New Roman" w:hAnsi="Times New Roman"/>
          <w:sz w:val="24"/>
          <w:szCs w:val="24"/>
        </w:rPr>
        <w:t xml:space="preserve"> в 2016 году составило </w:t>
      </w:r>
      <w:r w:rsidR="00970D9B">
        <w:rPr>
          <w:rFonts w:ascii="Times New Roman" w:hAnsi="Times New Roman"/>
          <w:sz w:val="24"/>
          <w:szCs w:val="24"/>
        </w:rPr>
        <w:t>101</w:t>
      </w:r>
      <w:r w:rsidRPr="0093174E">
        <w:rPr>
          <w:rFonts w:ascii="Times New Roman" w:hAnsi="Times New Roman"/>
          <w:sz w:val="24"/>
          <w:szCs w:val="24"/>
        </w:rPr>
        <w:t xml:space="preserve"> человек, магистратуры – </w:t>
      </w:r>
      <w:r w:rsidR="00970D9B">
        <w:rPr>
          <w:rFonts w:ascii="Times New Roman" w:hAnsi="Times New Roman"/>
          <w:sz w:val="24"/>
          <w:szCs w:val="24"/>
        </w:rPr>
        <w:t>18</w:t>
      </w:r>
      <w:r w:rsidRPr="0093174E">
        <w:rPr>
          <w:rFonts w:ascii="Times New Roman" w:hAnsi="Times New Roman"/>
          <w:sz w:val="24"/>
          <w:szCs w:val="24"/>
        </w:rPr>
        <w:t xml:space="preserve"> человека. </w:t>
      </w:r>
      <w:r w:rsidR="008B3C87" w:rsidRPr="0093174E">
        <w:rPr>
          <w:rFonts w:ascii="Times New Roman" w:hAnsi="Times New Roman"/>
          <w:bCs/>
          <w:sz w:val="24"/>
          <w:szCs w:val="24"/>
        </w:rPr>
        <w:t xml:space="preserve">В аспирантуре обучается </w:t>
      </w:r>
      <w:r w:rsidR="00970D9B">
        <w:rPr>
          <w:rFonts w:ascii="Times New Roman" w:hAnsi="Times New Roman"/>
          <w:bCs/>
          <w:sz w:val="24"/>
          <w:szCs w:val="24"/>
        </w:rPr>
        <w:t>6</w:t>
      </w:r>
      <w:r w:rsidR="00463A69" w:rsidRPr="0093174E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:rsidR="00480756" w:rsidRPr="00D8481C" w:rsidRDefault="0050594C" w:rsidP="00D8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 xml:space="preserve">В период </w:t>
      </w:r>
      <w:r w:rsidR="00463A69" w:rsidRPr="00D8481C">
        <w:rPr>
          <w:rFonts w:ascii="Times New Roman" w:hAnsi="Times New Roman"/>
          <w:sz w:val="24"/>
          <w:szCs w:val="24"/>
        </w:rPr>
        <w:t>2</w:t>
      </w:r>
      <w:r w:rsidRPr="00D8481C">
        <w:rPr>
          <w:rFonts w:ascii="Times New Roman" w:hAnsi="Times New Roman"/>
          <w:sz w:val="24"/>
          <w:szCs w:val="24"/>
        </w:rPr>
        <w:t>01</w:t>
      </w:r>
      <w:r w:rsidR="00480756" w:rsidRPr="00D8481C">
        <w:rPr>
          <w:rFonts w:ascii="Times New Roman" w:hAnsi="Times New Roman"/>
          <w:sz w:val="24"/>
          <w:szCs w:val="24"/>
        </w:rPr>
        <w:t>2</w:t>
      </w:r>
      <w:r w:rsidR="0093174E" w:rsidRPr="00D8481C">
        <w:rPr>
          <w:rFonts w:ascii="Times New Roman" w:hAnsi="Times New Roman"/>
          <w:sz w:val="24"/>
          <w:szCs w:val="24"/>
        </w:rPr>
        <w:t>-16</w:t>
      </w:r>
      <w:r w:rsidRPr="00D8481C">
        <w:rPr>
          <w:rFonts w:ascii="Times New Roman" w:hAnsi="Times New Roman"/>
          <w:sz w:val="24"/>
          <w:szCs w:val="24"/>
        </w:rPr>
        <w:t xml:space="preserve"> </w:t>
      </w:r>
      <w:r w:rsidR="00EB08EB" w:rsidRPr="00D8481C">
        <w:rPr>
          <w:rFonts w:ascii="Times New Roman" w:hAnsi="Times New Roman"/>
          <w:sz w:val="24"/>
          <w:szCs w:val="24"/>
        </w:rPr>
        <w:t xml:space="preserve">г.г. сотрудниками кафедры </w:t>
      </w:r>
      <w:r w:rsidR="00D0065E" w:rsidRPr="00D8481C">
        <w:rPr>
          <w:rFonts w:ascii="Times New Roman" w:hAnsi="Times New Roman"/>
          <w:sz w:val="24"/>
          <w:szCs w:val="24"/>
        </w:rPr>
        <w:t>защищены</w:t>
      </w:r>
      <w:r w:rsidRPr="00D8481C">
        <w:rPr>
          <w:rFonts w:ascii="Times New Roman" w:hAnsi="Times New Roman"/>
          <w:sz w:val="24"/>
          <w:szCs w:val="24"/>
        </w:rPr>
        <w:t xml:space="preserve"> </w:t>
      </w:r>
      <w:r w:rsidR="00480756" w:rsidRPr="00D8481C">
        <w:rPr>
          <w:rFonts w:ascii="Times New Roman" w:hAnsi="Times New Roman"/>
          <w:sz w:val="24"/>
          <w:szCs w:val="24"/>
        </w:rPr>
        <w:t>5</w:t>
      </w:r>
      <w:r w:rsidR="00D0065E" w:rsidRPr="00D8481C">
        <w:rPr>
          <w:rFonts w:ascii="Times New Roman" w:hAnsi="Times New Roman"/>
          <w:sz w:val="24"/>
          <w:szCs w:val="24"/>
        </w:rPr>
        <w:t xml:space="preserve"> кандидатски</w:t>
      </w:r>
      <w:r w:rsidR="00480756" w:rsidRPr="00D8481C">
        <w:rPr>
          <w:rFonts w:ascii="Times New Roman" w:hAnsi="Times New Roman"/>
          <w:sz w:val="24"/>
          <w:szCs w:val="24"/>
        </w:rPr>
        <w:t>х</w:t>
      </w:r>
      <w:r w:rsidRPr="00D8481C">
        <w:rPr>
          <w:rFonts w:ascii="Times New Roman" w:hAnsi="Times New Roman"/>
          <w:sz w:val="24"/>
          <w:szCs w:val="24"/>
        </w:rPr>
        <w:t xml:space="preserve"> </w:t>
      </w:r>
      <w:r w:rsidR="00463A69" w:rsidRPr="00D8481C">
        <w:rPr>
          <w:rFonts w:ascii="Times New Roman" w:hAnsi="Times New Roman"/>
          <w:sz w:val="24"/>
          <w:szCs w:val="24"/>
        </w:rPr>
        <w:t>диссертаци</w:t>
      </w:r>
      <w:r w:rsidR="00480756" w:rsidRPr="00D8481C">
        <w:rPr>
          <w:rFonts w:ascii="Times New Roman" w:hAnsi="Times New Roman"/>
          <w:sz w:val="24"/>
          <w:szCs w:val="24"/>
        </w:rPr>
        <w:t>й</w:t>
      </w:r>
      <w:r w:rsidRPr="00D8481C">
        <w:rPr>
          <w:rFonts w:ascii="Times New Roman" w:hAnsi="Times New Roman"/>
          <w:sz w:val="24"/>
          <w:szCs w:val="24"/>
        </w:rPr>
        <w:t xml:space="preserve">. </w:t>
      </w:r>
    </w:p>
    <w:p w:rsidR="00D8481C" w:rsidRPr="00D8481C" w:rsidRDefault="00480756" w:rsidP="00D8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>2</w:t>
      </w:r>
      <w:r w:rsidR="00974B24" w:rsidRPr="00D8481C">
        <w:rPr>
          <w:rFonts w:ascii="Times New Roman" w:hAnsi="Times New Roman"/>
          <w:sz w:val="24"/>
          <w:szCs w:val="24"/>
        </w:rPr>
        <w:t xml:space="preserve"> с</w:t>
      </w:r>
      <w:r w:rsidR="0050594C" w:rsidRPr="00D8481C">
        <w:rPr>
          <w:rFonts w:ascii="Times New Roman" w:hAnsi="Times New Roman"/>
          <w:sz w:val="24"/>
          <w:szCs w:val="24"/>
        </w:rPr>
        <w:t>отру</w:t>
      </w:r>
      <w:r w:rsidR="00974B24" w:rsidRPr="00D8481C">
        <w:rPr>
          <w:rFonts w:ascii="Times New Roman" w:hAnsi="Times New Roman"/>
          <w:sz w:val="24"/>
          <w:szCs w:val="24"/>
        </w:rPr>
        <w:t>дник</w:t>
      </w:r>
      <w:r w:rsidRPr="00D8481C">
        <w:rPr>
          <w:rFonts w:ascii="Times New Roman" w:hAnsi="Times New Roman"/>
          <w:sz w:val="24"/>
          <w:szCs w:val="24"/>
        </w:rPr>
        <w:t>а</w:t>
      </w:r>
      <w:r w:rsidR="00A8771A" w:rsidRPr="00D8481C">
        <w:rPr>
          <w:rFonts w:ascii="Times New Roman" w:hAnsi="Times New Roman"/>
          <w:sz w:val="24"/>
          <w:szCs w:val="24"/>
        </w:rPr>
        <w:t xml:space="preserve"> кафедры явля</w:t>
      </w:r>
      <w:r w:rsidRPr="00D8481C">
        <w:rPr>
          <w:rFonts w:ascii="Times New Roman" w:hAnsi="Times New Roman"/>
          <w:sz w:val="24"/>
          <w:szCs w:val="24"/>
        </w:rPr>
        <w:t>ю</w:t>
      </w:r>
      <w:r w:rsidR="00974B24" w:rsidRPr="00D8481C">
        <w:rPr>
          <w:rFonts w:ascii="Times New Roman" w:hAnsi="Times New Roman"/>
          <w:sz w:val="24"/>
          <w:szCs w:val="24"/>
        </w:rPr>
        <w:t>тся член</w:t>
      </w:r>
      <w:r w:rsidRPr="00D8481C">
        <w:rPr>
          <w:rFonts w:ascii="Times New Roman" w:hAnsi="Times New Roman"/>
          <w:sz w:val="24"/>
          <w:szCs w:val="24"/>
        </w:rPr>
        <w:t>ами</w:t>
      </w:r>
      <w:r w:rsidR="00A8771A" w:rsidRPr="00D8481C">
        <w:rPr>
          <w:rFonts w:ascii="Times New Roman" w:hAnsi="Times New Roman"/>
          <w:sz w:val="24"/>
          <w:szCs w:val="24"/>
        </w:rPr>
        <w:t xml:space="preserve"> </w:t>
      </w:r>
      <w:r w:rsidR="0050594C" w:rsidRPr="00D8481C">
        <w:rPr>
          <w:rFonts w:ascii="Times New Roman" w:hAnsi="Times New Roman"/>
          <w:sz w:val="24"/>
          <w:szCs w:val="24"/>
        </w:rPr>
        <w:t>диссертационн</w:t>
      </w:r>
      <w:r w:rsidR="00EF26D6" w:rsidRPr="00D8481C">
        <w:rPr>
          <w:rFonts w:ascii="Times New Roman" w:hAnsi="Times New Roman"/>
          <w:sz w:val="24"/>
          <w:szCs w:val="24"/>
        </w:rPr>
        <w:t>ых</w:t>
      </w:r>
      <w:r w:rsidR="0050594C" w:rsidRPr="00D8481C">
        <w:rPr>
          <w:rFonts w:ascii="Times New Roman" w:hAnsi="Times New Roman"/>
          <w:sz w:val="24"/>
          <w:szCs w:val="24"/>
        </w:rPr>
        <w:t xml:space="preserve"> совет</w:t>
      </w:r>
      <w:r w:rsidR="00EF26D6" w:rsidRPr="00D8481C">
        <w:rPr>
          <w:rFonts w:ascii="Times New Roman" w:hAnsi="Times New Roman"/>
          <w:sz w:val="24"/>
          <w:szCs w:val="24"/>
        </w:rPr>
        <w:t>ов</w:t>
      </w:r>
      <w:r w:rsidR="00D8481C" w:rsidRPr="00D8481C">
        <w:rPr>
          <w:rFonts w:ascii="Times New Roman" w:hAnsi="Times New Roman"/>
          <w:sz w:val="24"/>
          <w:szCs w:val="24"/>
        </w:rPr>
        <w:t>:</w:t>
      </w:r>
      <w:r w:rsidR="00974B24" w:rsidRPr="00D8481C">
        <w:rPr>
          <w:rFonts w:ascii="Times New Roman" w:hAnsi="Times New Roman"/>
          <w:sz w:val="24"/>
          <w:szCs w:val="24"/>
        </w:rPr>
        <w:t xml:space="preserve"> ДМ 212.188.0</w:t>
      </w:r>
      <w:r w:rsidR="00D8481C" w:rsidRPr="00D8481C">
        <w:rPr>
          <w:rFonts w:ascii="Times New Roman" w:hAnsi="Times New Roman"/>
          <w:sz w:val="24"/>
          <w:szCs w:val="24"/>
        </w:rPr>
        <w:t>8</w:t>
      </w:r>
      <w:r w:rsidR="00974B24" w:rsidRPr="00D8481C">
        <w:rPr>
          <w:rFonts w:ascii="Times New Roman" w:hAnsi="Times New Roman"/>
          <w:sz w:val="24"/>
          <w:szCs w:val="24"/>
        </w:rPr>
        <w:t xml:space="preserve"> при </w:t>
      </w:r>
      <w:r w:rsidR="008B3C87" w:rsidRPr="00D8481C">
        <w:rPr>
          <w:rFonts w:ascii="Times New Roman" w:hAnsi="Times New Roman"/>
          <w:sz w:val="24"/>
          <w:szCs w:val="24"/>
        </w:rPr>
        <w:t>ФГБОУ ВПО «Пермский национальный исследовательск</w:t>
      </w:r>
      <w:r w:rsidR="00D8481C" w:rsidRPr="00D8481C">
        <w:rPr>
          <w:rFonts w:ascii="Times New Roman" w:hAnsi="Times New Roman"/>
          <w:sz w:val="24"/>
          <w:szCs w:val="24"/>
        </w:rPr>
        <w:t xml:space="preserve">ий политехнический </w:t>
      </w:r>
      <w:r w:rsidR="00D8481C" w:rsidRPr="00D8481C">
        <w:rPr>
          <w:rFonts w:ascii="Times New Roman" w:hAnsi="Times New Roman"/>
          <w:sz w:val="24"/>
          <w:szCs w:val="24"/>
        </w:rPr>
        <w:lastRenderedPageBreak/>
        <w:t>университет» и</w:t>
      </w:r>
      <w:proofErr w:type="gramStart"/>
      <w:r w:rsidR="00D8481C" w:rsidRPr="00D8481C">
        <w:rPr>
          <w:rFonts w:ascii="Times New Roman" w:hAnsi="Times New Roman"/>
          <w:sz w:val="24"/>
          <w:szCs w:val="24"/>
        </w:rPr>
        <w:t xml:space="preserve"> </w:t>
      </w:r>
      <w:r w:rsidR="00EF26D6" w:rsidRPr="00D8481C">
        <w:rPr>
          <w:rFonts w:ascii="Times New Roman" w:hAnsi="Times New Roman"/>
          <w:sz w:val="24"/>
          <w:szCs w:val="24"/>
        </w:rPr>
        <w:t xml:space="preserve"> </w:t>
      </w:r>
      <w:r w:rsidR="00D8481C">
        <w:rPr>
          <w:rFonts w:ascii="Times New Roman" w:hAnsi="Times New Roman"/>
          <w:sz w:val="24"/>
          <w:szCs w:val="24"/>
        </w:rPr>
        <w:t>Д</w:t>
      </w:r>
      <w:proofErr w:type="gramEnd"/>
      <w:r w:rsidR="00D8481C">
        <w:rPr>
          <w:rFonts w:ascii="Times New Roman" w:hAnsi="Times New Roman"/>
          <w:sz w:val="24"/>
          <w:szCs w:val="24"/>
        </w:rPr>
        <w:t xml:space="preserve"> </w:t>
      </w:r>
      <w:r w:rsidR="00D8481C" w:rsidRPr="00D8481C">
        <w:rPr>
          <w:rFonts w:ascii="Times New Roman" w:hAnsi="Times New Roman"/>
          <w:sz w:val="24"/>
          <w:szCs w:val="24"/>
        </w:rPr>
        <w:t xml:space="preserve">218.005.05 при </w:t>
      </w:r>
      <w:r w:rsidR="00EF26D6" w:rsidRPr="00EF26D6">
        <w:rPr>
          <w:rFonts w:ascii="Times New Roman" w:hAnsi="Times New Roman"/>
          <w:sz w:val="24"/>
          <w:szCs w:val="24"/>
        </w:rPr>
        <w:t>Федерально</w:t>
      </w:r>
      <w:r w:rsidR="00D8481C" w:rsidRPr="00D8481C">
        <w:rPr>
          <w:rFonts w:ascii="Times New Roman" w:hAnsi="Times New Roman"/>
          <w:sz w:val="24"/>
          <w:szCs w:val="24"/>
        </w:rPr>
        <w:t>м</w:t>
      </w:r>
      <w:r w:rsidR="00EF26D6" w:rsidRPr="00EF26D6">
        <w:rPr>
          <w:rFonts w:ascii="Times New Roman" w:hAnsi="Times New Roman"/>
          <w:sz w:val="24"/>
          <w:szCs w:val="24"/>
        </w:rPr>
        <w:t xml:space="preserve"> государственно</w:t>
      </w:r>
      <w:r w:rsidR="00D8481C" w:rsidRPr="00D8481C">
        <w:rPr>
          <w:rFonts w:ascii="Times New Roman" w:hAnsi="Times New Roman"/>
          <w:sz w:val="24"/>
          <w:szCs w:val="24"/>
        </w:rPr>
        <w:t>м</w:t>
      </w:r>
      <w:r w:rsidR="00EF26D6" w:rsidRPr="00EF26D6">
        <w:rPr>
          <w:rFonts w:ascii="Times New Roman" w:hAnsi="Times New Roman"/>
          <w:sz w:val="24"/>
          <w:szCs w:val="24"/>
        </w:rPr>
        <w:t xml:space="preserve"> бюджетно</w:t>
      </w:r>
      <w:r w:rsidR="00D8481C" w:rsidRPr="00D8481C">
        <w:rPr>
          <w:rFonts w:ascii="Times New Roman" w:hAnsi="Times New Roman"/>
          <w:sz w:val="24"/>
          <w:szCs w:val="24"/>
        </w:rPr>
        <w:t>м</w:t>
      </w:r>
      <w:r w:rsidR="00EF26D6" w:rsidRPr="00EF26D6">
        <w:rPr>
          <w:rFonts w:ascii="Times New Roman" w:hAnsi="Times New Roman"/>
          <w:sz w:val="24"/>
          <w:szCs w:val="24"/>
        </w:rPr>
        <w:t xml:space="preserve"> образовательно</w:t>
      </w:r>
      <w:r w:rsidR="00D8481C" w:rsidRPr="00D8481C">
        <w:rPr>
          <w:rFonts w:ascii="Times New Roman" w:hAnsi="Times New Roman"/>
          <w:sz w:val="24"/>
          <w:szCs w:val="24"/>
        </w:rPr>
        <w:t>м</w:t>
      </w:r>
      <w:r w:rsidR="00EF26D6" w:rsidRPr="00EF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6D6" w:rsidRPr="00EF26D6">
        <w:rPr>
          <w:rFonts w:ascii="Times New Roman" w:hAnsi="Times New Roman"/>
          <w:sz w:val="24"/>
          <w:szCs w:val="24"/>
        </w:rPr>
        <w:t>учреждени</w:t>
      </w:r>
      <w:r w:rsidR="00D8481C" w:rsidRPr="00D8481C">
        <w:rPr>
          <w:rFonts w:ascii="Times New Roman" w:hAnsi="Times New Roman"/>
          <w:sz w:val="24"/>
          <w:szCs w:val="24"/>
        </w:rPr>
        <w:t>м</w:t>
      </w:r>
      <w:proofErr w:type="spellEnd"/>
      <w:r w:rsidR="00EF26D6" w:rsidRPr="00EF26D6">
        <w:rPr>
          <w:rFonts w:ascii="Times New Roman" w:hAnsi="Times New Roman"/>
          <w:sz w:val="24"/>
          <w:szCs w:val="24"/>
        </w:rPr>
        <w:t xml:space="preserve"> высшего образования "Московский государственный университет путей сообщения Императора Николая II" МГУПС (МИИТ)</w:t>
      </w:r>
      <w:r w:rsidR="00D8481C" w:rsidRPr="00D8481C">
        <w:rPr>
          <w:rFonts w:ascii="Times New Roman" w:hAnsi="Times New Roman"/>
          <w:sz w:val="24"/>
          <w:szCs w:val="24"/>
        </w:rPr>
        <w:t>.</w:t>
      </w:r>
    </w:p>
    <w:p w:rsidR="00FE4676" w:rsidRDefault="00016258" w:rsidP="00D848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 xml:space="preserve">Кадровый потенциал кафедры </w:t>
      </w:r>
      <w:proofErr w:type="spellStart"/>
      <w:r w:rsidR="00D8481C">
        <w:rPr>
          <w:rFonts w:ascii="Times New Roman" w:hAnsi="Times New Roman"/>
          <w:b/>
          <w:sz w:val="24"/>
          <w:szCs w:val="24"/>
        </w:rPr>
        <w:t>СКиВМ</w:t>
      </w:r>
      <w:proofErr w:type="spellEnd"/>
      <w:r w:rsidR="0093174E">
        <w:rPr>
          <w:rFonts w:ascii="Times New Roman" w:hAnsi="Times New Roman"/>
          <w:b/>
          <w:sz w:val="24"/>
          <w:szCs w:val="24"/>
        </w:rPr>
        <w:t>:</w:t>
      </w:r>
      <w:r w:rsidR="003E5867">
        <w:rPr>
          <w:rFonts w:ascii="Times New Roman" w:hAnsi="Times New Roman"/>
          <w:b/>
          <w:sz w:val="24"/>
          <w:szCs w:val="24"/>
        </w:rPr>
        <w:t xml:space="preserve"> </w:t>
      </w:r>
    </w:p>
    <w:p w:rsidR="00000000" w:rsidRPr="00D8481C" w:rsidRDefault="002979A1" w:rsidP="00D8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>Число ставок</w:t>
      </w:r>
      <w:r w:rsidR="00FE4676">
        <w:rPr>
          <w:rFonts w:ascii="Times New Roman" w:hAnsi="Times New Roman"/>
          <w:sz w:val="24"/>
          <w:szCs w:val="24"/>
        </w:rPr>
        <w:t>, выделенных</w:t>
      </w:r>
      <w:r w:rsidRPr="00D8481C">
        <w:rPr>
          <w:rFonts w:ascii="Times New Roman" w:hAnsi="Times New Roman"/>
          <w:sz w:val="24"/>
          <w:szCs w:val="24"/>
        </w:rPr>
        <w:t xml:space="preserve"> в 2016/2017 учебном году – </w:t>
      </w:r>
      <w:r w:rsidRPr="00D8481C">
        <w:rPr>
          <w:rFonts w:ascii="Times New Roman" w:hAnsi="Times New Roman"/>
          <w:sz w:val="24"/>
          <w:szCs w:val="24"/>
        </w:rPr>
        <w:t>21,63</w:t>
      </w:r>
      <w:r w:rsidRPr="00D8481C">
        <w:rPr>
          <w:rFonts w:ascii="Times New Roman" w:hAnsi="Times New Roman"/>
          <w:sz w:val="24"/>
          <w:szCs w:val="24"/>
        </w:rPr>
        <w:t xml:space="preserve"> (</w:t>
      </w:r>
      <w:r w:rsidRPr="00D8481C">
        <w:rPr>
          <w:rFonts w:ascii="Times New Roman" w:hAnsi="Times New Roman"/>
          <w:sz w:val="24"/>
          <w:szCs w:val="24"/>
        </w:rPr>
        <w:t xml:space="preserve">15,15 </w:t>
      </w:r>
      <w:r w:rsidRPr="00D8481C">
        <w:rPr>
          <w:rFonts w:ascii="Times New Roman" w:hAnsi="Times New Roman"/>
          <w:sz w:val="24"/>
          <w:szCs w:val="24"/>
        </w:rPr>
        <w:t xml:space="preserve">бюджетных ставок + </w:t>
      </w:r>
      <w:r w:rsidRPr="00D8481C">
        <w:rPr>
          <w:rFonts w:ascii="Times New Roman" w:hAnsi="Times New Roman"/>
          <w:sz w:val="24"/>
          <w:szCs w:val="24"/>
        </w:rPr>
        <w:t>6,48</w:t>
      </w:r>
      <w:r w:rsidRPr="00D8481C">
        <w:rPr>
          <w:rFonts w:ascii="Times New Roman" w:hAnsi="Times New Roman"/>
          <w:sz w:val="24"/>
          <w:szCs w:val="24"/>
        </w:rPr>
        <w:t xml:space="preserve"> ФОТ ППС)</w:t>
      </w:r>
      <w:r w:rsidR="00D8481C">
        <w:rPr>
          <w:rFonts w:ascii="Times New Roman" w:hAnsi="Times New Roman"/>
          <w:sz w:val="24"/>
          <w:szCs w:val="24"/>
        </w:rPr>
        <w:t>.</w:t>
      </w:r>
      <w:r w:rsidR="00FE4676">
        <w:rPr>
          <w:rFonts w:ascii="Times New Roman" w:hAnsi="Times New Roman"/>
          <w:sz w:val="24"/>
          <w:szCs w:val="24"/>
        </w:rPr>
        <w:t xml:space="preserve"> </w:t>
      </w:r>
      <w:r w:rsidRPr="00D8481C">
        <w:rPr>
          <w:rFonts w:ascii="Times New Roman" w:hAnsi="Times New Roman"/>
          <w:sz w:val="24"/>
          <w:szCs w:val="24"/>
        </w:rPr>
        <w:t>Научно-образовательный процесс обеспечивают 37 преподавателей (из них 21 штатных, 9 внутренних и 7 внешних совместителей), в том числе:</w:t>
      </w:r>
    </w:p>
    <w:p w:rsidR="00000000" w:rsidRPr="00D8481C" w:rsidRDefault="002979A1" w:rsidP="00D8481C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 xml:space="preserve"> </w:t>
      </w:r>
      <w:r w:rsidRPr="00D8481C">
        <w:rPr>
          <w:rFonts w:ascii="Times New Roman" w:hAnsi="Times New Roman"/>
          <w:sz w:val="24"/>
          <w:szCs w:val="24"/>
        </w:rPr>
        <w:t>3</w:t>
      </w:r>
      <w:r w:rsidRPr="00D8481C">
        <w:rPr>
          <w:rFonts w:ascii="Times New Roman" w:hAnsi="Times New Roman"/>
          <w:sz w:val="24"/>
          <w:szCs w:val="24"/>
        </w:rPr>
        <w:t xml:space="preserve"> доктора</w:t>
      </w:r>
      <w:r w:rsidRPr="00D8481C">
        <w:rPr>
          <w:rFonts w:ascii="Times New Roman" w:hAnsi="Times New Roman"/>
          <w:sz w:val="24"/>
          <w:szCs w:val="24"/>
        </w:rPr>
        <w:t xml:space="preserve"> наук, профессоров, (</w:t>
      </w:r>
      <w:r w:rsidRPr="00D8481C">
        <w:rPr>
          <w:rFonts w:ascii="Times New Roman" w:hAnsi="Times New Roman"/>
          <w:sz w:val="24"/>
          <w:szCs w:val="24"/>
        </w:rPr>
        <w:t>1</w:t>
      </w:r>
      <w:r w:rsidRPr="00D848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81C">
        <w:rPr>
          <w:rFonts w:ascii="Times New Roman" w:hAnsi="Times New Roman"/>
          <w:sz w:val="24"/>
          <w:szCs w:val="24"/>
        </w:rPr>
        <w:t>штатный</w:t>
      </w:r>
      <w:proofErr w:type="gramEnd"/>
      <w:r w:rsidRPr="00D8481C">
        <w:rPr>
          <w:rFonts w:ascii="Times New Roman" w:hAnsi="Times New Roman"/>
          <w:sz w:val="24"/>
          <w:szCs w:val="24"/>
        </w:rPr>
        <w:t xml:space="preserve"> + </w:t>
      </w:r>
      <w:r w:rsidRPr="00D8481C">
        <w:rPr>
          <w:rFonts w:ascii="Times New Roman" w:hAnsi="Times New Roman"/>
          <w:sz w:val="24"/>
          <w:szCs w:val="24"/>
        </w:rPr>
        <w:t>2</w:t>
      </w:r>
      <w:r w:rsidRPr="00D8481C">
        <w:rPr>
          <w:rFonts w:ascii="Times New Roman" w:hAnsi="Times New Roman"/>
          <w:sz w:val="24"/>
          <w:szCs w:val="24"/>
        </w:rPr>
        <w:t xml:space="preserve"> совместителя) из них </w:t>
      </w:r>
      <w:r w:rsidRPr="00D8481C">
        <w:rPr>
          <w:rFonts w:ascii="Times New Roman" w:hAnsi="Times New Roman"/>
          <w:sz w:val="24"/>
          <w:szCs w:val="24"/>
        </w:rPr>
        <w:t>2</w:t>
      </w:r>
      <w:r w:rsidRPr="00D8481C">
        <w:rPr>
          <w:rFonts w:ascii="Times New Roman" w:hAnsi="Times New Roman"/>
          <w:sz w:val="24"/>
          <w:szCs w:val="24"/>
        </w:rPr>
        <w:t xml:space="preserve"> чл.-корр. РААСН</w:t>
      </w:r>
      <w:r w:rsidRPr="00D8481C">
        <w:rPr>
          <w:rFonts w:ascii="Times New Roman" w:hAnsi="Times New Roman"/>
          <w:sz w:val="24"/>
          <w:szCs w:val="24"/>
        </w:rPr>
        <w:t>;</w:t>
      </w:r>
    </w:p>
    <w:p w:rsidR="00000000" w:rsidRPr="00D8481C" w:rsidRDefault="002979A1" w:rsidP="00D8481C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>14</w:t>
      </w:r>
      <w:r w:rsidRPr="00D8481C">
        <w:rPr>
          <w:rFonts w:ascii="Times New Roman" w:hAnsi="Times New Roman"/>
          <w:sz w:val="24"/>
          <w:szCs w:val="24"/>
        </w:rPr>
        <w:t xml:space="preserve"> кандидатов наук, доцентов (из них 8 штатных + 4 совместителя);</w:t>
      </w:r>
    </w:p>
    <w:p w:rsidR="00000000" w:rsidRPr="00D8481C" w:rsidRDefault="002979A1" w:rsidP="00D8481C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 xml:space="preserve">Средний возраст ППС кафедры составляет </w:t>
      </w:r>
      <w:r w:rsidRPr="00D8481C">
        <w:rPr>
          <w:rFonts w:ascii="Times New Roman" w:hAnsi="Times New Roman"/>
          <w:sz w:val="24"/>
          <w:szCs w:val="24"/>
        </w:rPr>
        <w:t>47</w:t>
      </w:r>
      <w:r w:rsidRPr="00D8481C">
        <w:rPr>
          <w:rFonts w:ascii="Times New Roman" w:hAnsi="Times New Roman"/>
          <w:sz w:val="24"/>
          <w:szCs w:val="24"/>
        </w:rPr>
        <w:t xml:space="preserve"> лет.</w:t>
      </w:r>
    </w:p>
    <w:p w:rsidR="00000000" w:rsidRPr="00D8481C" w:rsidRDefault="002979A1" w:rsidP="00D8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81C">
        <w:rPr>
          <w:rFonts w:ascii="Times New Roman" w:hAnsi="Times New Roman"/>
          <w:sz w:val="24"/>
          <w:szCs w:val="24"/>
        </w:rPr>
        <w:t>Остепененность</w:t>
      </w:r>
      <w:proofErr w:type="spellEnd"/>
      <w:r w:rsidRPr="00D8481C">
        <w:rPr>
          <w:rFonts w:ascii="Times New Roman" w:hAnsi="Times New Roman"/>
          <w:sz w:val="24"/>
          <w:szCs w:val="24"/>
        </w:rPr>
        <w:t xml:space="preserve"> – </w:t>
      </w:r>
      <w:r w:rsidRPr="00D8481C">
        <w:rPr>
          <w:rFonts w:ascii="Times New Roman" w:hAnsi="Times New Roman"/>
          <w:sz w:val="24"/>
          <w:szCs w:val="24"/>
        </w:rPr>
        <w:t>45</w:t>
      </w:r>
      <w:r w:rsidRPr="00D8481C">
        <w:rPr>
          <w:rFonts w:ascii="Times New Roman" w:hAnsi="Times New Roman"/>
          <w:sz w:val="24"/>
          <w:szCs w:val="24"/>
        </w:rPr>
        <w:t>%. Доля преподавателей пенсионного возраста –</w:t>
      </w:r>
      <w:r w:rsidRPr="00D8481C">
        <w:rPr>
          <w:rFonts w:ascii="Times New Roman" w:hAnsi="Times New Roman"/>
          <w:sz w:val="24"/>
          <w:szCs w:val="24"/>
        </w:rPr>
        <w:t xml:space="preserve"> </w:t>
      </w:r>
      <w:r w:rsidRPr="00D8481C">
        <w:rPr>
          <w:rFonts w:ascii="Times New Roman" w:hAnsi="Times New Roman"/>
          <w:sz w:val="24"/>
          <w:szCs w:val="24"/>
        </w:rPr>
        <w:t>21</w:t>
      </w:r>
      <w:r w:rsidRPr="00D8481C">
        <w:rPr>
          <w:rFonts w:ascii="Times New Roman" w:hAnsi="Times New Roman"/>
          <w:sz w:val="24"/>
          <w:szCs w:val="24"/>
        </w:rPr>
        <w:t xml:space="preserve">%. </w:t>
      </w:r>
    </w:p>
    <w:p w:rsidR="00000000" w:rsidRPr="00D8481C" w:rsidRDefault="002979A1" w:rsidP="00D8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81C"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 w:rsidRPr="00D8481C">
        <w:rPr>
          <w:rFonts w:ascii="Times New Roman" w:hAnsi="Times New Roman"/>
          <w:sz w:val="24"/>
          <w:szCs w:val="24"/>
        </w:rPr>
        <w:t>штатных</w:t>
      </w:r>
      <w:proofErr w:type="gramEnd"/>
      <w:r w:rsidRPr="00D8481C">
        <w:rPr>
          <w:rFonts w:ascii="Times New Roman" w:hAnsi="Times New Roman"/>
          <w:sz w:val="24"/>
          <w:szCs w:val="24"/>
        </w:rPr>
        <w:t xml:space="preserve"> ППС, работающих на полную ставку по бюджету – </w:t>
      </w:r>
      <w:r w:rsidRPr="00D8481C">
        <w:rPr>
          <w:rFonts w:ascii="Times New Roman" w:hAnsi="Times New Roman"/>
          <w:sz w:val="24"/>
          <w:szCs w:val="24"/>
        </w:rPr>
        <w:t>0,52</w:t>
      </w:r>
      <w:r w:rsidRPr="00D8481C">
        <w:rPr>
          <w:rFonts w:ascii="Times New Roman" w:hAnsi="Times New Roman"/>
          <w:sz w:val="24"/>
          <w:szCs w:val="24"/>
        </w:rPr>
        <w:t>%.</w:t>
      </w:r>
    </w:p>
    <w:p w:rsidR="00D8481C" w:rsidRDefault="00D8481C" w:rsidP="00EB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8481C" w:rsidRPr="001C3B0F" w:rsidRDefault="001C3B0F" w:rsidP="00EB08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базе кафедры</w:t>
      </w:r>
      <w:r w:rsidRPr="00F54A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F54A5F">
        <w:rPr>
          <w:rFonts w:ascii="Times New Roman" w:eastAsia="Times New Roman" w:hAnsi="Times New Roman"/>
          <w:bCs/>
          <w:sz w:val="24"/>
          <w:szCs w:val="24"/>
          <w:lang w:eastAsia="ru-RU"/>
        </w:rPr>
        <w:t>СКиВМ</w:t>
      </w:r>
      <w:proofErr w:type="spellEnd"/>
      <w:r w:rsidRPr="00F54A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постоянной основе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54A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структурные подразделения ПНИПУ, </w:t>
      </w:r>
      <w:r w:rsidRPr="00F54A5F">
        <w:rPr>
          <w:rFonts w:ascii="Times New Roman" w:eastAsia="Times New Roman" w:hAnsi="Times New Roman"/>
          <w:bCs/>
          <w:sz w:val="24"/>
          <w:szCs w:val="24"/>
          <w:lang w:eastAsia="ru-RU"/>
        </w:rPr>
        <w:t>фун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кционируют организации дополнительного профессионального образования: </w:t>
      </w:r>
      <w:hyperlink r:id="rId7" w:history="1">
        <w:r w:rsidRPr="001C3B0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Центр дополнительного образования работников строительной отрасли (ЦДО РСО) «</w:t>
        </w:r>
        <w:proofErr w:type="spellStart"/>
        <w:r w:rsidRPr="001C3B0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СтройНЭКСТ</w:t>
        </w:r>
        <w:proofErr w:type="spellEnd"/>
      </w:hyperlink>
      <w:r w:rsidRPr="001C3B0F">
        <w:rPr>
          <w:rFonts w:ascii="Times New Roman" w:eastAsia="Times New Roman" w:hAnsi="Times New Roman"/>
          <w:bCs/>
          <w:sz w:val="24"/>
          <w:szCs w:val="24"/>
          <w:lang w:eastAsia="ru-RU"/>
        </w:rPr>
        <w:t>» и Региональный центр открытой сети университета (РЦОС)</w:t>
      </w:r>
      <w:r w:rsidRPr="00492D29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проектные центры:</w:t>
      </w:r>
      <w:r w:rsidRPr="001C3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Научно-производственное проектно-конструкторское бюро (НППКБ)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Pr="001C3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Проектный офис по разработке проектно-сметной документации по капитальному ремонту и реконструкции объектов недвижимости имущественного комплекса ПНИПУ (Проектный офис РПСД </w:t>
      </w:r>
      <w:proofErr w:type="spellStart"/>
      <w:r w:rsidRPr="001C3B0F">
        <w:rPr>
          <w:rFonts w:ascii="Times New Roman" w:eastAsia="Times New Roman" w:hAnsi="Times New Roman"/>
          <w:bCs/>
          <w:sz w:val="24"/>
          <w:szCs w:val="24"/>
          <w:lang w:eastAsia="ru-RU"/>
        </w:rPr>
        <w:t>КРиРОНИК</w:t>
      </w:r>
      <w:proofErr w:type="spellEnd"/>
      <w:r w:rsidRPr="001C3B0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C3B0F" w:rsidRPr="009E708A" w:rsidRDefault="001C3B0F" w:rsidP="00EB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3252" w:rsidRDefault="003A35D9" w:rsidP="00093A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М</w:t>
      </w:r>
      <w:r w:rsidR="00113252" w:rsidRPr="00AD1CE4">
        <w:rPr>
          <w:rFonts w:ascii="Times New Roman" w:hAnsi="Times New Roman"/>
          <w:b/>
          <w:sz w:val="24"/>
          <w:szCs w:val="24"/>
        </w:rPr>
        <w:t>атериальная база кафедры</w:t>
      </w:r>
      <w:r w:rsidR="00093A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77E59">
        <w:rPr>
          <w:rFonts w:ascii="Times New Roman" w:hAnsi="Times New Roman"/>
          <w:b/>
          <w:sz w:val="24"/>
          <w:szCs w:val="24"/>
        </w:rPr>
        <w:t>АТМ</w:t>
      </w:r>
      <w:proofErr w:type="gramEnd"/>
      <w:r w:rsidR="0004385F" w:rsidRPr="00AD1CE4">
        <w:rPr>
          <w:rFonts w:ascii="Times New Roman" w:hAnsi="Times New Roman"/>
          <w:sz w:val="24"/>
          <w:szCs w:val="24"/>
        </w:rPr>
        <w:t xml:space="preserve"> </w:t>
      </w:r>
    </w:p>
    <w:p w:rsidR="00277E59" w:rsidRDefault="00277E59" w:rsidP="00277E59">
      <w:pPr>
        <w:tabs>
          <w:tab w:val="left" w:pos="2389"/>
          <w:tab w:val="left" w:pos="3952"/>
          <w:tab w:val="left" w:pos="57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277E59"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z w:val="24"/>
          <w:szCs w:val="24"/>
        </w:rPr>
        <w:t xml:space="preserve"> площади составляют </w:t>
      </w:r>
      <w:r w:rsidR="00BE614E">
        <w:rPr>
          <w:rFonts w:ascii="Times New Roman" w:hAnsi="Times New Roman"/>
          <w:sz w:val="24"/>
          <w:szCs w:val="24"/>
        </w:rPr>
        <w:t xml:space="preserve">5/246 </w:t>
      </w:r>
      <w:r>
        <w:rPr>
          <w:rFonts w:ascii="Times New Roman" w:hAnsi="Times New Roman"/>
          <w:sz w:val="24"/>
          <w:szCs w:val="24"/>
        </w:rPr>
        <w:t xml:space="preserve"> кв. м, лабораторные – </w:t>
      </w:r>
      <w:r w:rsidR="00BE614E">
        <w:rPr>
          <w:rFonts w:ascii="Times New Roman" w:hAnsi="Times New Roman"/>
          <w:sz w:val="24"/>
          <w:szCs w:val="24"/>
        </w:rPr>
        <w:t>2/274</w:t>
      </w:r>
      <w:r>
        <w:rPr>
          <w:rFonts w:ascii="Times New Roman" w:hAnsi="Times New Roman"/>
          <w:sz w:val="24"/>
          <w:szCs w:val="24"/>
        </w:rPr>
        <w:t xml:space="preserve"> кв. м, вспомогательные – </w:t>
      </w:r>
      <w:r w:rsidR="00BE614E">
        <w:rPr>
          <w:rFonts w:ascii="Times New Roman" w:hAnsi="Times New Roman"/>
          <w:sz w:val="24"/>
          <w:szCs w:val="24"/>
        </w:rPr>
        <w:t>4/231</w:t>
      </w:r>
      <w:r>
        <w:rPr>
          <w:rFonts w:ascii="Times New Roman" w:hAnsi="Times New Roman"/>
          <w:sz w:val="24"/>
          <w:szCs w:val="24"/>
        </w:rPr>
        <w:t xml:space="preserve"> кв. м. </w:t>
      </w:r>
      <w:r w:rsidRPr="00277E59">
        <w:rPr>
          <w:rFonts w:ascii="Times New Roman" w:hAnsi="Times New Roman"/>
          <w:sz w:val="24"/>
          <w:szCs w:val="24"/>
        </w:rPr>
        <w:t>Количество компьютеров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E5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E614E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штук.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Стоимость машин</w:t>
      </w:r>
      <w:r w:rsidRPr="00277E59"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оборудовании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</w:t>
      </w:r>
      <w:r w:rsidR="00BE614E">
        <w:rPr>
          <w:rFonts w:ascii="Times New Roman" w:hAnsi="Times New Roman"/>
          <w:sz w:val="24"/>
          <w:szCs w:val="24"/>
        </w:rPr>
        <w:t>7,</w:t>
      </w:r>
      <w:r w:rsidR="000027AC">
        <w:rPr>
          <w:rFonts w:ascii="Times New Roman" w:hAnsi="Times New Roman"/>
          <w:sz w:val="24"/>
          <w:szCs w:val="24"/>
        </w:rPr>
        <w:t xml:space="preserve"> </w:t>
      </w:r>
      <w:r w:rsidR="00BE61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BE614E">
        <w:rPr>
          <w:rFonts w:ascii="Times New Roman" w:hAnsi="Times New Roman"/>
          <w:sz w:val="24"/>
          <w:szCs w:val="24"/>
        </w:rPr>
        <w:t>млн.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E4676" w:rsidRPr="00277E59" w:rsidRDefault="00FE4676" w:rsidP="00277E59">
      <w:pPr>
        <w:tabs>
          <w:tab w:val="left" w:pos="2389"/>
          <w:tab w:val="left" w:pos="3952"/>
          <w:tab w:val="left" w:pos="574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18CF" w:rsidRDefault="00B25FDA" w:rsidP="009B05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Научн</w:t>
      </w:r>
      <w:r w:rsidR="00F818CF">
        <w:rPr>
          <w:rFonts w:ascii="Times New Roman" w:hAnsi="Times New Roman"/>
          <w:b/>
          <w:sz w:val="24"/>
          <w:szCs w:val="24"/>
        </w:rPr>
        <w:t>ая и инновационная деятельность</w:t>
      </w:r>
    </w:p>
    <w:p w:rsidR="008651BA" w:rsidRDefault="008C70D5" w:rsidP="00C15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</w:t>
      </w:r>
      <w:r w:rsidRPr="00AD1CE4">
        <w:rPr>
          <w:rFonts w:ascii="Times New Roman" w:hAnsi="Times New Roman"/>
          <w:sz w:val="24"/>
          <w:szCs w:val="24"/>
        </w:rPr>
        <w:t>сновная тематика связана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инициативными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НИР</w:t>
      </w:r>
      <w:r w:rsidR="008651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4676" w:rsidRPr="001C3B0F" w:rsidRDefault="00FE4676" w:rsidP="001C3B0F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 xml:space="preserve">Компьютерные технологии в проектировании и обеспечении техногенной безопасности объектов строительства. </w:t>
      </w:r>
    </w:p>
    <w:p w:rsidR="00FE4676" w:rsidRPr="001C3B0F" w:rsidRDefault="00FE4676" w:rsidP="001C3B0F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>Математическое моделирование и численный анализ напряженно-деформированного состояния зданий и конструкций, проблемы прочности, надежности и живучести.</w:t>
      </w:r>
    </w:p>
    <w:p w:rsidR="00FE4676" w:rsidRPr="001C3B0F" w:rsidRDefault="00FE4676" w:rsidP="001C3B0F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 xml:space="preserve">Разработка, совершенствование и применение методов строительной механики в расчетах строительных конструкций. </w:t>
      </w:r>
    </w:p>
    <w:p w:rsidR="00FE4676" w:rsidRPr="001C3B0F" w:rsidRDefault="00FE4676" w:rsidP="001C3B0F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 xml:space="preserve">Обследование, реконструкция, проектирование зданий и сооружений </w:t>
      </w:r>
      <w:proofErr w:type="gramStart"/>
      <w:r w:rsidRPr="001C3B0F">
        <w:rPr>
          <w:rFonts w:ascii="Times New Roman" w:hAnsi="Times New Roman"/>
          <w:sz w:val="24"/>
          <w:szCs w:val="24"/>
        </w:rPr>
        <w:t>г</w:t>
      </w:r>
      <w:proofErr w:type="gramEnd"/>
      <w:r w:rsidRPr="001C3B0F">
        <w:rPr>
          <w:rFonts w:ascii="Times New Roman" w:hAnsi="Times New Roman"/>
          <w:sz w:val="24"/>
          <w:szCs w:val="24"/>
        </w:rPr>
        <w:t>. Перми и Пермского края.</w:t>
      </w:r>
    </w:p>
    <w:p w:rsidR="00FE4676" w:rsidRPr="001C3B0F" w:rsidRDefault="00FE4676" w:rsidP="001C3B0F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>Разработка программного обеспечения.</w:t>
      </w:r>
    </w:p>
    <w:p w:rsidR="00FE4676" w:rsidRDefault="00FE4676" w:rsidP="00C15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4732" w:rsidRPr="00EE1000" w:rsidRDefault="00DF0A27" w:rsidP="00EB08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CE4">
        <w:rPr>
          <w:rFonts w:ascii="Times New Roman" w:hAnsi="Times New Roman"/>
          <w:sz w:val="24"/>
          <w:szCs w:val="24"/>
        </w:rPr>
        <w:t xml:space="preserve">Общий объем </w:t>
      </w:r>
      <w:r w:rsidR="006853B3">
        <w:rPr>
          <w:rFonts w:ascii="Times New Roman" w:hAnsi="Times New Roman"/>
          <w:sz w:val="24"/>
          <w:szCs w:val="24"/>
        </w:rPr>
        <w:t xml:space="preserve">выполненных НИР </w:t>
      </w:r>
      <w:r w:rsidR="00F818CF">
        <w:rPr>
          <w:rFonts w:ascii="Times New Roman" w:hAnsi="Times New Roman"/>
          <w:sz w:val="24"/>
          <w:szCs w:val="24"/>
        </w:rPr>
        <w:t>в</w:t>
      </w:r>
      <w:r w:rsidRPr="00AD1CE4">
        <w:rPr>
          <w:rFonts w:ascii="Times New Roman" w:hAnsi="Times New Roman"/>
          <w:sz w:val="24"/>
          <w:szCs w:val="24"/>
        </w:rPr>
        <w:t xml:space="preserve"> 201</w:t>
      </w:r>
      <w:r w:rsidR="001C3B0F">
        <w:rPr>
          <w:rFonts w:ascii="Times New Roman" w:hAnsi="Times New Roman"/>
          <w:sz w:val="24"/>
          <w:szCs w:val="24"/>
        </w:rPr>
        <w:t>6</w:t>
      </w:r>
      <w:r w:rsidR="00F818CF">
        <w:rPr>
          <w:rFonts w:ascii="Times New Roman" w:hAnsi="Times New Roman"/>
          <w:sz w:val="24"/>
          <w:szCs w:val="24"/>
        </w:rPr>
        <w:t xml:space="preserve"> г. составил </w:t>
      </w:r>
      <w:r w:rsidR="002979A1">
        <w:rPr>
          <w:rFonts w:ascii="Times New Roman" w:hAnsi="Times New Roman"/>
          <w:sz w:val="24"/>
          <w:szCs w:val="24"/>
        </w:rPr>
        <w:t>5,3 млн. рублей.</w:t>
      </w:r>
    </w:p>
    <w:p w:rsidR="006D2469" w:rsidRPr="006B55D3" w:rsidRDefault="006D2469" w:rsidP="00EB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5D3">
        <w:rPr>
          <w:rFonts w:ascii="Times New Roman" w:hAnsi="Times New Roman"/>
          <w:sz w:val="24"/>
          <w:szCs w:val="24"/>
        </w:rPr>
        <w:t xml:space="preserve">За </w:t>
      </w:r>
      <w:r w:rsidR="00874C7D">
        <w:rPr>
          <w:rFonts w:ascii="Times New Roman" w:hAnsi="Times New Roman"/>
          <w:sz w:val="24"/>
          <w:szCs w:val="24"/>
        </w:rPr>
        <w:t>20</w:t>
      </w:r>
      <w:r w:rsidR="00F818CF">
        <w:rPr>
          <w:rFonts w:ascii="Times New Roman" w:hAnsi="Times New Roman"/>
          <w:sz w:val="24"/>
          <w:szCs w:val="24"/>
        </w:rPr>
        <w:t>1</w:t>
      </w:r>
      <w:r w:rsidR="0093174E">
        <w:rPr>
          <w:rFonts w:ascii="Times New Roman" w:hAnsi="Times New Roman"/>
          <w:sz w:val="24"/>
          <w:szCs w:val="24"/>
        </w:rPr>
        <w:t>6</w:t>
      </w:r>
      <w:r w:rsidRPr="006B55D3">
        <w:rPr>
          <w:rFonts w:ascii="Times New Roman" w:hAnsi="Times New Roman"/>
          <w:sz w:val="24"/>
          <w:szCs w:val="24"/>
        </w:rPr>
        <w:t xml:space="preserve"> </w:t>
      </w:r>
      <w:r w:rsidR="00F818CF">
        <w:rPr>
          <w:rFonts w:ascii="Times New Roman" w:hAnsi="Times New Roman"/>
          <w:sz w:val="24"/>
          <w:szCs w:val="24"/>
        </w:rPr>
        <w:t>г.г.</w:t>
      </w:r>
      <w:r w:rsidRPr="006B55D3">
        <w:rPr>
          <w:rFonts w:ascii="Times New Roman" w:hAnsi="Times New Roman"/>
          <w:sz w:val="24"/>
          <w:szCs w:val="24"/>
        </w:rPr>
        <w:t xml:space="preserve"> преподавателями кафедры опубликован</w:t>
      </w:r>
      <w:r w:rsidR="00D0065E">
        <w:rPr>
          <w:rFonts w:ascii="Times New Roman" w:hAnsi="Times New Roman"/>
          <w:sz w:val="24"/>
          <w:szCs w:val="24"/>
        </w:rPr>
        <w:t>ы:</w:t>
      </w:r>
      <w:r w:rsidRPr="006B55D3">
        <w:rPr>
          <w:rFonts w:ascii="Times New Roman" w:hAnsi="Times New Roman"/>
          <w:sz w:val="24"/>
          <w:szCs w:val="24"/>
        </w:rPr>
        <w:t xml:space="preserve"> </w:t>
      </w:r>
      <w:r w:rsidR="001C3B0F">
        <w:rPr>
          <w:rFonts w:ascii="Times New Roman" w:hAnsi="Times New Roman"/>
          <w:sz w:val="24"/>
          <w:szCs w:val="24"/>
        </w:rPr>
        <w:t>1</w:t>
      </w:r>
      <w:r w:rsidR="00D01274">
        <w:rPr>
          <w:rFonts w:ascii="Times New Roman" w:hAnsi="Times New Roman"/>
          <w:sz w:val="24"/>
          <w:szCs w:val="24"/>
        </w:rPr>
        <w:t xml:space="preserve"> монография</w:t>
      </w:r>
      <w:r w:rsidRPr="006B55D3">
        <w:rPr>
          <w:rFonts w:ascii="Times New Roman" w:hAnsi="Times New Roman"/>
          <w:sz w:val="24"/>
          <w:szCs w:val="24"/>
        </w:rPr>
        <w:t xml:space="preserve">, </w:t>
      </w:r>
      <w:r w:rsidR="00BE614E">
        <w:rPr>
          <w:rFonts w:ascii="Times New Roman" w:hAnsi="Times New Roman"/>
          <w:sz w:val="24"/>
          <w:szCs w:val="24"/>
        </w:rPr>
        <w:t>3</w:t>
      </w:r>
      <w:r w:rsidR="00D01274">
        <w:rPr>
          <w:rFonts w:ascii="Times New Roman" w:hAnsi="Times New Roman"/>
          <w:sz w:val="24"/>
          <w:szCs w:val="24"/>
        </w:rPr>
        <w:t xml:space="preserve"> </w:t>
      </w:r>
      <w:r w:rsidR="001E3B6B">
        <w:rPr>
          <w:rFonts w:ascii="Times New Roman" w:hAnsi="Times New Roman"/>
          <w:sz w:val="24"/>
          <w:szCs w:val="24"/>
        </w:rPr>
        <w:t>учебных пособия</w:t>
      </w:r>
      <w:r w:rsidRPr="006B55D3">
        <w:rPr>
          <w:rFonts w:ascii="Times New Roman" w:hAnsi="Times New Roman"/>
          <w:sz w:val="24"/>
          <w:szCs w:val="24"/>
        </w:rPr>
        <w:t xml:space="preserve">, получено </w:t>
      </w:r>
      <w:r w:rsidR="00D01274">
        <w:rPr>
          <w:rFonts w:ascii="Times New Roman" w:hAnsi="Times New Roman"/>
          <w:sz w:val="24"/>
          <w:szCs w:val="24"/>
        </w:rPr>
        <w:t>1</w:t>
      </w:r>
      <w:r w:rsidR="001C3B0F">
        <w:rPr>
          <w:rFonts w:ascii="Times New Roman" w:hAnsi="Times New Roman"/>
          <w:sz w:val="24"/>
          <w:szCs w:val="24"/>
        </w:rPr>
        <w:t xml:space="preserve"> </w:t>
      </w:r>
      <w:r w:rsidR="00D01274">
        <w:rPr>
          <w:rFonts w:ascii="Times New Roman" w:hAnsi="Times New Roman"/>
          <w:sz w:val="24"/>
          <w:szCs w:val="24"/>
        </w:rPr>
        <w:t>6</w:t>
      </w:r>
      <w:r w:rsidRPr="006B55D3">
        <w:rPr>
          <w:rFonts w:ascii="Times New Roman" w:hAnsi="Times New Roman"/>
          <w:sz w:val="24"/>
          <w:szCs w:val="24"/>
        </w:rPr>
        <w:t xml:space="preserve"> патентов на </w:t>
      </w:r>
      <w:r w:rsidR="00B731B0" w:rsidRPr="006B55D3">
        <w:rPr>
          <w:rFonts w:ascii="Times New Roman" w:hAnsi="Times New Roman"/>
          <w:sz w:val="24"/>
          <w:szCs w:val="24"/>
        </w:rPr>
        <w:t>изобретения</w:t>
      </w:r>
      <w:r w:rsidR="001E3B6B">
        <w:rPr>
          <w:rFonts w:ascii="Times New Roman" w:hAnsi="Times New Roman"/>
          <w:sz w:val="24"/>
          <w:szCs w:val="24"/>
        </w:rPr>
        <w:t xml:space="preserve">, </w:t>
      </w:r>
      <w:r w:rsidR="00D01274">
        <w:rPr>
          <w:rFonts w:ascii="Times New Roman" w:hAnsi="Times New Roman"/>
          <w:sz w:val="24"/>
          <w:szCs w:val="24"/>
        </w:rPr>
        <w:t>полезные модели</w:t>
      </w:r>
      <w:r w:rsidR="001E3B6B">
        <w:rPr>
          <w:rFonts w:ascii="Times New Roman" w:hAnsi="Times New Roman"/>
          <w:sz w:val="24"/>
          <w:szCs w:val="24"/>
        </w:rPr>
        <w:t xml:space="preserve"> и программы</w:t>
      </w:r>
      <w:r w:rsidR="00D0065E">
        <w:rPr>
          <w:rFonts w:ascii="Times New Roman" w:hAnsi="Times New Roman"/>
          <w:sz w:val="24"/>
          <w:szCs w:val="24"/>
        </w:rPr>
        <w:t>;</w:t>
      </w:r>
      <w:r w:rsidRPr="006B55D3">
        <w:rPr>
          <w:rFonts w:ascii="Times New Roman" w:hAnsi="Times New Roman"/>
          <w:sz w:val="24"/>
          <w:szCs w:val="24"/>
        </w:rPr>
        <w:t xml:space="preserve"> издано </w:t>
      </w:r>
      <w:r w:rsidR="00D0065E">
        <w:rPr>
          <w:rFonts w:ascii="Times New Roman" w:hAnsi="Times New Roman"/>
          <w:sz w:val="24"/>
          <w:szCs w:val="24"/>
        </w:rPr>
        <w:t>печатных</w:t>
      </w:r>
      <w:r w:rsidRPr="006B55D3">
        <w:rPr>
          <w:rFonts w:ascii="Times New Roman" w:hAnsi="Times New Roman"/>
          <w:sz w:val="24"/>
          <w:szCs w:val="24"/>
        </w:rPr>
        <w:t xml:space="preserve"> работ</w:t>
      </w:r>
      <w:r w:rsidR="00AD1CE4" w:rsidRPr="006B55D3">
        <w:rPr>
          <w:rFonts w:ascii="Times New Roman" w:hAnsi="Times New Roman"/>
          <w:sz w:val="24"/>
          <w:szCs w:val="24"/>
        </w:rPr>
        <w:t>:</w:t>
      </w:r>
      <w:r w:rsidRPr="006B55D3">
        <w:rPr>
          <w:rFonts w:ascii="Times New Roman" w:hAnsi="Times New Roman"/>
          <w:sz w:val="24"/>
          <w:szCs w:val="24"/>
        </w:rPr>
        <w:t xml:space="preserve"> </w:t>
      </w:r>
      <w:r w:rsidR="00BE614E">
        <w:rPr>
          <w:rFonts w:ascii="Times New Roman" w:hAnsi="Times New Roman"/>
          <w:sz w:val="24"/>
          <w:szCs w:val="24"/>
        </w:rPr>
        <w:t>77, из них</w:t>
      </w:r>
      <w:r w:rsidRPr="006B55D3">
        <w:rPr>
          <w:rFonts w:ascii="Times New Roman" w:hAnsi="Times New Roman"/>
          <w:sz w:val="24"/>
          <w:szCs w:val="24"/>
        </w:rPr>
        <w:t xml:space="preserve"> –  </w:t>
      </w:r>
      <w:r w:rsidR="00BE614E">
        <w:rPr>
          <w:rFonts w:ascii="Times New Roman" w:hAnsi="Times New Roman"/>
          <w:sz w:val="24"/>
          <w:szCs w:val="24"/>
        </w:rPr>
        <w:t xml:space="preserve">19 </w:t>
      </w:r>
      <w:r w:rsidRPr="006B55D3">
        <w:rPr>
          <w:rFonts w:ascii="Times New Roman" w:hAnsi="Times New Roman"/>
          <w:sz w:val="24"/>
          <w:szCs w:val="24"/>
        </w:rPr>
        <w:t>в изданиях</w:t>
      </w:r>
      <w:r w:rsidR="00D0065E">
        <w:rPr>
          <w:rFonts w:ascii="Times New Roman" w:hAnsi="Times New Roman"/>
          <w:sz w:val="24"/>
          <w:szCs w:val="24"/>
        </w:rPr>
        <w:t>, рекомендованных</w:t>
      </w:r>
      <w:r w:rsidRPr="006B55D3">
        <w:rPr>
          <w:rFonts w:ascii="Times New Roman" w:hAnsi="Times New Roman"/>
          <w:sz w:val="24"/>
          <w:szCs w:val="24"/>
        </w:rPr>
        <w:t xml:space="preserve"> ВАК</w:t>
      </w:r>
      <w:r w:rsidR="00BE614E">
        <w:rPr>
          <w:rFonts w:ascii="Times New Roman" w:hAnsi="Times New Roman"/>
          <w:sz w:val="24"/>
          <w:szCs w:val="24"/>
        </w:rPr>
        <w:t xml:space="preserve"> </w:t>
      </w:r>
      <w:r w:rsidRPr="006B55D3">
        <w:rPr>
          <w:rFonts w:ascii="Times New Roman" w:hAnsi="Times New Roman"/>
          <w:sz w:val="24"/>
          <w:szCs w:val="24"/>
        </w:rPr>
        <w:t xml:space="preserve">, </w:t>
      </w:r>
      <w:r w:rsidR="00D01274">
        <w:rPr>
          <w:rFonts w:ascii="Times New Roman" w:hAnsi="Times New Roman"/>
          <w:sz w:val="24"/>
          <w:szCs w:val="24"/>
        </w:rPr>
        <w:t>17</w:t>
      </w:r>
      <w:r w:rsidRPr="006B55D3">
        <w:rPr>
          <w:rFonts w:ascii="Times New Roman" w:hAnsi="Times New Roman"/>
          <w:sz w:val="24"/>
          <w:szCs w:val="24"/>
        </w:rPr>
        <w:t xml:space="preserve"> –  </w:t>
      </w:r>
      <w:r w:rsidR="00D0065E">
        <w:rPr>
          <w:rFonts w:ascii="Times New Roman" w:hAnsi="Times New Roman"/>
          <w:sz w:val="24"/>
          <w:szCs w:val="24"/>
        </w:rPr>
        <w:t xml:space="preserve">индексируемых </w:t>
      </w:r>
      <w:r w:rsidRPr="006B55D3">
        <w:rPr>
          <w:rFonts w:ascii="Times New Roman" w:hAnsi="Times New Roman"/>
          <w:sz w:val="24"/>
          <w:szCs w:val="24"/>
        </w:rPr>
        <w:t xml:space="preserve">в </w:t>
      </w:r>
      <w:r w:rsidR="00267D6F">
        <w:rPr>
          <w:rFonts w:ascii="Times New Roman" w:hAnsi="Times New Roman"/>
          <w:sz w:val="24"/>
          <w:szCs w:val="24"/>
        </w:rPr>
        <w:t>МБЦ</w:t>
      </w:r>
      <w:r w:rsidR="00BE614E">
        <w:rPr>
          <w:rFonts w:ascii="Times New Roman" w:hAnsi="Times New Roman"/>
          <w:sz w:val="24"/>
          <w:szCs w:val="24"/>
        </w:rPr>
        <w:t xml:space="preserve"> - 10</w:t>
      </w:r>
      <w:r w:rsidRPr="006B55D3">
        <w:rPr>
          <w:rFonts w:ascii="Times New Roman" w:hAnsi="Times New Roman"/>
          <w:sz w:val="24"/>
          <w:szCs w:val="24"/>
        </w:rPr>
        <w:t>.</w:t>
      </w:r>
    </w:p>
    <w:p w:rsidR="00E73C96" w:rsidRDefault="00E73C96" w:rsidP="00EB08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D1CE4">
        <w:rPr>
          <w:rFonts w:ascii="Times New Roman" w:hAnsi="Times New Roman"/>
          <w:sz w:val="24"/>
          <w:szCs w:val="24"/>
        </w:rPr>
        <w:t xml:space="preserve"> </w:t>
      </w:r>
    </w:p>
    <w:p w:rsidR="002979A1" w:rsidRDefault="002979A1" w:rsidP="00F81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1" w:rsidRDefault="002979A1" w:rsidP="00F81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1" w:rsidRDefault="002979A1" w:rsidP="00F81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1" w:rsidRDefault="002979A1" w:rsidP="00F81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3DB" w:rsidRPr="00AD1CE4" w:rsidRDefault="0093174E" w:rsidP="00F81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lastRenderedPageBreak/>
        <w:t>ЦЕЛИ И ЗАДАЧИ КАФЕДРЫ 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AD1CE4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="00874C7D">
        <w:rPr>
          <w:rFonts w:ascii="Times New Roman" w:hAnsi="Times New Roman"/>
          <w:b/>
          <w:sz w:val="24"/>
          <w:szCs w:val="24"/>
        </w:rPr>
        <w:t> г</w:t>
      </w:r>
      <w:r>
        <w:rPr>
          <w:rFonts w:ascii="Times New Roman" w:hAnsi="Times New Roman"/>
          <w:b/>
          <w:sz w:val="24"/>
          <w:szCs w:val="24"/>
        </w:rPr>
        <w:t>.</w:t>
      </w:r>
      <w:r w:rsidR="00874C7D">
        <w:rPr>
          <w:rFonts w:ascii="Times New Roman" w:hAnsi="Times New Roman"/>
          <w:b/>
          <w:sz w:val="24"/>
          <w:szCs w:val="24"/>
        </w:rPr>
        <w:t>г</w:t>
      </w:r>
      <w:r w:rsidRPr="00AD1CE4">
        <w:rPr>
          <w:rFonts w:ascii="Times New Roman" w:hAnsi="Times New Roman"/>
          <w:b/>
          <w:sz w:val="24"/>
          <w:szCs w:val="24"/>
        </w:rPr>
        <w:t>.</w:t>
      </w:r>
    </w:p>
    <w:p w:rsidR="001C3B0F" w:rsidRDefault="001C3B0F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33B1" w:rsidRDefault="001F33B1" w:rsidP="001F3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 xml:space="preserve">Целью программы развития кафедры </w:t>
      </w:r>
      <w:proofErr w:type="spellStart"/>
      <w:r>
        <w:rPr>
          <w:rFonts w:ascii="Times New Roman" w:hAnsi="Times New Roman"/>
          <w:b/>
          <w:sz w:val="24"/>
          <w:szCs w:val="24"/>
        </w:rPr>
        <w:t>СКиВМ</w:t>
      </w:r>
      <w:proofErr w:type="spellEnd"/>
      <w:r w:rsidRPr="00AD1CE4">
        <w:rPr>
          <w:rFonts w:ascii="Times New Roman" w:hAnsi="Times New Roman"/>
          <w:b/>
          <w:sz w:val="24"/>
          <w:szCs w:val="24"/>
        </w:rPr>
        <w:t xml:space="preserve"> </w:t>
      </w:r>
      <w:r w:rsidRPr="00AD1CE4">
        <w:rPr>
          <w:rFonts w:ascii="Times New Roman" w:hAnsi="Times New Roman"/>
          <w:sz w:val="24"/>
          <w:szCs w:val="24"/>
        </w:rPr>
        <w:t>как структурного подразделения национального исследовательского университета</w:t>
      </w:r>
      <w:r w:rsidRPr="00AD1CE4">
        <w:rPr>
          <w:rFonts w:ascii="Times New Roman" w:hAnsi="Times New Roman"/>
          <w:b/>
          <w:sz w:val="24"/>
          <w:szCs w:val="24"/>
        </w:rPr>
        <w:t xml:space="preserve"> </w:t>
      </w:r>
      <w:r w:rsidRPr="00AD1CE4">
        <w:rPr>
          <w:rFonts w:ascii="Times New Roman" w:hAnsi="Times New Roman"/>
          <w:sz w:val="24"/>
          <w:szCs w:val="24"/>
        </w:rPr>
        <w:t xml:space="preserve">является повышение уровня оказания образовательных услуг </w:t>
      </w:r>
      <w:r>
        <w:rPr>
          <w:rFonts w:ascii="Times New Roman" w:hAnsi="Times New Roman"/>
          <w:sz w:val="24"/>
          <w:szCs w:val="24"/>
        </w:rPr>
        <w:t>по профильному направлению, проведение</w:t>
      </w:r>
      <w:r w:rsidRPr="00AD1CE4">
        <w:rPr>
          <w:rFonts w:ascii="Times New Roman" w:hAnsi="Times New Roman"/>
          <w:sz w:val="24"/>
          <w:szCs w:val="24"/>
        </w:rPr>
        <w:t xml:space="preserve"> научных исследований, обеспечение подготовки современных высококвалифицированных специалистов, способных к профессиональному саморазвитию и решению </w:t>
      </w:r>
      <w:r>
        <w:rPr>
          <w:rFonts w:ascii="Times New Roman" w:hAnsi="Times New Roman"/>
          <w:sz w:val="24"/>
          <w:szCs w:val="24"/>
        </w:rPr>
        <w:t xml:space="preserve">исследовательских, </w:t>
      </w:r>
      <w:r w:rsidRPr="00AD1CE4">
        <w:rPr>
          <w:rFonts w:ascii="Times New Roman" w:hAnsi="Times New Roman"/>
          <w:sz w:val="24"/>
          <w:szCs w:val="24"/>
        </w:rPr>
        <w:t xml:space="preserve">научных и </w:t>
      </w:r>
      <w:r>
        <w:rPr>
          <w:rFonts w:ascii="Times New Roman" w:hAnsi="Times New Roman"/>
          <w:sz w:val="24"/>
          <w:szCs w:val="24"/>
        </w:rPr>
        <w:t>прикладных</w:t>
      </w:r>
      <w:r w:rsidRPr="00AD1CE4">
        <w:rPr>
          <w:rFonts w:ascii="Times New Roman" w:hAnsi="Times New Roman"/>
          <w:sz w:val="24"/>
          <w:szCs w:val="24"/>
        </w:rPr>
        <w:t xml:space="preserve"> инженерно-технических задач.</w:t>
      </w:r>
    </w:p>
    <w:p w:rsidR="001F33B1" w:rsidRDefault="001F33B1" w:rsidP="001C3B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33B1" w:rsidRPr="00AD1CE4" w:rsidRDefault="001F33B1" w:rsidP="001F3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>Приоритетные задачи кафедры</w:t>
      </w:r>
    </w:p>
    <w:p w:rsidR="001F33B1" w:rsidRDefault="001F33B1" w:rsidP="001C3B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B0F" w:rsidRDefault="001F33B1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1C3B0F" w:rsidRPr="001C3B0F">
        <w:rPr>
          <w:rFonts w:ascii="Times New Roman" w:hAnsi="Times New Roman"/>
          <w:b/>
          <w:bCs/>
          <w:sz w:val="24"/>
          <w:szCs w:val="24"/>
        </w:rPr>
        <w:t xml:space="preserve"> области развития кадрового потенциала:</w:t>
      </w:r>
    </w:p>
    <w:p w:rsidR="00000000" w:rsidRPr="001C3B0F" w:rsidRDefault="002979A1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 xml:space="preserve">Закрепление на кафедре перспективных молодых специалистов, их обучение и подготовка в магистратуре, аспирантуре и </w:t>
      </w:r>
      <w:proofErr w:type="gramStart"/>
      <w:r w:rsidRPr="001C3B0F">
        <w:rPr>
          <w:rFonts w:ascii="Times New Roman" w:hAnsi="Times New Roman"/>
          <w:sz w:val="24"/>
          <w:szCs w:val="24"/>
        </w:rPr>
        <w:t>докторантуре</w:t>
      </w:r>
      <w:proofErr w:type="gramEnd"/>
      <w:r w:rsidRPr="001C3B0F">
        <w:rPr>
          <w:rFonts w:ascii="Times New Roman" w:hAnsi="Times New Roman"/>
          <w:sz w:val="24"/>
          <w:szCs w:val="24"/>
        </w:rPr>
        <w:t xml:space="preserve"> а  также на основе стажировок в ведущих Российских и з</w:t>
      </w:r>
      <w:r w:rsidRPr="001C3B0F">
        <w:rPr>
          <w:rFonts w:ascii="Times New Roman" w:hAnsi="Times New Roman"/>
          <w:sz w:val="24"/>
          <w:szCs w:val="24"/>
        </w:rPr>
        <w:t>арубежных научных центрах</w:t>
      </w:r>
      <w:r w:rsidRPr="001C3B0F">
        <w:rPr>
          <w:rFonts w:ascii="Times New Roman" w:hAnsi="Times New Roman"/>
          <w:sz w:val="24"/>
          <w:szCs w:val="24"/>
        </w:rPr>
        <w:t xml:space="preserve"> </w:t>
      </w:r>
    </w:p>
    <w:p w:rsidR="00000000" w:rsidRPr="001C3B0F" w:rsidRDefault="002979A1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>Увеличение доли молодых ученых в общей численности  НПР кафедры</w:t>
      </w:r>
    </w:p>
    <w:p w:rsidR="00000000" w:rsidRPr="001C3B0F" w:rsidRDefault="002979A1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>Формирование устойчивых научных связей с базовыми партнерами и организациями, в том числе с зарубежными.</w:t>
      </w:r>
      <w:r w:rsidRPr="001C3B0F">
        <w:rPr>
          <w:rFonts w:ascii="Times New Roman" w:hAnsi="Times New Roman"/>
          <w:sz w:val="24"/>
          <w:szCs w:val="24"/>
        </w:rPr>
        <w:t xml:space="preserve"> </w:t>
      </w:r>
    </w:p>
    <w:p w:rsidR="00000000" w:rsidRPr="001C3B0F" w:rsidRDefault="002979A1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>Привлечение на условиях совместительства высокопрофессио</w:t>
      </w:r>
      <w:r w:rsidRPr="001C3B0F">
        <w:rPr>
          <w:rFonts w:ascii="Times New Roman" w:hAnsi="Times New Roman"/>
          <w:sz w:val="24"/>
          <w:szCs w:val="24"/>
        </w:rPr>
        <w:t xml:space="preserve">нальных научно-педагогических кадров из академической и производственной сферы; </w:t>
      </w:r>
    </w:p>
    <w:p w:rsidR="001C3B0F" w:rsidRPr="001C3B0F" w:rsidRDefault="001C3B0F" w:rsidP="001C3B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0F">
        <w:rPr>
          <w:rFonts w:ascii="Times New Roman" w:hAnsi="Times New Roman"/>
          <w:sz w:val="24"/>
          <w:szCs w:val="24"/>
        </w:rPr>
        <w:t xml:space="preserve">Повышение компетенций профессорско-преподавательского состава за счет различных форм переподготовки, участия в </w:t>
      </w:r>
      <w:proofErr w:type="spellStart"/>
      <w:proofErr w:type="gramStart"/>
      <w:r w:rsidRPr="001C3B0F">
        <w:rPr>
          <w:rFonts w:ascii="Times New Roman" w:hAnsi="Times New Roman"/>
          <w:sz w:val="24"/>
          <w:szCs w:val="24"/>
        </w:rPr>
        <w:t>бизнес-проектах</w:t>
      </w:r>
      <w:proofErr w:type="spellEnd"/>
      <w:proofErr w:type="gramEnd"/>
      <w:r w:rsidRPr="001C3B0F">
        <w:rPr>
          <w:rFonts w:ascii="Times New Roman" w:hAnsi="Times New Roman"/>
          <w:sz w:val="24"/>
          <w:szCs w:val="24"/>
        </w:rPr>
        <w:t xml:space="preserve"> регионального, федерального и др. уровней</w:t>
      </w:r>
    </w:p>
    <w:p w:rsidR="001C3B0F" w:rsidRDefault="001C3B0F" w:rsidP="001C3B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B0F" w:rsidRPr="001C3B0F" w:rsidRDefault="001C3B0F" w:rsidP="00BE6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3B0F">
        <w:rPr>
          <w:rFonts w:ascii="Times New Roman" w:hAnsi="Times New Roman"/>
          <w:b/>
          <w:bCs/>
          <w:sz w:val="24"/>
          <w:szCs w:val="24"/>
        </w:rPr>
        <w:t>Таблица 1 – Показатели развития и обновления научно-педагогических кадров</w:t>
      </w:r>
    </w:p>
    <w:p w:rsidR="001C3B0F" w:rsidRDefault="001C3B0F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6"/>
        <w:gridCol w:w="1276"/>
        <w:gridCol w:w="850"/>
        <w:gridCol w:w="851"/>
        <w:gridCol w:w="1134"/>
        <w:gridCol w:w="850"/>
        <w:gridCol w:w="142"/>
        <w:gridCol w:w="850"/>
        <w:gridCol w:w="851"/>
      </w:tblGrid>
      <w:tr w:rsidR="00BE614E" w:rsidRPr="001C3B0F" w:rsidTr="00BE614E">
        <w:trPr>
          <w:trHeight w:val="944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изм</w:t>
            </w:r>
            <w:proofErr w:type="spellEnd"/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1C3B0F" w:rsidRPr="001C3B0F" w:rsidTr="00BE614E">
        <w:trPr>
          <w:trHeight w:val="402"/>
        </w:trPr>
        <w:tc>
          <w:tcPr>
            <w:tcW w:w="100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 Качественный состав</w:t>
            </w:r>
          </w:p>
        </w:tc>
      </w:tr>
      <w:tr w:rsidR="00BE614E" w:rsidRPr="001C3B0F" w:rsidTr="00BE614E">
        <w:trPr>
          <w:trHeight w:val="529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Доля НПР докторов наук от общего числа НПР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14E" w:rsidRPr="001C3B0F" w:rsidTr="00BE614E">
        <w:trPr>
          <w:trHeight w:val="6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Доля НПР с ученой степенью от общего числа НПР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45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3B0F" w:rsidRPr="001C3B0F" w:rsidTr="00BE614E">
        <w:trPr>
          <w:trHeight w:val="402"/>
        </w:trPr>
        <w:tc>
          <w:tcPr>
            <w:tcW w:w="100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  Должностной состав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14E" w:rsidRPr="001C3B0F" w:rsidTr="00BE614E">
        <w:trPr>
          <w:trHeight w:val="944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Доля НПР докторов наук на должностях профессоров от общего числа НПР на должностях профессоров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14E" w:rsidRPr="001C3B0F" w:rsidTr="00BE614E">
        <w:trPr>
          <w:trHeight w:val="944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Доля НПР кандидатов наук на должностях доцентов от общего числа НПР на должностях доцентов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3B0F" w:rsidRPr="001C3B0F" w:rsidTr="00BE614E">
        <w:trPr>
          <w:trHeight w:val="402"/>
        </w:trPr>
        <w:tc>
          <w:tcPr>
            <w:tcW w:w="100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tabs>
                <w:tab w:val="left" w:pos="0"/>
              </w:tabs>
              <w:spacing w:after="0" w:line="216" w:lineRule="auto"/>
              <w:ind w:left="-714" w:right="5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 Возрастной состав: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14E" w:rsidRPr="001C3B0F" w:rsidTr="00BE614E">
        <w:trPr>
          <w:trHeight w:val="529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Доля молодых НПР от общего числа НПР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BE614E" w:rsidRPr="001C3B0F" w:rsidTr="00BE614E">
        <w:trPr>
          <w:trHeight w:val="532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Доля НПР не старше пенсионного возраста от общего числа НПР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79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75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75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vAlign w:val="center"/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79 </w:t>
            </w:r>
          </w:p>
        </w:tc>
      </w:tr>
      <w:tr w:rsidR="00BE614E" w:rsidRPr="001C3B0F" w:rsidTr="00BE614E">
        <w:trPr>
          <w:trHeight w:val="485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 Защиты  диссертаций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1к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3к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2к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1д+1к</w:t>
            </w:r>
            <w:r w:rsidRPr="001C3B0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BE614E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1к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7" w:type="dxa"/>
              <w:bottom w:w="72" w:type="dxa"/>
              <w:right w:w="107" w:type="dxa"/>
            </w:tcMar>
            <w:hideMark/>
          </w:tcPr>
          <w:p w:rsidR="001C3B0F" w:rsidRPr="001C3B0F" w:rsidRDefault="001C3B0F" w:rsidP="001C3B0F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C3B0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1д+1к </w:t>
            </w:r>
          </w:p>
        </w:tc>
      </w:tr>
    </w:tbl>
    <w:p w:rsidR="001C3B0F" w:rsidRDefault="001C3B0F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79A1" w:rsidRDefault="002979A1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07FBE" w:rsidRPr="00F818CF" w:rsidRDefault="00DC310F" w:rsidP="00EB08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818CF">
        <w:rPr>
          <w:rFonts w:ascii="Times New Roman" w:hAnsi="Times New Roman"/>
          <w:b/>
          <w:iCs/>
          <w:sz w:val="24"/>
          <w:szCs w:val="24"/>
        </w:rPr>
        <w:t>в образовательной деятельности</w:t>
      </w:r>
      <w:r w:rsidRPr="00F818CF">
        <w:rPr>
          <w:rFonts w:ascii="Times New Roman" w:hAnsi="Times New Roman"/>
          <w:iCs/>
          <w:sz w:val="24"/>
          <w:szCs w:val="24"/>
        </w:rPr>
        <w:t>:</w:t>
      </w:r>
      <w:r w:rsidR="009D11D8" w:rsidRPr="00F818CF">
        <w:rPr>
          <w:rFonts w:ascii="Times New Roman" w:hAnsi="Times New Roman"/>
          <w:iCs/>
          <w:sz w:val="24"/>
          <w:szCs w:val="24"/>
        </w:rPr>
        <w:t xml:space="preserve">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 xml:space="preserve">Разработка новой образовательной программы и открытие </w:t>
      </w:r>
      <w:proofErr w:type="spellStart"/>
      <w:r w:rsidRPr="001F33B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1F33B1">
        <w:rPr>
          <w:rFonts w:ascii="Times New Roman" w:hAnsi="Times New Roman"/>
          <w:sz w:val="24"/>
          <w:szCs w:val="24"/>
        </w:rPr>
        <w:t xml:space="preserve"> по направлению </w:t>
      </w:r>
      <w:r w:rsidRPr="001F33B1">
        <w:rPr>
          <w:rFonts w:ascii="Times New Roman" w:hAnsi="Times New Roman"/>
          <w:sz w:val="24"/>
          <w:szCs w:val="24"/>
        </w:rPr>
        <w:t xml:space="preserve">08.05.01. Строительство уникальных зданий и </w:t>
      </w:r>
      <w:r w:rsidRPr="001F33B1">
        <w:rPr>
          <w:rFonts w:ascii="Times New Roman" w:hAnsi="Times New Roman"/>
          <w:sz w:val="24"/>
          <w:szCs w:val="24"/>
        </w:rPr>
        <w:t xml:space="preserve">сооружений, специализация  «Строительство высотных и большепролётных зданий и сооружений»;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 xml:space="preserve">разработка учебных пособий, особенно ориентированных на совершенствование самостоятельной работы студентов;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>формирования кооперации со стратегическими партнерами</w:t>
      </w:r>
      <w:r w:rsidRPr="001F33B1">
        <w:rPr>
          <w:rFonts w:ascii="Times New Roman" w:hAnsi="Times New Roman"/>
          <w:sz w:val="24"/>
          <w:szCs w:val="24"/>
        </w:rPr>
        <w:t xml:space="preserve">  - с родственными кафедрами российских и зарубежных вузов;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 xml:space="preserve">использование образовательного потенциала РААСН – научных партнеров кафедры;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>внедрение инновационных методов организации учебного процесса, применения прогрессивных образовательных технологий</w:t>
      </w:r>
      <w:r w:rsidRPr="001F33B1">
        <w:rPr>
          <w:rFonts w:ascii="Times New Roman" w:hAnsi="Times New Roman"/>
          <w:sz w:val="24"/>
          <w:szCs w:val="24"/>
        </w:rPr>
        <w:t>;</w:t>
      </w:r>
    </w:p>
    <w:p w:rsidR="00956A7A" w:rsidRDefault="001F33B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sz w:val="24"/>
          <w:szCs w:val="24"/>
        </w:rPr>
        <w:t>дальнейшее развитие организации подготовки студентов для участия в олимпиадах всероссийского и международного уровня</w:t>
      </w:r>
      <w:r w:rsidR="00AF6550">
        <w:rPr>
          <w:rFonts w:ascii="Times New Roman" w:hAnsi="Times New Roman"/>
          <w:sz w:val="24"/>
          <w:szCs w:val="24"/>
        </w:rPr>
        <w:t>.</w:t>
      </w:r>
    </w:p>
    <w:p w:rsidR="001F33B1" w:rsidRDefault="001F33B1" w:rsidP="001F33B1">
      <w:pPr>
        <w:pStyle w:val="a5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3B1" w:rsidRPr="001F33B1" w:rsidRDefault="001F33B1" w:rsidP="001F33B1">
      <w:pPr>
        <w:pStyle w:val="a5"/>
        <w:tabs>
          <w:tab w:val="left" w:pos="851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/>
          <w:bCs/>
          <w:sz w:val="24"/>
          <w:szCs w:val="24"/>
        </w:rPr>
        <w:t xml:space="preserve">Таблица 2 – Планируемые показатели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hAnsi="Times New Roman"/>
          <w:b/>
          <w:bCs/>
          <w:sz w:val="24"/>
          <w:szCs w:val="24"/>
        </w:rPr>
        <w:t xml:space="preserve">образовательной и инновационной деятельности 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40"/>
        <w:gridCol w:w="3437"/>
        <w:gridCol w:w="1134"/>
        <w:gridCol w:w="851"/>
        <w:gridCol w:w="850"/>
        <w:gridCol w:w="993"/>
        <w:gridCol w:w="850"/>
        <w:gridCol w:w="851"/>
        <w:gridCol w:w="708"/>
      </w:tblGrid>
      <w:tr w:rsidR="001F33B1" w:rsidRPr="001F33B1" w:rsidTr="001F33B1">
        <w:trPr>
          <w:trHeight w:val="56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пп</w:t>
            </w:r>
            <w:proofErr w:type="spellEnd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Ед.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изм</w:t>
            </w:r>
            <w:proofErr w:type="spell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1F33B1" w:rsidRPr="001F33B1" w:rsidTr="001F33B1">
        <w:trPr>
          <w:trHeight w:val="62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  магистрантов,  аспирантов   в  общем  числе обучающихся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чел.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3B1" w:rsidRPr="001F33B1" w:rsidTr="001F33B1">
        <w:trPr>
          <w:trHeight w:val="56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 человек, принятых  в  аспирантуру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чел.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3B1" w:rsidRPr="001F33B1" w:rsidTr="001F33B1">
        <w:trPr>
          <w:trHeight w:val="123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 созданных учебно-исследовательских лабораторий, обеспечивающих единство образовательного процесса и научных исследований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3B1" w:rsidRPr="001F33B1" w:rsidTr="001F33B1">
        <w:trPr>
          <w:trHeight w:val="101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Доля выпускников, трудоустроенных по окончании </w:t>
            </w:r>
            <w:proofErr w:type="gram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обучения по специальности</w:t>
            </w:r>
            <w:proofErr w:type="gramEnd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общем числе выпускников кафедры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33B1" w:rsidRDefault="001F33B1" w:rsidP="001F33B1">
      <w:pPr>
        <w:pStyle w:val="a5"/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3B1" w:rsidRDefault="001F33B1" w:rsidP="001F33B1">
      <w:pPr>
        <w:pStyle w:val="a5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9A1" w:rsidRDefault="002979A1" w:rsidP="00160381">
      <w:pPr>
        <w:pStyle w:val="a5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979A1" w:rsidRDefault="002979A1" w:rsidP="00160381">
      <w:pPr>
        <w:pStyle w:val="a5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60381" w:rsidRPr="00F818CF" w:rsidRDefault="001F33B1" w:rsidP="00160381">
      <w:pPr>
        <w:pStyle w:val="a5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1F33B1">
        <w:rPr>
          <w:rFonts w:ascii="Times New Roman" w:hAnsi="Times New Roman"/>
          <w:b/>
          <w:bCs/>
          <w:iCs/>
          <w:sz w:val="24"/>
          <w:szCs w:val="24"/>
        </w:rPr>
        <w:lastRenderedPageBreak/>
        <w:t>в научно-исследовательской деятельности</w:t>
      </w:r>
      <w:r w:rsidR="00160381" w:rsidRPr="00F818CF">
        <w:rPr>
          <w:rFonts w:ascii="Times New Roman" w:hAnsi="Times New Roman"/>
          <w:b/>
          <w:iCs/>
          <w:sz w:val="24"/>
          <w:szCs w:val="24"/>
        </w:rPr>
        <w:t>: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>Организация научных прикладных исследований по теоретическим и практическим проблемам по тематике кафедры.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>Расширение участия кафедры в общероссийских и международных проектах, регулярное осуществление публикаций по кафедральным темам.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>Повышение результативности НИР сотрудников кафедры: к 2021 г. - 3.0 публикации в год на штатного преподавателя (из них не мене</w:t>
      </w:r>
      <w:r w:rsidRPr="001F33B1">
        <w:rPr>
          <w:rFonts w:ascii="Times New Roman" w:hAnsi="Times New Roman"/>
          <w:bCs/>
          <w:sz w:val="24"/>
          <w:szCs w:val="24"/>
        </w:rPr>
        <w:t xml:space="preserve">е 2.0 – ВАК, в т.ч. не менее 1.0 – </w:t>
      </w:r>
      <w:r w:rsidRPr="001F33B1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1F33B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33B1">
        <w:rPr>
          <w:rFonts w:ascii="Times New Roman" w:hAnsi="Times New Roman"/>
          <w:bCs/>
          <w:sz w:val="24"/>
          <w:szCs w:val="24"/>
          <w:lang w:val="en-US"/>
        </w:rPr>
        <w:t>WoS</w:t>
      </w:r>
      <w:proofErr w:type="spellEnd"/>
      <w:r w:rsidRPr="001F33B1">
        <w:rPr>
          <w:rFonts w:ascii="Times New Roman" w:hAnsi="Times New Roman"/>
          <w:bCs/>
          <w:sz w:val="24"/>
          <w:szCs w:val="24"/>
        </w:rPr>
        <w:t xml:space="preserve">);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 xml:space="preserve">Подготовка и публикация за 5-летний период не менее 2-х монографий;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 xml:space="preserve">Участие в Международных конференциях, проводимых за пределами РФ;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>Защита сотрудниками и аспирантами кафедры не менее 6 кандидатских д</w:t>
      </w:r>
      <w:r w:rsidRPr="001F33B1">
        <w:rPr>
          <w:rFonts w:ascii="Times New Roman" w:hAnsi="Times New Roman"/>
          <w:bCs/>
          <w:sz w:val="24"/>
          <w:szCs w:val="24"/>
        </w:rPr>
        <w:t xml:space="preserve">иссертаций, представление к защите 1 докторской диссертации; </w:t>
      </w:r>
    </w:p>
    <w:p w:rsidR="00000000" w:rsidRPr="001F33B1" w:rsidRDefault="002979A1" w:rsidP="001F33B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 xml:space="preserve">Совершенствование мер, стимулирующих НИРС. Развитие практики участия студентов в выполнении хоздоговорных и госбюджетных НИР. </w:t>
      </w:r>
    </w:p>
    <w:p w:rsidR="001F33B1" w:rsidRPr="001F33B1" w:rsidRDefault="001F33B1" w:rsidP="001F33B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F33B1">
        <w:rPr>
          <w:rFonts w:ascii="Times New Roman" w:hAnsi="Times New Roman"/>
          <w:bCs/>
          <w:sz w:val="24"/>
          <w:szCs w:val="24"/>
        </w:rPr>
        <w:t>Рост объемов НИР до уровня 1 млн. руб. на одного штатного преподавателя</w:t>
      </w:r>
    </w:p>
    <w:p w:rsidR="001F33B1" w:rsidRPr="001F33B1" w:rsidRDefault="001F33B1" w:rsidP="001F33B1">
      <w:pPr>
        <w:pStyle w:val="a5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3B1" w:rsidRPr="001F33B1" w:rsidRDefault="001F33B1" w:rsidP="001F33B1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1F33B1">
        <w:rPr>
          <w:rFonts w:ascii="Times New Roman" w:hAnsi="Times New Roman"/>
          <w:b/>
          <w:bCs/>
          <w:iCs/>
          <w:sz w:val="24"/>
          <w:szCs w:val="24"/>
        </w:rPr>
        <w:t xml:space="preserve">Таблица 3 – Планируемые показатели научной и инновационной деятельности </w:t>
      </w:r>
    </w:p>
    <w:tbl>
      <w:tblPr>
        <w:tblW w:w="9868" w:type="dxa"/>
        <w:tblCellMar>
          <w:left w:w="0" w:type="dxa"/>
          <w:right w:w="0" w:type="dxa"/>
        </w:tblCellMar>
        <w:tblLook w:val="04A0"/>
      </w:tblPr>
      <w:tblGrid>
        <w:gridCol w:w="682"/>
        <w:gridCol w:w="2458"/>
        <w:gridCol w:w="992"/>
        <w:gridCol w:w="851"/>
        <w:gridCol w:w="992"/>
        <w:gridCol w:w="850"/>
        <w:gridCol w:w="993"/>
        <w:gridCol w:w="1025"/>
        <w:gridCol w:w="1025"/>
      </w:tblGrid>
      <w:tr w:rsidR="001F33B1" w:rsidRPr="001F33B1" w:rsidTr="001F33B1">
        <w:trPr>
          <w:trHeight w:val="9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пп</w:t>
            </w:r>
            <w:proofErr w:type="spell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изм</w:t>
            </w:r>
            <w:proofErr w:type="spell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1F33B1" w:rsidRPr="001F33B1" w:rsidTr="001F33B1">
        <w:trPr>
          <w:trHeight w:val="1192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заявок на регистрацию открытий, изобретений, полезных моделей и программных продуктов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3B1" w:rsidRPr="001F33B1" w:rsidTr="001F33B1">
        <w:trPr>
          <w:trHeight w:val="198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 статей  в  научной периодике, индексируемой иностранными и российскими организациями (РИНЦ/из них </w:t>
            </w: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Scopus</w:t>
            </w: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  в  расчете на одного НПР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2,5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0,4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2,7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3,0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3,3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3,7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0,9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4,0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3B1" w:rsidRPr="001F33B1" w:rsidTr="001F33B1">
        <w:trPr>
          <w:trHeight w:val="144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Доходы из всех источников от научной и инновационной деятельности в расчете на одного  НПР (штатного)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млн.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руб</w:t>
            </w:r>
            <w:proofErr w:type="spellEnd"/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0,6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0,7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0,8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0,9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1" w:type="dxa"/>
              <w:bottom w:w="0" w:type="dxa"/>
              <w:right w:w="21" w:type="dxa"/>
            </w:tcMar>
            <w:hideMark/>
          </w:tcPr>
          <w:p w:rsidR="001F33B1" w:rsidRPr="001F33B1" w:rsidRDefault="001F33B1" w:rsidP="001F33B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B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  <w:r w:rsidRPr="001F33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33B1" w:rsidRDefault="001F33B1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F33B1" w:rsidRDefault="001F33B1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501BD" w:rsidRPr="00F818CF" w:rsidRDefault="00DC310F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F818CF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="007501BD" w:rsidRPr="00F818CF">
        <w:rPr>
          <w:rFonts w:ascii="Times New Roman" w:hAnsi="Times New Roman"/>
          <w:b/>
          <w:iCs/>
          <w:sz w:val="24"/>
          <w:szCs w:val="24"/>
        </w:rPr>
        <w:t xml:space="preserve"> совершенствовании материально-технической базы</w:t>
      </w:r>
      <w:r w:rsidR="00160381">
        <w:rPr>
          <w:rFonts w:ascii="Times New Roman" w:hAnsi="Times New Roman"/>
          <w:b/>
          <w:iCs/>
          <w:sz w:val="24"/>
          <w:szCs w:val="24"/>
        </w:rPr>
        <w:t>)</w:t>
      </w:r>
      <w:r w:rsidR="00544C19" w:rsidRPr="00F818CF">
        <w:rPr>
          <w:rFonts w:ascii="Times New Roman" w:hAnsi="Times New Roman"/>
          <w:b/>
          <w:iCs/>
          <w:sz w:val="24"/>
          <w:szCs w:val="24"/>
        </w:rPr>
        <w:t>:</w:t>
      </w:r>
    </w:p>
    <w:p w:rsidR="002979A1" w:rsidRDefault="002979A1" w:rsidP="002979A1">
      <w:pPr>
        <w:pStyle w:val="a5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000" w:rsidRPr="002979A1" w:rsidRDefault="002979A1" w:rsidP="002979A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Cs/>
          <w:sz w:val="24"/>
          <w:szCs w:val="24"/>
        </w:rPr>
        <w:t>поддержание в качественном состоян</w:t>
      </w:r>
      <w:proofErr w:type="gramStart"/>
      <w:r w:rsidRPr="002979A1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2979A1">
        <w:rPr>
          <w:rFonts w:ascii="Times New Roman" w:hAnsi="Times New Roman"/>
          <w:bCs/>
          <w:sz w:val="24"/>
          <w:szCs w:val="24"/>
        </w:rPr>
        <w:t xml:space="preserve">диторий, находящихся в оперативном управлении кафедры; </w:t>
      </w:r>
    </w:p>
    <w:p w:rsidR="00000000" w:rsidRPr="002979A1" w:rsidRDefault="002979A1" w:rsidP="002979A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Cs/>
          <w:sz w:val="24"/>
          <w:szCs w:val="24"/>
        </w:rPr>
        <w:t>ремонт помещения кафедры (ауд.214. к.4) и лаборатории для учебного процесса и научно-исследовательских работ;</w:t>
      </w:r>
    </w:p>
    <w:p w:rsidR="00000000" w:rsidRPr="002979A1" w:rsidRDefault="002979A1" w:rsidP="002979A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Cs/>
          <w:sz w:val="24"/>
          <w:szCs w:val="24"/>
        </w:rPr>
        <w:lastRenderedPageBreak/>
        <w:t xml:space="preserve">замена вычислительной техники в </w:t>
      </w:r>
      <w:r w:rsidRPr="002979A1">
        <w:rPr>
          <w:rFonts w:ascii="Times New Roman" w:hAnsi="Times New Roman"/>
          <w:bCs/>
          <w:sz w:val="24"/>
          <w:szCs w:val="24"/>
        </w:rPr>
        <w:t xml:space="preserve">компьютерных классах кафедры; </w:t>
      </w:r>
    </w:p>
    <w:p w:rsidR="00000000" w:rsidRPr="002979A1" w:rsidRDefault="002979A1" w:rsidP="002979A1">
      <w:pPr>
        <w:pStyle w:val="a5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Cs/>
          <w:sz w:val="24"/>
          <w:szCs w:val="24"/>
        </w:rPr>
        <w:t>обновление и приобретение нового лицензионного программного обеспечения для учебного процесса и научных исследований;</w:t>
      </w:r>
    </w:p>
    <w:p w:rsidR="002979A1" w:rsidRPr="002979A1" w:rsidRDefault="002979A1" w:rsidP="002979A1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Cs/>
          <w:sz w:val="24"/>
          <w:szCs w:val="24"/>
        </w:rPr>
        <w:t xml:space="preserve">решение вопроса о переходе </w:t>
      </w:r>
      <w:proofErr w:type="gramStart"/>
      <w:r w:rsidRPr="002979A1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2979A1">
        <w:rPr>
          <w:rFonts w:ascii="Times New Roman" w:hAnsi="Times New Roman"/>
          <w:bCs/>
          <w:sz w:val="24"/>
          <w:szCs w:val="24"/>
        </w:rPr>
        <w:t xml:space="preserve"> открытое и отечественное ПО</w:t>
      </w:r>
    </w:p>
    <w:p w:rsidR="002979A1" w:rsidRDefault="002979A1" w:rsidP="002979A1">
      <w:pPr>
        <w:pStyle w:val="a5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9A1" w:rsidRPr="002979A1" w:rsidRDefault="002979A1" w:rsidP="002979A1">
      <w:pPr>
        <w:pStyle w:val="a5"/>
        <w:tabs>
          <w:tab w:val="left" w:pos="993"/>
        </w:tabs>
        <w:ind w:left="0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2979A1">
        <w:rPr>
          <w:rFonts w:ascii="Times New Roman" w:hAnsi="Times New Roman"/>
          <w:b/>
          <w:bCs/>
          <w:sz w:val="24"/>
          <w:szCs w:val="24"/>
        </w:rPr>
        <w:t xml:space="preserve">Таблица 4 – Модернизация  материально-технической базы кафедры 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738"/>
        <w:gridCol w:w="2489"/>
        <w:gridCol w:w="936"/>
        <w:gridCol w:w="1138"/>
        <w:gridCol w:w="1059"/>
        <w:gridCol w:w="1059"/>
        <w:gridCol w:w="911"/>
        <w:gridCol w:w="992"/>
        <w:gridCol w:w="992"/>
      </w:tblGrid>
      <w:tr w:rsidR="002979A1" w:rsidRPr="002979A1" w:rsidTr="002979A1">
        <w:trPr>
          <w:trHeight w:val="97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пп</w:t>
            </w:r>
            <w:proofErr w:type="spellEnd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Ед.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изм</w:t>
            </w:r>
            <w:proofErr w:type="spellEnd"/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2016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2017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2018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2979A1" w:rsidRPr="002979A1" w:rsidTr="002979A1">
        <w:trPr>
          <w:trHeight w:val="172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Ремонт аудиторий и лаборатории, находящихся в оперативном управлении кафедры.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9A1" w:rsidRPr="002979A1" w:rsidTr="002979A1">
        <w:trPr>
          <w:trHeight w:val="210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Модернизация и приобретение новой вычислительной техники в компьютерные классы для обеспечения лабораторного практикума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9A1" w:rsidRPr="002979A1" w:rsidTr="002979A1">
        <w:trPr>
          <w:trHeight w:val="210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Обновление и приобретение нового лицензионного программного обеспечения для учебного процесса и научных исследований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979A1" w:rsidRPr="002979A1" w:rsidRDefault="002979A1" w:rsidP="002979A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9A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2979A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91260" w:rsidRPr="00AD1CE4" w:rsidRDefault="002979A1" w:rsidP="002979A1">
      <w:pPr>
        <w:pStyle w:val="a5"/>
        <w:tabs>
          <w:tab w:val="left" w:pos="993"/>
        </w:tabs>
        <w:spacing w:after="0" w:line="240" w:lineRule="auto"/>
        <w:ind w:left="0"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D1CE4">
        <w:rPr>
          <w:rFonts w:ascii="Times New Roman" w:hAnsi="Times New Roman"/>
          <w:b/>
          <w:sz w:val="24"/>
          <w:szCs w:val="24"/>
        </w:rPr>
        <w:t xml:space="preserve"> </w:t>
      </w:r>
    </w:p>
    <w:p w:rsidR="00C91260" w:rsidRPr="00AD1CE4" w:rsidRDefault="00C91260" w:rsidP="00EB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CE4">
        <w:rPr>
          <w:rFonts w:ascii="Times New Roman" w:hAnsi="Times New Roman"/>
          <w:sz w:val="24"/>
          <w:szCs w:val="24"/>
        </w:rPr>
        <w:t>Претендент на должность</w:t>
      </w:r>
      <w:r w:rsidRPr="00AD1CE4">
        <w:rPr>
          <w:rFonts w:ascii="Times New Roman" w:hAnsi="Times New Roman"/>
          <w:sz w:val="24"/>
          <w:szCs w:val="24"/>
        </w:rPr>
        <w:tab/>
        <w:t xml:space="preserve"> </w:t>
      </w:r>
    </w:p>
    <w:p w:rsidR="00431F01" w:rsidRPr="00AD1CE4" w:rsidRDefault="00236595" w:rsidP="00EB0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CE4">
        <w:rPr>
          <w:rFonts w:ascii="Times New Roman" w:hAnsi="Times New Roman"/>
          <w:sz w:val="24"/>
          <w:szCs w:val="24"/>
        </w:rPr>
        <w:t>з</w:t>
      </w:r>
      <w:r w:rsidR="00C91260" w:rsidRPr="00AD1CE4">
        <w:rPr>
          <w:rFonts w:ascii="Times New Roman" w:hAnsi="Times New Roman"/>
          <w:sz w:val="24"/>
          <w:szCs w:val="24"/>
        </w:rPr>
        <w:t xml:space="preserve">ав. кафедрой </w:t>
      </w:r>
      <w:proofErr w:type="spellStart"/>
      <w:r w:rsidR="002979A1">
        <w:rPr>
          <w:rFonts w:ascii="Times New Roman" w:hAnsi="Times New Roman"/>
          <w:sz w:val="24"/>
          <w:szCs w:val="24"/>
        </w:rPr>
        <w:t>СКиВМ</w:t>
      </w:r>
      <w:proofErr w:type="spellEnd"/>
      <w:r w:rsidR="00C91260" w:rsidRPr="00AD1CE4">
        <w:rPr>
          <w:rFonts w:ascii="Times New Roman" w:hAnsi="Times New Roman"/>
          <w:sz w:val="24"/>
          <w:szCs w:val="24"/>
        </w:rPr>
        <w:t xml:space="preserve">                                  _______________     </w:t>
      </w:r>
      <w:r w:rsidR="002979A1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="002979A1">
        <w:rPr>
          <w:rFonts w:ascii="Times New Roman" w:hAnsi="Times New Roman"/>
          <w:sz w:val="24"/>
          <w:szCs w:val="24"/>
        </w:rPr>
        <w:t>Кашеварова</w:t>
      </w:r>
      <w:proofErr w:type="spellEnd"/>
    </w:p>
    <w:p w:rsidR="008C5AF6" w:rsidRPr="00AD1CE4" w:rsidRDefault="008C5AF6" w:rsidP="00EB08E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8C5AF6" w:rsidRPr="00AD1CE4" w:rsidSect="00BE614E">
      <w:footerReference w:type="even" r:id="rId8"/>
      <w:footerReference w:type="default" r:id="rId9"/>
      <w:pgSz w:w="11906" w:h="16838"/>
      <w:pgMar w:top="1134" w:right="1558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46" w:rsidRDefault="005F7546" w:rsidP="00322B91">
      <w:pPr>
        <w:spacing w:after="0" w:line="240" w:lineRule="auto"/>
      </w:pPr>
      <w:r>
        <w:separator/>
      </w:r>
    </w:p>
  </w:endnote>
  <w:endnote w:type="continuationSeparator" w:id="0">
    <w:p w:rsidR="005F7546" w:rsidRDefault="005F7546" w:rsidP="0032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76" w:rsidRDefault="000D2D76" w:rsidP="005705B6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2D76" w:rsidRDefault="000D2D7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76" w:rsidRPr="000027AC" w:rsidRDefault="000D2D76" w:rsidP="005705B6">
    <w:pPr>
      <w:pStyle w:val="aa"/>
      <w:framePr w:wrap="around" w:vAnchor="text" w:hAnchor="margin" w:xAlign="center" w:y="1"/>
      <w:rPr>
        <w:rStyle w:val="ad"/>
        <w:sz w:val="24"/>
        <w:szCs w:val="24"/>
      </w:rPr>
    </w:pPr>
    <w:r w:rsidRPr="000027AC">
      <w:rPr>
        <w:rStyle w:val="ad"/>
        <w:sz w:val="24"/>
        <w:szCs w:val="24"/>
      </w:rPr>
      <w:fldChar w:fldCharType="begin"/>
    </w:r>
    <w:r w:rsidRPr="000027AC">
      <w:rPr>
        <w:rStyle w:val="ad"/>
        <w:sz w:val="24"/>
        <w:szCs w:val="24"/>
      </w:rPr>
      <w:instrText xml:space="preserve">PAGE  </w:instrText>
    </w:r>
    <w:r w:rsidRPr="000027AC">
      <w:rPr>
        <w:rStyle w:val="ad"/>
        <w:sz w:val="24"/>
        <w:szCs w:val="24"/>
      </w:rPr>
      <w:fldChar w:fldCharType="separate"/>
    </w:r>
    <w:r w:rsidR="002979A1">
      <w:rPr>
        <w:rStyle w:val="ad"/>
        <w:noProof/>
        <w:sz w:val="24"/>
        <w:szCs w:val="24"/>
      </w:rPr>
      <w:t>5</w:t>
    </w:r>
    <w:r w:rsidRPr="000027AC">
      <w:rPr>
        <w:rStyle w:val="ad"/>
        <w:sz w:val="24"/>
        <w:szCs w:val="24"/>
      </w:rPr>
      <w:fldChar w:fldCharType="end"/>
    </w:r>
  </w:p>
  <w:p w:rsidR="000D2D76" w:rsidRDefault="000D2D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46" w:rsidRDefault="005F7546" w:rsidP="00322B91">
      <w:pPr>
        <w:spacing w:after="0" w:line="240" w:lineRule="auto"/>
      </w:pPr>
      <w:r>
        <w:separator/>
      </w:r>
    </w:p>
  </w:footnote>
  <w:footnote w:type="continuationSeparator" w:id="0">
    <w:p w:rsidR="005F7546" w:rsidRDefault="005F7546" w:rsidP="0032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3D"/>
    <w:multiLevelType w:val="hybridMultilevel"/>
    <w:tmpl w:val="C700F118"/>
    <w:lvl w:ilvl="0" w:tplc="E618BB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C1D36"/>
    <w:multiLevelType w:val="hybridMultilevel"/>
    <w:tmpl w:val="8A80D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250A63"/>
    <w:multiLevelType w:val="hybridMultilevel"/>
    <w:tmpl w:val="002C15C8"/>
    <w:lvl w:ilvl="0" w:tplc="8E18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9518B"/>
    <w:multiLevelType w:val="hybridMultilevel"/>
    <w:tmpl w:val="C24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F35D3A"/>
    <w:multiLevelType w:val="hybridMultilevel"/>
    <w:tmpl w:val="6B982B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6F04BF1"/>
    <w:multiLevelType w:val="hybridMultilevel"/>
    <w:tmpl w:val="783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77748"/>
    <w:multiLevelType w:val="hybridMultilevel"/>
    <w:tmpl w:val="5958F656"/>
    <w:lvl w:ilvl="0" w:tplc="D902C27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A66223D"/>
    <w:multiLevelType w:val="hybridMultilevel"/>
    <w:tmpl w:val="6BB4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14FF9"/>
    <w:multiLevelType w:val="hybridMultilevel"/>
    <w:tmpl w:val="8BF22A9A"/>
    <w:lvl w:ilvl="0" w:tplc="D07249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216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6AF24">
      <w:start w:val="3235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682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C13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1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A1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EA8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4FE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F5992"/>
    <w:multiLevelType w:val="hybridMultilevel"/>
    <w:tmpl w:val="205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26753"/>
    <w:multiLevelType w:val="hybridMultilevel"/>
    <w:tmpl w:val="3EEE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C08C2"/>
    <w:multiLevelType w:val="multilevel"/>
    <w:tmpl w:val="0E20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A235E20"/>
    <w:multiLevelType w:val="hybridMultilevel"/>
    <w:tmpl w:val="7240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64307"/>
    <w:multiLevelType w:val="hybridMultilevel"/>
    <w:tmpl w:val="3356B3B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4">
    <w:nsid w:val="203B3B75"/>
    <w:multiLevelType w:val="hybridMultilevel"/>
    <w:tmpl w:val="8F9CB9E2"/>
    <w:lvl w:ilvl="0" w:tplc="AA0C0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E5E02">
      <w:start w:val="2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2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C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8F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6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A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635745F"/>
    <w:multiLevelType w:val="hybridMultilevel"/>
    <w:tmpl w:val="7B84E234"/>
    <w:lvl w:ilvl="0" w:tplc="8A4AD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81E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41BC0">
      <w:start w:val="323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40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9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4B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4F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E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2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AB13E7"/>
    <w:multiLevelType w:val="hybridMultilevel"/>
    <w:tmpl w:val="778CC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753606"/>
    <w:multiLevelType w:val="hybridMultilevel"/>
    <w:tmpl w:val="73D0567E"/>
    <w:lvl w:ilvl="0" w:tplc="7CFC7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00B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D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EA3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0C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487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00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E6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8B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44FC7"/>
    <w:multiLevelType w:val="hybridMultilevel"/>
    <w:tmpl w:val="A5D0B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A0AE6"/>
    <w:multiLevelType w:val="hybridMultilevel"/>
    <w:tmpl w:val="A9A25A02"/>
    <w:lvl w:ilvl="0" w:tplc="6338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0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0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D14A15"/>
    <w:multiLevelType w:val="hybridMultilevel"/>
    <w:tmpl w:val="57F2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F1B7E"/>
    <w:multiLevelType w:val="hybridMultilevel"/>
    <w:tmpl w:val="B4247822"/>
    <w:lvl w:ilvl="0" w:tplc="1192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2A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C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8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E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C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43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00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8B137D"/>
    <w:multiLevelType w:val="hybridMultilevel"/>
    <w:tmpl w:val="8F8E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13DDF"/>
    <w:multiLevelType w:val="hybridMultilevel"/>
    <w:tmpl w:val="693C9CF0"/>
    <w:lvl w:ilvl="0" w:tplc="4566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C1A48">
      <w:numFmt w:val="none"/>
      <w:lvlText w:val=""/>
      <w:lvlJc w:val="left"/>
      <w:pPr>
        <w:tabs>
          <w:tab w:val="num" w:pos="360"/>
        </w:tabs>
      </w:pPr>
    </w:lvl>
    <w:lvl w:ilvl="2" w:tplc="A67C5D2C">
      <w:numFmt w:val="none"/>
      <w:lvlText w:val=""/>
      <w:lvlJc w:val="left"/>
      <w:pPr>
        <w:tabs>
          <w:tab w:val="num" w:pos="360"/>
        </w:tabs>
      </w:pPr>
    </w:lvl>
    <w:lvl w:ilvl="3" w:tplc="D4C07B50">
      <w:numFmt w:val="none"/>
      <w:lvlText w:val=""/>
      <w:lvlJc w:val="left"/>
      <w:pPr>
        <w:tabs>
          <w:tab w:val="num" w:pos="360"/>
        </w:tabs>
      </w:pPr>
    </w:lvl>
    <w:lvl w:ilvl="4" w:tplc="463CE1C6">
      <w:numFmt w:val="none"/>
      <w:lvlText w:val=""/>
      <w:lvlJc w:val="left"/>
      <w:pPr>
        <w:tabs>
          <w:tab w:val="num" w:pos="360"/>
        </w:tabs>
      </w:pPr>
    </w:lvl>
    <w:lvl w:ilvl="5" w:tplc="0A94326C">
      <w:numFmt w:val="none"/>
      <w:lvlText w:val=""/>
      <w:lvlJc w:val="left"/>
      <w:pPr>
        <w:tabs>
          <w:tab w:val="num" w:pos="360"/>
        </w:tabs>
      </w:pPr>
    </w:lvl>
    <w:lvl w:ilvl="6" w:tplc="CD6A0D82">
      <w:numFmt w:val="none"/>
      <w:lvlText w:val=""/>
      <w:lvlJc w:val="left"/>
      <w:pPr>
        <w:tabs>
          <w:tab w:val="num" w:pos="360"/>
        </w:tabs>
      </w:pPr>
    </w:lvl>
    <w:lvl w:ilvl="7" w:tplc="8C3AFFD0">
      <w:numFmt w:val="none"/>
      <w:lvlText w:val=""/>
      <w:lvlJc w:val="left"/>
      <w:pPr>
        <w:tabs>
          <w:tab w:val="num" w:pos="360"/>
        </w:tabs>
      </w:pPr>
    </w:lvl>
    <w:lvl w:ilvl="8" w:tplc="66DC60B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B205D64"/>
    <w:multiLevelType w:val="hybridMultilevel"/>
    <w:tmpl w:val="353CAE28"/>
    <w:lvl w:ilvl="0" w:tplc="C7800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C6D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48B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2B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49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A6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229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287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88E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F146AF"/>
    <w:multiLevelType w:val="multilevel"/>
    <w:tmpl w:val="A58C9E9C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3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6">
    <w:nsid w:val="5C556C5D"/>
    <w:multiLevelType w:val="multilevel"/>
    <w:tmpl w:val="9BB4DD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>
    <w:nsid w:val="60235C1C"/>
    <w:multiLevelType w:val="hybridMultilevel"/>
    <w:tmpl w:val="0E7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B3884"/>
    <w:multiLevelType w:val="hybridMultilevel"/>
    <w:tmpl w:val="BD143D90"/>
    <w:lvl w:ilvl="0" w:tplc="34027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002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0BD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F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474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2B6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8C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261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49A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C52DF"/>
    <w:multiLevelType w:val="hybridMultilevel"/>
    <w:tmpl w:val="1ACC8DFE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9C0C83"/>
    <w:multiLevelType w:val="hybridMultilevel"/>
    <w:tmpl w:val="648EF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C65435"/>
    <w:multiLevelType w:val="hybridMultilevel"/>
    <w:tmpl w:val="54EC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7D084D"/>
    <w:multiLevelType w:val="hybridMultilevel"/>
    <w:tmpl w:val="FA7633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147B92"/>
    <w:multiLevelType w:val="hybridMultilevel"/>
    <w:tmpl w:val="DB5A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66782E"/>
    <w:multiLevelType w:val="hybridMultilevel"/>
    <w:tmpl w:val="99BC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03759"/>
    <w:multiLevelType w:val="multilevel"/>
    <w:tmpl w:val="4154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C1EC4"/>
    <w:multiLevelType w:val="hybridMultilevel"/>
    <w:tmpl w:val="6A1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0"/>
  </w:num>
  <w:num w:numId="5">
    <w:abstractNumId w:val="26"/>
  </w:num>
  <w:num w:numId="6">
    <w:abstractNumId w:val="20"/>
  </w:num>
  <w:num w:numId="7">
    <w:abstractNumId w:val="11"/>
  </w:num>
  <w:num w:numId="8">
    <w:abstractNumId w:val="31"/>
  </w:num>
  <w:num w:numId="9">
    <w:abstractNumId w:val="16"/>
  </w:num>
  <w:num w:numId="10">
    <w:abstractNumId w:val="18"/>
  </w:num>
  <w:num w:numId="11">
    <w:abstractNumId w:val="3"/>
  </w:num>
  <w:num w:numId="12">
    <w:abstractNumId w:val="7"/>
  </w:num>
  <w:num w:numId="13">
    <w:abstractNumId w:val="5"/>
  </w:num>
  <w:num w:numId="14">
    <w:abstractNumId w:val="36"/>
  </w:num>
  <w:num w:numId="15">
    <w:abstractNumId w:val="22"/>
  </w:num>
  <w:num w:numId="16">
    <w:abstractNumId w:val="27"/>
  </w:num>
  <w:num w:numId="17">
    <w:abstractNumId w:val="33"/>
  </w:num>
  <w:num w:numId="18">
    <w:abstractNumId w:val="9"/>
  </w:num>
  <w:num w:numId="19">
    <w:abstractNumId w:val="25"/>
  </w:num>
  <w:num w:numId="20">
    <w:abstractNumId w:val="13"/>
  </w:num>
  <w:num w:numId="21">
    <w:abstractNumId w:val="19"/>
  </w:num>
  <w:num w:numId="22">
    <w:abstractNumId w:val="34"/>
  </w:num>
  <w:num w:numId="23">
    <w:abstractNumId w:val="10"/>
  </w:num>
  <w:num w:numId="24">
    <w:abstractNumId w:val="32"/>
  </w:num>
  <w:num w:numId="25">
    <w:abstractNumId w:val="4"/>
  </w:num>
  <w:num w:numId="26">
    <w:abstractNumId w:val="12"/>
  </w:num>
  <w:num w:numId="27">
    <w:abstractNumId w:val="30"/>
  </w:num>
  <w:num w:numId="28">
    <w:abstractNumId w:val="29"/>
  </w:num>
  <w:num w:numId="29">
    <w:abstractNumId w:val="1"/>
  </w:num>
  <w:num w:numId="30">
    <w:abstractNumId w:val="8"/>
  </w:num>
  <w:num w:numId="31">
    <w:abstractNumId w:val="15"/>
  </w:num>
  <w:num w:numId="32">
    <w:abstractNumId w:val="14"/>
  </w:num>
  <w:num w:numId="33">
    <w:abstractNumId w:val="35"/>
  </w:num>
  <w:num w:numId="34">
    <w:abstractNumId w:val="24"/>
  </w:num>
  <w:num w:numId="35">
    <w:abstractNumId w:val="28"/>
  </w:num>
  <w:num w:numId="36">
    <w:abstractNumId w:val="1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C7"/>
    <w:rsid w:val="000003AB"/>
    <w:rsid w:val="000027AC"/>
    <w:rsid w:val="00003181"/>
    <w:rsid w:val="0000556E"/>
    <w:rsid w:val="00011AD4"/>
    <w:rsid w:val="000131DF"/>
    <w:rsid w:val="00016258"/>
    <w:rsid w:val="000169CE"/>
    <w:rsid w:val="00017466"/>
    <w:rsid w:val="00020924"/>
    <w:rsid w:val="00036589"/>
    <w:rsid w:val="0004385F"/>
    <w:rsid w:val="00047D75"/>
    <w:rsid w:val="00050AE3"/>
    <w:rsid w:val="00056A53"/>
    <w:rsid w:val="000616A4"/>
    <w:rsid w:val="00070A84"/>
    <w:rsid w:val="00074153"/>
    <w:rsid w:val="00076EC0"/>
    <w:rsid w:val="0008585C"/>
    <w:rsid w:val="0008713C"/>
    <w:rsid w:val="0008738F"/>
    <w:rsid w:val="000905CE"/>
    <w:rsid w:val="00093A1C"/>
    <w:rsid w:val="000A2C4C"/>
    <w:rsid w:val="000A480B"/>
    <w:rsid w:val="000B2F95"/>
    <w:rsid w:val="000B7735"/>
    <w:rsid w:val="000D2D76"/>
    <w:rsid w:val="000D3B36"/>
    <w:rsid w:val="000E319A"/>
    <w:rsid w:val="000E4C07"/>
    <w:rsid w:val="000E6373"/>
    <w:rsid w:val="000F14EE"/>
    <w:rsid w:val="000F5302"/>
    <w:rsid w:val="001057CD"/>
    <w:rsid w:val="00111A6C"/>
    <w:rsid w:val="00113252"/>
    <w:rsid w:val="001265D2"/>
    <w:rsid w:val="00132992"/>
    <w:rsid w:val="00133602"/>
    <w:rsid w:val="0013661F"/>
    <w:rsid w:val="001561D9"/>
    <w:rsid w:val="00160381"/>
    <w:rsid w:val="00170E8E"/>
    <w:rsid w:val="001722E0"/>
    <w:rsid w:val="00172D2C"/>
    <w:rsid w:val="001752F1"/>
    <w:rsid w:val="00181CD6"/>
    <w:rsid w:val="00186241"/>
    <w:rsid w:val="00186C7E"/>
    <w:rsid w:val="00187307"/>
    <w:rsid w:val="00191FF4"/>
    <w:rsid w:val="001C3B0F"/>
    <w:rsid w:val="001D5E4D"/>
    <w:rsid w:val="001D6360"/>
    <w:rsid w:val="001D63DB"/>
    <w:rsid w:val="001E1B8F"/>
    <w:rsid w:val="001E3B6B"/>
    <w:rsid w:val="001E404E"/>
    <w:rsid w:val="001F33B1"/>
    <w:rsid w:val="001F519D"/>
    <w:rsid w:val="00200A79"/>
    <w:rsid w:val="0020551C"/>
    <w:rsid w:val="00210ABF"/>
    <w:rsid w:val="00214C8C"/>
    <w:rsid w:val="00225429"/>
    <w:rsid w:val="00225DF0"/>
    <w:rsid w:val="00231C3F"/>
    <w:rsid w:val="00236595"/>
    <w:rsid w:val="0023764C"/>
    <w:rsid w:val="00240AFA"/>
    <w:rsid w:val="00241D1A"/>
    <w:rsid w:val="002442FB"/>
    <w:rsid w:val="00253A81"/>
    <w:rsid w:val="00256A93"/>
    <w:rsid w:val="002608E5"/>
    <w:rsid w:val="00260AC9"/>
    <w:rsid w:val="00267D6F"/>
    <w:rsid w:val="002765F7"/>
    <w:rsid w:val="0027735F"/>
    <w:rsid w:val="00277E59"/>
    <w:rsid w:val="00294319"/>
    <w:rsid w:val="0029492C"/>
    <w:rsid w:val="00295E6F"/>
    <w:rsid w:val="0029742E"/>
    <w:rsid w:val="002979A1"/>
    <w:rsid w:val="002A17E5"/>
    <w:rsid w:val="002A1ABC"/>
    <w:rsid w:val="002A2D82"/>
    <w:rsid w:val="002B2D7A"/>
    <w:rsid w:val="002B3FF1"/>
    <w:rsid w:val="002B5ABD"/>
    <w:rsid w:val="002B6CDD"/>
    <w:rsid w:val="002B7B7A"/>
    <w:rsid w:val="002C0A8E"/>
    <w:rsid w:val="002C7861"/>
    <w:rsid w:val="002D6E46"/>
    <w:rsid w:val="002F597A"/>
    <w:rsid w:val="003028C2"/>
    <w:rsid w:val="00307D36"/>
    <w:rsid w:val="00310169"/>
    <w:rsid w:val="00310C12"/>
    <w:rsid w:val="003131C5"/>
    <w:rsid w:val="00322079"/>
    <w:rsid w:val="00322B91"/>
    <w:rsid w:val="00325970"/>
    <w:rsid w:val="00331C6B"/>
    <w:rsid w:val="0034350B"/>
    <w:rsid w:val="0035583F"/>
    <w:rsid w:val="003741BA"/>
    <w:rsid w:val="00374F1F"/>
    <w:rsid w:val="003908B3"/>
    <w:rsid w:val="00390CFF"/>
    <w:rsid w:val="00392369"/>
    <w:rsid w:val="00394DBC"/>
    <w:rsid w:val="003A1BAB"/>
    <w:rsid w:val="003A35D9"/>
    <w:rsid w:val="003A3749"/>
    <w:rsid w:val="003B687A"/>
    <w:rsid w:val="003B69DE"/>
    <w:rsid w:val="003C129A"/>
    <w:rsid w:val="003C1AA9"/>
    <w:rsid w:val="003C3272"/>
    <w:rsid w:val="003D058B"/>
    <w:rsid w:val="003D0B82"/>
    <w:rsid w:val="003E5460"/>
    <w:rsid w:val="003E5867"/>
    <w:rsid w:val="00400368"/>
    <w:rsid w:val="004022AB"/>
    <w:rsid w:val="0040544F"/>
    <w:rsid w:val="00406CCE"/>
    <w:rsid w:val="00411926"/>
    <w:rsid w:val="00417A0A"/>
    <w:rsid w:val="00426A7C"/>
    <w:rsid w:val="00431F01"/>
    <w:rsid w:val="00436244"/>
    <w:rsid w:val="00437C27"/>
    <w:rsid w:val="0044340B"/>
    <w:rsid w:val="0044648B"/>
    <w:rsid w:val="00451681"/>
    <w:rsid w:val="00451CC7"/>
    <w:rsid w:val="0045416A"/>
    <w:rsid w:val="004629C6"/>
    <w:rsid w:val="00463A69"/>
    <w:rsid w:val="00480756"/>
    <w:rsid w:val="00493C22"/>
    <w:rsid w:val="00496C83"/>
    <w:rsid w:val="004A42C2"/>
    <w:rsid w:val="004A7766"/>
    <w:rsid w:val="004B088D"/>
    <w:rsid w:val="004B10D8"/>
    <w:rsid w:val="004B69E2"/>
    <w:rsid w:val="004C2A59"/>
    <w:rsid w:val="004D280B"/>
    <w:rsid w:val="004E5224"/>
    <w:rsid w:val="004E68A4"/>
    <w:rsid w:val="004F5EF7"/>
    <w:rsid w:val="00502F93"/>
    <w:rsid w:val="0050594C"/>
    <w:rsid w:val="00523A60"/>
    <w:rsid w:val="00531D78"/>
    <w:rsid w:val="00543CD7"/>
    <w:rsid w:val="00544C19"/>
    <w:rsid w:val="0054766B"/>
    <w:rsid w:val="00564468"/>
    <w:rsid w:val="00567D5C"/>
    <w:rsid w:val="005705B6"/>
    <w:rsid w:val="00575D94"/>
    <w:rsid w:val="00577793"/>
    <w:rsid w:val="00577AA6"/>
    <w:rsid w:val="005802A4"/>
    <w:rsid w:val="005937BD"/>
    <w:rsid w:val="005A1364"/>
    <w:rsid w:val="005A5790"/>
    <w:rsid w:val="005B79C2"/>
    <w:rsid w:val="005D1492"/>
    <w:rsid w:val="005F118E"/>
    <w:rsid w:val="005F73AE"/>
    <w:rsid w:val="005F7546"/>
    <w:rsid w:val="00600757"/>
    <w:rsid w:val="0060577A"/>
    <w:rsid w:val="006103AF"/>
    <w:rsid w:val="00612735"/>
    <w:rsid w:val="00613064"/>
    <w:rsid w:val="0062122D"/>
    <w:rsid w:val="00636D6C"/>
    <w:rsid w:val="006426A8"/>
    <w:rsid w:val="00642959"/>
    <w:rsid w:val="00643746"/>
    <w:rsid w:val="00644D3B"/>
    <w:rsid w:val="006479FB"/>
    <w:rsid w:val="00650A43"/>
    <w:rsid w:val="00664B52"/>
    <w:rsid w:val="006853B3"/>
    <w:rsid w:val="0069136A"/>
    <w:rsid w:val="0069446A"/>
    <w:rsid w:val="006A72BB"/>
    <w:rsid w:val="006B1B05"/>
    <w:rsid w:val="006B55D3"/>
    <w:rsid w:val="006C18DB"/>
    <w:rsid w:val="006C36F6"/>
    <w:rsid w:val="006C4952"/>
    <w:rsid w:val="006D1616"/>
    <w:rsid w:val="006D2469"/>
    <w:rsid w:val="006D2F7A"/>
    <w:rsid w:val="006E6950"/>
    <w:rsid w:val="006E7766"/>
    <w:rsid w:val="006F59AE"/>
    <w:rsid w:val="0070601A"/>
    <w:rsid w:val="00711A07"/>
    <w:rsid w:val="00712C64"/>
    <w:rsid w:val="00723FCA"/>
    <w:rsid w:val="00725B80"/>
    <w:rsid w:val="00735D35"/>
    <w:rsid w:val="0074199A"/>
    <w:rsid w:val="007501BD"/>
    <w:rsid w:val="0075316C"/>
    <w:rsid w:val="00754902"/>
    <w:rsid w:val="00763B89"/>
    <w:rsid w:val="00765E19"/>
    <w:rsid w:val="00767B67"/>
    <w:rsid w:val="007766C7"/>
    <w:rsid w:val="007766C8"/>
    <w:rsid w:val="00784EDA"/>
    <w:rsid w:val="00791FB2"/>
    <w:rsid w:val="00793A00"/>
    <w:rsid w:val="00793A72"/>
    <w:rsid w:val="0079741E"/>
    <w:rsid w:val="0079766A"/>
    <w:rsid w:val="007A5F90"/>
    <w:rsid w:val="007B0FEE"/>
    <w:rsid w:val="007B540C"/>
    <w:rsid w:val="007C0C08"/>
    <w:rsid w:val="007D0F42"/>
    <w:rsid w:val="007D155A"/>
    <w:rsid w:val="007E668D"/>
    <w:rsid w:val="007F60E2"/>
    <w:rsid w:val="00803FA6"/>
    <w:rsid w:val="00805187"/>
    <w:rsid w:val="0080604B"/>
    <w:rsid w:val="00806AAA"/>
    <w:rsid w:val="00814CD0"/>
    <w:rsid w:val="00815000"/>
    <w:rsid w:val="00817B31"/>
    <w:rsid w:val="00823D58"/>
    <w:rsid w:val="0082614F"/>
    <w:rsid w:val="00826FA9"/>
    <w:rsid w:val="008313FD"/>
    <w:rsid w:val="008373A9"/>
    <w:rsid w:val="00847654"/>
    <w:rsid w:val="008562B7"/>
    <w:rsid w:val="008651BA"/>
    <w:rsid w:val="00867221"/>
    <w:rsid w:val="00874C7D"/>
    <w:rsid w:val="008928C0"/>
    <w:rsid w:val="00893D6E"/>
    <w:rsid w:val="00894630"/>
    <w:rsid w:val="008B0F16"/>
    <w:rsid w:val="008B3C87"/>
    <w:rsid w:val="008B4732"/>
    <w:rsid w:val="008C4A9A"/>
    <w:rsid w:val="008C5AF6"/>
    <w:rsid w:val="008C70D5"/>
    <w:rsid w:val="008C7315"/>
    <w:rsid w:val="008D001F"/>
    <w:rsid w:val="008D7915"/>
    <w:rsid w:val="008D7EAA"/>
    <w:rsid w:val="008E2E6A"/>
    <w:rsid w:val="008F4214"/>
    <w:rsid w:val="0091098A"/>
    <w:rsid w:val="0093020D"/>
    <w:rsid w:val="0093174E"/>
    <w:rsid w:val="00932D32"/>
    <w:rsid w:val="00932DF0"/>
    <w:rsid w:val="00941DF1"/>
    <w:rsid w:val="0094382E"/>
    <w:rsid w:val="00946BD9"/>
    <w:rsid w:val="0094743E"/>
    <w:rsid w:val="00950185"/>
    <w:rsid w:val="00956A7A"/>
    <w:rsid w:val="00963024"/>
    <w:rsid w:val="0096376D"/>
    <w:rsid w:val="00970722"/>
    <w:rsid w:val="0097085E"/>
    <w:rsid w:val="00970D9B"/>
    <w:rsid w:val="00974B24"/>
    <w:rsid w:val="009A01B3"/>
    <w:rsid w:val="009A3370"/>
    <w:rsid w:val="009A35FA"/>
    <w:rsid w:val="009B050F"/>
    <w:rsid w:val="009B3A5E"/>
    <w:rsid w:val="009C2FF2"/>
    <w:rsid w:val="009C3DA3"/>
    <w:rsid w:val="009D11D8"/>
    <w:rsid w:val="009D124D"/>
    <w:rsid w:val="009D1B42"/>
    <w:rsid w:val="009D5AA4"/>
    <w:rsid w:val="009D6966"/>
    <w:rsid w:val="009D789B"/>
    <w:rsid w:val="009E09C6"/>
    <w:rsid w:val="009E5477"/>
    <w:rsid w:val="009E708A"/>
    <w:rsid w:val="009F445C"/>
    <w:rsid w:val="009F4619"/>
    <w:rsid w:val="009F5D0D"/>
    <w:rsid w:val="009F78D7"/>
    <w:rsid w:val="009F7D6B"/>
    <w:rsid w:val="00A02C5C"/>
    <w:rsid w:val="00A055A1"/>
    <w:rsid w:val="00A13B40"/>
    <w:rsid w:val="00A2209D"/>
    <w:rsid w:val="00A318C4"/>
    <w:rsid w:val="00A31A55"/>
    <w:rsid w:val="00A35154"/>
    <w:rsid w:val="00A36931"/>
    <w:rsid w:val="00A42DEA"/>
    <w:rsid w:val="00A46B0E"/>
    <w:rsid w:val="00A4794C"/>
    <w:rsid w:val="00A51A25"/>
    <w:rsid w:val="00A549D6"/>
    <w:rsid w:val="00A73559"/>
    <w:rsid w:val="00A8771A"/>
    <w:rsid w:val="00A917B7"/>
    <w:rsid w:val="00AA268A"/>
    <w:rsid w:val="00AA5C61"/>
    <w:rsid w:val="00AC47E3"/>
    <w:rsid w:val="00AC48AA"/>
    <w:rsid w:val="00AD1CE4"/>
    <w:rsid w:val="00AD4E25"/>
    <w:rsid w:val="00AD5E77"/>
    <w:rsid w:val="00AE2625"/>
    <w:rsid w:val="00AF629C"/>
    <w:rsid w:val="00AF6550"/>
    <w:rsid w:val="00B10F2B"/>
    <w:rsid w:val="00B14CF6"/>
    <w:rsid w:val="00B21D8A"/>
    <w:rsid w:val="00B25FDA"/>
    <w:rsid w:val="00B27A58"/>
    <w:rsid w:val="00B34188"/>
    <w:rsid w:val="00B36037"/>
    <w:rsid w:val="00B40CCD"/>
    <w:rsid w:val="00B4196A"/>
    <w:rsid w:val="00B41C6F"/>
    <w:rsid w:val="00B429F8"/>
    <w:rsid w:val="00B44163"/>
    <w:rsid w:val="00B568D8"/>
    <w:rsid w:val="00B731B0"/>
    <w:rsid w:val="00B76C88"/>
    <w:rsid w:val="00B82B08"/>
    <w:rsid w:val="00B831B4"/>
    <w:rsid w:val="00B86030"/>
    <w:rsid w:val="00B866AA"/>
    <w:rsid w:val="00B90F6E"/>
    <w:rsid w:val="00B9536B"/>
    <w:rsid w:val="00B95F97"/>
    <w:rsid w:val="00BA34AE"/>
    <w:rsid w:val="00BA4938"/>
    <w:rsid w:val="00BB17C4"/>
    <w:rsid w:val="00BC0483"/>
    <w:rsid w:val="00BC1C1E"/>
    <w:rsid w:val="00BC5367"/>
    <w:rsid w:val="00BE0C72"/>
    <w:rsid w:val="00BE614E"/>
    <w:rsid w:val="00BF4605"/>
    <w:rsid w:val="00BF6FC8"/>
    <w:rsid w:val="00C054E9"/>
    <w:rsid w:val="00C06DEA"/>
    <w:rsid w:val="00C15C57"/>
    <w:rsid w:val="00C266D0"/>
    <w:rsid w:val="00C3469E"/>
    <w:rsid w:val="00C37EC3"/>
    <w:rsid w:val="00C50D35"/>
    <w:rsid w:val="00C51747"/>
    <w:rsid w:val="00C522E6"/>
    <w:rsid w:val="00C635FF"/>
    <w:rsid w:val="00C75E83"/>
    <w:rsid w:val="00C80483"/>
    <w:rsid w:val="00C86ABD"/>
    <w:rsid w:val="00C91260"/>
    <w:rsid w:val="00C969C1"/>
    <w:rsid w:val="00C971F1"/>
    <w:rsid w:val="00C97C25"/>
    <w:rsid w:val="00CA22D5"/>
    <w:rsid w:val="00CA3005"/>
    <w:rsid w:val="00CA7123"/>
    <w:rsid w:val="00CA7A36"/>
    <w:rsid w:val="00CB4184"/>
    <w:rsid w:val="00CC6940"/>
    <w:rsid w:val="00CD1918"/>
    <w:rsid w:val="00CE0830"/>
    <w:rsid w:val="00CE14CE"/>
    <w:rsid w:val="00CE337E"/>
    <w:rsid w:val="00CE7C76"/>
    <w:rsid w:val="00CF2550"/>
    <w:rsid w:val="00D0065E"/>
    <w:rsid w:val="00D00738"/>
    <w:rsid w:val="00D01274"/>
    <w:rsid w:val="00D07FBE"/>
    <w:rsid w:val="00D14578"/>
    <w:rsid w:val="00D319C1"/>
    <w:rsid w:val="00D31E11"/>
    <w:rsid w:val="00D65416"/>
    <w:rsid w:val="00D7045B"/>
    <w:rsid w:val="00D75C0E"/>
    <w:rsid w:val="00D8481C"/>
    <w:rsid w:val="00D85B50"/>
    <w:rsid w:val="00D92182"/>
    <w:rsid w:val="00DA108E"/>
    <w:rsid w:val="00DA2AAA"/>
    <w:rsid w:val="00DA3BD2"/>
    <w:rsid w:val="00DB1B5F"/>
    <w:rsid w:val="00DB3887"/>
    <w:rsid w:val="00DB54EF"/>
    <w:rsid w:val="00DC310F"/>
    <w:rsid w:val="00DC478A"/>
    <w:rsid w:val="00DC61AA"/>
    <w:rsid w:val="00DD0D69"/>
    <w:rsid w:val="00DD65AA"/>
    <w:rsid w:val="00DD69F0"/>
    <w:rsid w:val="00DE6946"/>
    <w:rsid w:val="00DE722A"/>
    <w:rsid w:val="00DF0A27"/>
    <w:rsid w:val="00DF3631"/>
    <w:rsid w:val="00E06298"/>
    <w:rsid w:val="00E0762A"/>
    <w:rsid w:val="00E10E18"/>
    <w:rsid w:val="00E174B2"/>
    <w:rsid w:val="00E25A0F"/>
    <w:rsid w:val="00E261A5"/>
    <w:rsid w:val="00E402AF"/>
    <w:rsid w:val="00E41A62"/>
    <w:rsid w:val="00E449D9"/>
    <w:rsid w:val="00E5201F"/>
    <w:rsid w:val="00E71691"/>
    <w:rsid w:val="00E72268"/>
    <w:rsid w:val="00E73C96"/>
    <w:rsid w:val="00E85DD1"/>
    <w:rsid w:val="00E91322"/>
    <w:rsid w:val="00E946F1"/>
    <w:rsid w:val="00E96732"/>
    <w:rsid w:val="00E979A7"/>
    <w:rsid w:val="00EA3AE1"/>
    <w:rsid w:val="00EA4174"/>
    <w:rsid w:val="00EB07F0"/>
    <w:rsid w:val="00EB08EB"/>
    <w:rsid w:val="00EB1419"/>
    <w:rsid w:val="00EB3A53"/>
    <w:rsid w:val="00EB3DAD"/>
    <w:rsid w:val="00EC2E52"/>
    <w:rsid w:val="00EC634F"/>
    <w:rsid w:val="00EC6470"/>
    <w:rsid w:val="00ED09C2"/>
    <w:rsid w:val="00ED15C4"/>
    <w:rsid w:val="00ED1991"/>
    <w:rsid w:val="00ED5505"/>
    <w:rsid w:val="00EE1000"/>
    <w:rsid w:val="00EE5C7A"/>
    <w:rsid w:val="00EF2317"/>
    <w:rsid w:val="00EF26D6"/>
    <w:rsid w:val="00EF48E4"/>
    <w:rsid w:val="00F105E5"/>
    <w:rsid w:val="00F14A6A"/>
    <w:rsid w:val="00F16EA3"/>
    <w:rsid w:val="00F278E4"/>
    <w:rsid w:val="00F36BEE"/>
    <w:rsid w:val="00F370AD"/>
    <w:rsid w:val="00F47FDA"/>
    <w:rsid w:val="00F513CE"/>
    <w:rsid w:val="00F51883"/>
    <w:rsid w:val="00F52BA7"/>
    <w:rsid w:val="00F53B3D"/>
    <w:rsid w:val="00F5585D"/>
    <w:rsid w:val="00F60E01"/>
    <w:rsid w:val="00F818CF"/>
    <w:rsid w:val="00FA12FD"/>
    <w:rsid w:val="00FA3488"/>
    <w:rsid w:val="00FA41A6"/>
    <w:rsid w:val="00FA557F"/>
    <w:rsid w:val="00FA703E"/>
    <w:rsid w:val="00FA7549"/>
    <w:rsid w:val="00FB2502"/>
    <w:rsid w:val="00FB2504"/>
    <w:rsid w:val="00FB6ED9"/>
    <w:rsid w:val="00FC5560"/>
    <w:rsid w:val="00FD55CC"/>
    <w:rsid w:val="00FD65D7"/>
    <w:rsid w:val="00FD7CEA"/>
    <w:rsid w:val="00FE3DE4"/>
    <w:rsid w:val="00FE4676"/>
    <w:rsid w:val="00FE72A8"/>
    <w:rsid w:val="00FF0C61"/>
    <w:rsid w:val="00FF0E6B"/>
    <w:rsid w:val="00FF2D7A"/>
    <w:rsid w:val="00FF3094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F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aliases w:val=" Знак Знак Знак Знак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32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3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1D9"/>
    <w:pPr>
      <w:ind w:left="708"/>
    </w:pPr>
  </w:style>
  <w:style w:type="paragraph" w:styleId="a6">
    <w:name w:val="Body Text"/>
    <w:basedOn w:val="a"/>
    <w:link w:val="a7"/>
    <w:rsid w:val="00DC310F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7">
    <w:name w:val="Основной текст Знак"/>
    <w:link w:val="a6"/>
    <w:rsid w:val="00DC310F"/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DC310F"/>
    <w:pPr>
      <w:spacing w:after="120" w:line="480" w:lineRule="auto"/>
    </w:pPr>
    <w:rPr>
      <w:rFonts w:eastAsia="Times New Roman"/>
      <w:lang/>
    </w:rPr>
  </w:style>
  <w:style w:type="character" w:customStyle="1" w:styleId="20">
    <w:name w:val="Основной текст 2 Знак"/>
    <w:link w:val="2"/>
    <w:uiPriority w:val="99"/>
    <w:semiHidden/>
    <w:rsid w:val="00DC310F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2B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22B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22B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322B91"/>
    <w:rPr>
      <w:sz w:val="22"/>
      <w:szCs w:val="22"/>
      <w:lang w:eastAsia="en-US"/>
    </w:rPr>
  </w:style>
  <w:style w:type="paragraph" w:customStyle="1" w:styleId="5">
    <w:name w:val=" Знак5"/>
    <w:basedOn w:val="a"/>
    <w:rsid w:val="00A46B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50594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50594C"/>
    <w:rPr>
      <w:sz w:val="16"/>
      <w:szCs w:val="16"/>
      <w:lang w:eastAsia="en-US"/>
    </w:rPr>
  </w:style>
  <w:style w:type="paragraph" w:customStyle="1" w:styleId="TxtMain">
    <w:name w:val="TxtMain"/>
    <w:basedOn w:val="a"/>
    <w:qFormat/>
    <w:rsid w:val="008313FD"/>
    <w:pPr>
      <w:spacing w:after="0" w:line="36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8313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c">
    <w:name w:val=" Знак Знак Знак"/>
    <w:basedOn w:val="a"/>
    <w:rsid w:val="00712C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rsid w:val="000027AC"/>
  </w:style>
  <w:style w:type="character" w:customStyle="1" w:styleId="10">
    <w:name w:val="Заголовок 1 Знак"/>
    <w:basedOn w:val="a0"/>
    <w:link w:val="1"/>
    <w:uiPriority w:val="9"/>
    <w:rsid w:val="00EF26D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6905">
                                              <w:marLeft w:val="0"/>
                                              <w:marRight w:val="37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41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86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790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103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4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8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0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44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58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49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tu.ru/title1/departments/centres/stroynex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Антон</dc:creator>
  <cp:keywords/>
  <cp:lastModifiedBy>ggk</cp:lastModifiedBy>
  <cp:revision>3</cp:revision>
  <cp:lastPrinted>2016-10-05T08:12:00Z</cp:lastPrinted>
  <dcterms:created xsi:type="dcterms:W3CDTF">2017-06-19T09:00:00Z</dcterms:created>
  <dcterms:modified xsi:type="dcterms:W3CDTF">2017-06-19T11:23:00Z</dcterms:modified>
</cp:coreProperties>
</file>